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FF" w:rsidRPr="004D233D" w:rsidRDefault="005643FF" w:rsidP="00B8730F">
      <w:pPr>
        <w:spacing w:before="100" w:beforeAutospacing="1" w:after="100" w:afterAutospacing="1"/>
        <w:rPr>
          <w:rFonts w:ascii="Times New Roman" w:eastAsia="Times New Roman" w:hAnsi="Times New Roman"/>
          <w:bCs/>
          <w:color w:val="1A3337"/>
          <w:lang w:val="ru-RU"/>
        </w:rPr>
      </w:pPr>
      <w:r w:rsidRPr="004D233D">
        <w:rPr>
          <w:rFonts w:ascii="Times New Roman" w:eastAsia="Times New Roman" w:hAnsi="Times New Roman"/>
          <w:b/>
          <w:bCs/>
          <w:color w:val="1A3337"/>
          <w:sz w:val="28"/>
          <w:szCs w:val="28"/>
          <w:lang w:val="ru-RU"/>
        </w:rPr>
        <w:t xml:space="preserve">                           </w:t>
      </w:r>
      <w:r w:rsidR="00B8730F">
        <w:rPr>
          <w:rFonts w:ascii="Times New Roman" w:eastAsia="Times New Roman" w:hAnsi="Times New Roman"/>
          <w:b/>
          <w:bCs/>
          <w:color w:val="1A3337"/>
          <w:sz w:val="28"/>
          <w:szCs w:val="28"/>
          <w:lang w:val="ru-RU"/>
        </w:rPr>
        <w:t xml:space="preserve">                                                           </w:t>
      </w:r>
      <w:r w:rsidRPr="004D233D">
        <w:rPr>
          <w:rFonts w:ascii="Times New Roman" w:eastAsia="Times New Roman" w:hAnsi="Times New Roman"/>
          <w:bCs/>
          <w:color w:val="1A3337"/>
          <w:lang w:val="ru-RU"/>
        </w:rPr>
        <w:t>Утверждаю:</w:t>
      </w:r>
    </w:p>
    <w:p w:rsidR="00B8730F" w:rsidRDefault="00B8730F" w:rsidP="00B8730F">
      <w:pPr>
        <w:rPr>
          <w:rFonts w:ascii="Times New Roman" w:eastAsia="Times New Roman" w:hAnsi="Times New Roman"/>
          <w:bCs/>
          <w:color w:val="1A3337"/>
          <w:lang w:val="ru-RU"/>
        </w:rPr>
      </w:pPr>
      <w:r>
        <w:rPr>
          <w:rFonts w:ascii="Times New Roman" w:eastAsia="Times New Roman" w:hAnsi="Times New Roman"/>
          <w:bCs/>
          <w:color w:val="1A3337"/>
          <w:lang w:val="ru-RU"/>
        </w:rPr>
        <w:t xml:space="preserve">                                                                    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>Директор</w:t>
      </w:r>
      <w:r w:rsidR="003E2C4C">
        <w:rPr>
          <w:rFonts w:ascii="Times New Roman" w:eastAsia="Times New Roman" w:hAnsi="Times New Roman"/>
          <w:bCs/>
          <w:color w:val="1A3337"/>
          <w:lang w:val="ru-RU"/>
        </w:rPr>
        <w:t xml:space="preserve"> 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>ГБ</w:t>
      </w:r>
      <w:r>
        <w:rPr>
          <w:rFonts w:ascii="Times New Roman" w:eastAsia="Times New Roman" w:hAnsi="Times New Roman"/>
          <w:bCs/>
          <w:color w:val="1A3337"/>
          <w:lang w:val="ru-RU"/>
        </w:rPr>
        <w:t>П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 xml:space="preserve">ОУ </w:t>
      </w:r>
      <w:r>
        <w:rPr>
          <w:rFonts w:ascii="Times New Roman" w:eastAsia="Times New Roman" w:hAnsi="Times New Roman"/>
          <w:bCs/>
          <w:color w:val="1A3337"/>
          <w:lang w:val="ru-RU"/>
        </w:rPr>
        <w:t xml:space="preserve"> 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>Р</w:t>
      </w:r>
      <w:r>
        <w:rPr>
          <w:rFonts w:ascii="Times New Roman" w:eastAsia="Times New Roman" w:hAnsi="Times New Roman"/>
          <w:bCs/>
          <w:color w:val="1A3337"/>
          <w:lang w:val="ru-RU"/>
        </w:rPr>
        <w:t xml:space="preserve">еспублики 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>М</w:t>
      </w:r>
      <w:r>
        <w:rPr>
          <w:rFonts w:ascii="Times New Roman" w:eastAsia="Times New Roman" w:hAnsi="Times New Roman"/>
          <w:bCs/>
          <w:color w:val="1A3337"/>
          <w:lang w:val="ru-RU"/>
        </w:rPr>
        <w:t xml:space="preserve">арий 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>Э</w:t>
      </w:r>
      <w:r>
        <w:rPr>
          <w:rFonts w:ascii="Times New Roman" w:eastAsia="Times New Roman" w:hAnsi="Times New Roman"/>
          <w:bCs/>
          <w:color w:val="1A3337"/>
          <w:lang w:val="ru-RU"/>
        </w:rPr>
        <w:t>л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 xml:space="preserve"> «С</w:t>
      </w:r>
      <w:r w:rsidR="001B6476">
        <w:rPr>
          <w:rFonts w:ascii="Times New Roman" w:eastAsia="Times New Roman" w:hAnsi="Times New Roman"/>
          <w:bCs/>
          <w:color w:val="1A3337"/>
          <w:lang w:val="ru-RU"/>
        </w:rPr>
        <w:t>ТТ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>»</w:t>
      </w:r>
      <w:r>
        <w:rPr>
          <w:rFonts w:ascii="Times New Roman" w:eastAsia="Times New Roman" w:hAnsi="Times New Roman"/>
          <w:bCs/>
          <w:color w:val="1A3337"/>
          <w:lang w:val="ru-RU"/>
        </w:rPr>
        <w:t xml:space="preserve"> </w:t>
      </w:r>
    </w:p>
    <w:p w:rsidR="005643FF" w:rsidRPr="003E2C4C" w:rsidRDefault="00B8730F" w:rsidP="00B8730F">
      <w:pPr>
        <w:rPr>
          <w:rFonts w:ascii="Times New Roman" w:eastAsia="Times New Roman" w:hAnsi="Times New Roman"/>
          <w:bCs/>
          <w:color w:val="1A3337"/>
          <w:lang w:val="ru-RU"/>
        </w:rPr>
      </w:pPr>
      <w:r>
        <w:rPr>
          <w:rFonts w:ascii="Times New Roman" w:eastAsia="Times New Roman" w:hAnsi="Times New Roman"/>
          <w:bCs/>
          <w:color w:val="1A3337"/>
          <w:lang w:val="ru-RU"/>
        </w:rPr>
        <w:t xml:space="preserve">                                                                                                                            </w:t>
      </w:r>
      <w:r w:rsidR="001B6476">
        <w:rPr>
          <w:rFonts w:ascii="Times New Roman" w:eastAsia="Times New Roman" w:hAnsi="Times New Roman"/>
          <w:bCs/>
          <w:color w:val="1A3337"/>
          <w:lang w:val="ru-RU"/>
        </w:rPr>
        <w:t>М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>.</w:t>
      </w:r>
      <w:r w:rsidR="001B6476">
        <w:rPr>
          <w:rFonts w:ascii="Times New Roman" w:eastAsia="Times New Roman" w:hAnsi="Times New Roman"/>
          <w:bCs/>
          <w:color w:val="1A3337"/>
          <w:lang w:val="ru-RU"/>
        </w:rPr>
        <w:t>М</w:t>
      </w:r>
      <w:r w:rsidR="005643FF" w:rsidRPr="003E2C4C">
        <w:rPr>
          <w:rFonts w:ascii="Times New Roman" w:eastAsia="Times New Roman" w:hAnsi="Times New Roman"/>
          <w:bCs/>
          <w:color w:val="1A3337"/>
          <w:lang w:val="ru-RU"/>
        </w:rPr>
        <w:t>.Га</w:t>
      </w:r>
      <w:r w:rsidR="001B6476">
        <w:rPr>
          <w:rFonts w:ascii="Times New Roman" w:eastAsia="Times New Roman" w:hAnsi="Times New Roman"/>
          <w:bCs/>
          <w:color w:val="1A3337"/>
          <w:lang w:val="ru-RU"/>
        </w:rPr>
        <w:t>бдуллин</w:t>
      </w:r>
    </w:p>
    <w:p w:rsidR="005643FF" w:rsidRDefault="005643FF" w:rsidP="004E29DB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color w:val="1A3337"/>
          <w:lang w:val="ru-RU"/>
        </w:rPr>
      </w:pPr>
    </w:p>
    <w:p w:rsidR="00741D8C" w:rsidRPr="004E29DB" w:rsidRDefault="00741D8C" w:rsidP="004E29DB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color w:val="1A3337"/>
          <w:lang w:val="ru-RU"/>
        </w:rPr>
      </w:pPr>
    </w:p>
    <w:p w:rsidR="00B8730F" w:rsidRDefault="005643FF" w:rsidP="005643FF">
      <w:pPr>
        <w:jc w:val="center"/>
        <w:rPr>
          <w:rFonts w:ascii="Times New Roman" w:eastAsia="Times New Roman" w:hAnsi="Times New Roman"/>
          <w:bCs/>
          <w:color w:val="1A3337"/>
          <w:lang w:val="ru-RU"/>
        </w:rPr>
      </w:pPr>
      <w:r w:rsidRPr="00B8730F">
        <w:rPr>
          <w:rFonts w:ascii="Times New Roman" w:eastAsia="Times New Roman" w:hAnsi="Times New Roman"/>
          <w:bCs/>
          <w:color w:val="1A3337"/>
          <w:lang w:val="ru-RU"/>
        </w:rPr>
        <w:t>П</w:t>
      </w:r>
      <w:r w:rsidR="00B8730F">
        <w:rPr>
          <w:rFonts w:ascii="Times New Roman" w:eastAsia="Times New Roman" w:hAnsi="Times New Roman"/>
          <w:bCs/>
          <w:color w:val="1A3337"/>
          <w:lang w:val="ru-RU"/>
        </w:rPr>
        <w:t xml:space="preserve">ЛАН </w:t>
      </w:r>
      <w:r w:rsidRPr="00B8730F">
        <w:rPr>
          <w:rFonts w:ascii="Times New Roman" w:eastAsia="Times New Roman" w:hAnsi="Times New Roman"/>
          <w:bCs/>
          <w:color w:val="1A3337"/>
          <w:lang w:val="ru-RU"/>
        </w:rPr>
        <w:t xml:space="preserve"> </w:t>
      </w:r>
      <w:r w:rsidR="00B8730F">
        <w:rPr>
          <w:rFonts w:ascii="Times New Roman" w:eastAsia="Times New Roman" w:hAnsi="Times New Roman"/>
          <w:bCs/>
          <w:color w:val="1A3337"/>
          <w:lang w:val="ru-RU"/>
        </w:rPr>
        <w:t>РАБОТЫ</w:t>
      </w:r>
    </w:p>
    <w:p w:rsidR="00B8730F" w:rsidRDefault="005643FF" w:rsidP="00B8730F">
      <w:pPr>
        <w:jc w:val="center"/>
        <w:rPr>
          <w:rFonts w:ascii="Times New Roman" w:eastAsia="Times New Roman" w:hAnsi="Times New Roman"/>
          <w:color w:val="1A3337"/>
          <w:lang w:val="ru-RU"/>
        </w:rPr>
      </w:pPr>
      <w:r w:rsidRPr="00B8730F">
        <w:rPr>
          <w:rFonts w:ascii="Times New Roman" w:eastAsia="Times New Roman" w:hAnsi="Times New Roman"/>
          <w:bCs/>
          <w:color w:val="1A3337"/>
          <w:lang w:val="ru-RU"/>
        </w:rPr>
        <w:t xml:space="preserve">Ресурсного центра </w:t>
      </w:r>
      <w:r w:rsidR="003E2C4C" w:rsidRPr="00B8730F">
        <w:rPr>
          <w:rFonts w:ascii="Times New Roman" w:eastAsia="Times New Roman" w:hAnsi="Times New Roman"/>
          <w:bCs/>
          <w:color w:val="1A3337"/>
          <w:lang w:val="ru-RU"/>
        </w:rPr>
        <w:t>ГБ</w:t>
      </w:r>
      <w:r w:rsidR="00B8730F" w:rsidRPr="00B8730F">
        <w:rPr>
          <w:rFonts w:ascii="Times New Roman" w:eastAsia="Times New Roman" w:hAnsi="Times New Roman"/>
          <w:bCs/>
          <w:color w:val="1A3337"/>
          <w:lang w:val="ru-RU"/>
        </w:rPr>
        <w:t>П</w:t>
      </w:r>
      <w:r w:rsidR="003E2C4C" w:rsidRPr="00B8730F">
        <w:rPr>
          <w:rFonts w:ascii="Times New Roman" w:eastAsia="Times New Roman" w:hAnsi="Times New Roman"/>
          <w:bCs/>
          <w:color w:val="1A3337"/>
          <w:lang w:val="ru-RU"/>
        </w:rPr>
        <w:t>ОУ Р</w:t>
      </w:r>
      <w:r w:rsidR="00B8730F" w:rsidRPr="00B8730F">
        <w:rPr>
          <w:rFonts w:ascii="Times New Roman" w:eastAsia="Times New Roman" w:hAnsi="Times New Roman"/>
          <w:bCs/>
          <w:color w:val="1A3337"/>
          <w:lang w:val="ru-RU"/>
        </w:rPr>
        <w:t xml:space="preserve">еспублики </w:t>
      </w:r>
      <w:r w:rsidR="003E2C4C" w:rsidRPr="00B8730F">
        <w:rPr>
          <w:rFonts w:ascii="Times New Roman" w:eastAsia="Times New Roman" w:hAnsi="Times New Roman"/>
          <w:bCs/>
          <w:color w:val="1A3337"/>
          <w:lang w:val="ru-RU"/>
        </w:rPr>
        <w:t>М</w:t>
      </w:r>
      <w:r w:rsidR="00B8730F" w:rsidRPr="00B8730F">
        <w:rPr>
          <w:rFonts w:ascii="Times New Roman" w:eastAsia="Times New Roman" w:hAnsi="Times New Roman"/>
          <w:bCs/>
          <w:color w:val="1A3337"/>
          <w:lang w:val="ru-RU"/>
        </w:rPr>
        <w:t xml:space="preserve">арий </w:t>
      </w:r>
      <w:r w:rsidR="003E2C4C" w:rsidRPr="00B8730F">
        <w:rPr>
          <w:rFonts w:ascii="Times New Roman" w:eastAsia="Times New Roman" w:hAnsi="Times New Roman"/>
          <w:bCs/>
          <w:color w:val="1A3337"/>
          <w:lang w:val="ru-RU"/>
        </w:rPr>
        <w:t>Э</w:t>
      </w:r>
      <w:r w:rsidR="00B8730F" w:rsidRPr="00B8730F">
        <w:rPr>
          <w:rFonts w:ascii="Times New Roman" w:eastAsia="Times New Roman" w:hAnsi="Times New Roman"/>
          <w:bCs/>
          <w:color w:val="1A3337"/>
          <w:lang w:val="ru-RU"/>
        </w:rPr>
        <w:t>л</w:t>
      </w:r>
      <w:r w:rsidR="003E2C4C" w:rsidRPr="00B8730F">
        <w:rPr>
          <w:rFonts w:ascii="Times New Roman" w:eastAsia="Times New Roman" w:hAnsi="Times New Roman"/>
          <w:bCs/>
          <w:color w:val="1A3337"/>
          <w:lang w:val="ru-RU"/>
        </w:rPr>
        <w:t xml:space="preserve"> «С</w:t>
      </w:r>
      <w:r w:rsidR="001B6476" w:rsidRPr="00B8730F">
        <w:rPr>
          <w:rFonts w:ascii="Times New Roman" w:eastAsia="Times New Roman" w:hAnsi="Times New Roman"/>
          <w:bCs/>
          <w:color w:val="1A3337"/>
          <w:lang w:val="ru-RU"/>
        </w:rPr>
        <w:t>ТТ</w:t>
      </w:r>
      <w:r w:rsidR="003E2C4C" w:rsidRPr="00B8730F">
        <w:rPr>
          <w:rFonts w:ascii="Times New Roman" w:eastAsia="Times New Roman" w:hAnsi="Times New Roman"/>
          <w:bCs/>
          <w:color w:val="1A3337"/>
          <w:lang w:val="ru-RU"/>
        </w:rPr>
        <w:t>»</w:t>
      </w:r>
    </w:p>
    <w:p w:rsidR="005643FF" w:rsidRDefault="005643FF" w:rsidP="00B8730F">
      <w:pPr>
        <w:jc w:val="center"/>
        <w:rPr>
          <w:rFonts w:ascii="Times New Roman" w:eastAsia="Times New Roman" w:hAnsi="Times New Roman"/>
          <w:bCs/>
          <w:color w:val="1A3337"/>
          <w:lang w:val="ru-RU"/>
        </w:rPr>
      </w:pPr>
      <w:r w:rsidRPr="00B8730F">
        <w:rPr>
          <w:rFonts w:ascii="Times New Roman" w:eastAsia="Times New Roman" w:hAnsi="Times New Roman"/>
          <w:bCs/>
          <w:color w:val="1A3337"/>
        </w:rPr>
        <w:t xml:space="preserve">на </w:t>
      </w:r>
      <w:r w:rsidR="00B8730F" w:rsidRPr="00B8730F">
        <w:rPr>
          <w:rFonts w:ascii="Times New Roman" w:eastAsia="Times New Roman" w:hAnsi="Times New Roman"/>
          <w:bCs/>
          <w:color w:val="1A3337"/>
          <w:lang w:val="ru-RU"/>
        </w:rPr>
        <w:t>2</w:t>
      </w:r>
      <w:r w:rsidRPr="00B8730F">
        <w:rPr>
          <w:rFonts w:ascii="Times New Roman" w:eastAsia="Times New Roman" w:hAnsi="Times New Roman"/>
          <w:bCs/>
          <w:color w:val="1A3337"/>
        </w:rPr>
        <w:t>01</w:t>
      </w:r>
      <w:r w:rsidR="00B8730F" w:rsidRPr="00B8730F">
        <w:rPr>
          <w:rFonts w:ascii="Times New Roman" w:eastAsia="Times New Roman" w:hAnsi="Times New Roman"/>
          <w:bCs/>
          <w:color w:val="1A3337"/>
          <w:lang w:val="ru-RU"/>
        </w:rPr>
        <w:t xml:space="preserve">6 </w:t>
      </w:r>
      <w:r w:rsidRPr="00B8730F">
        <w:rPr>
          <w:rFonts w:ascii="Times New Roman" w:eastAsia="Times New Roman" w:hAnsi="Times New Roman"/>
          <w:bCs/>
          <w:color w:val="1A3337"/>
        </w:rPr>
        <w:t>год</w:t>
      </w:r>
    </w:p>
    <w:p w:rsidR="00B8730F" w:rsidRPr="00B8730F" w:rsidRDefault="00B8730F" w:rsidP="00B8730F">
      <w:pPr>
        <w:jc w:val="center"/>
        <w:rPr>
          <w:rFonts w:ascii="Times New Roman" w:eastAsia="Times New Roman" w:hAnsi="Times New Roman"/>
          <w:color w:val="1A3337"/>
          <w:lang w:val="ru-RU"/>
        </w:rPr>
      </w:pPr>
    </w:p>
    <w:tbl>
      <w:tblPr>
        <w:tblW w:w="940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5529"/>
        <w:gridCol w:w="1466"/>
        <w:gridCol w:w="1913"/>
      </w:tblGrid>
      <w:tr w:rsidR="00F5587B" w:rsidRPr="00F04C3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№ п/п</w:t>
            </w:r>
            <w:r w:rsidRPr="00F04C38">
              <w:rPr>
                <w:rFonts w:ascii="Times New Roman" w:eastAsia="Times New Roman" w:hAnsi="Times New Roman"/>
                <w:i/>
                <w:iCs/>
                <w:color w:val="1A333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Ответственные</w:t>
            </w:r>
          </w:p>
        </w:tc>
      </w:tr>
      <w:tr w:rsidR="005643FF" w:rsidRPr="00F04C38" w:rsidTr="0095337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Сотрудничество с социальными партнерами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 </w:t>
            </w:r>
          </w:p>
        </w:tc>
      </w:tr>
      <w:tr w:rsidR="00F5587B" w:rsidRPr="001B6476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F04C38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1B6476" w:rsidRDefault="005643FF" w:rsidP="000D68DE">
            <w:pPr>
              <w:jc w:val="both"/>
              <w:rPr>
                <w:rFonts w:ascii="Times New Roman" w:hAnsi="Times New Roman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Сотрудничество </w:t>
            </w:r>
            <w:r w:rsidR="001B6476">
              <w:rPr>
                <w:rFonts w:ascii="Times New Roman" w:eastAsia="Times New Roman" w:hAnsi="Times New Roman"/>
                <w:color w:val="1A3337"/>
                <w:lang w:val="ru-RU"/>
              </w:rPr>
              <w:t>техникума</w:t>
            </w: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и предприятий</w:t>
            </w:r>
            <w:r w:rsidR="006C7BF4"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 </w:t>
            </w:r>
            <w:r w:rsidR="001B6476">
              <w:rPr>
                <w:rFonts w:ascii="Times New Roman" w:eastAsia="Times New Roman" w:hAnsi="Times New Roman"/>
                <w:color w:val="1A3337"/>
                <w:lang w:val="ru-RU"/>
              </w:rPr>
              <w:t xml:space="preserve">агропромышленного </w:t>
            </w:r>
            <w:r w:rsidR="001B6476" w:rsidRPr="001B6476">
              <w:rPr>
                <w:rFonts w:ascii="Times New Roman" w:eastAsia="Times New Roman" w:hAnsi="Times New Roman"/>
                <w:color w:val="1A3337"/>
                <w:lang w:val="ru-RU"/>
              </w:rPr>
              <w:t>комплекса</w:t>
            </w:r>
            <w:r w:rsidR="001B6476">
              <w:rPr>
                <w:rFonts w:ascii="Times New Roman" w:eastAsia="Times New Roman" w:hAnsi="Times New Roman"/>
                <w:color w:val="1A3337"/>
                <w:lang w:val="ru-RU"/>
              </w:rPr>
              <w:t>:</w:t>
            </w:r>
            <w:r w:rsidR="006C7BF4" w:rsidRPr="001B6476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</w:t>
            </w:r>
            <w:r w:rsidR="001B6476" w:rsidRPr="001B6476">
              <w:rPr>
                <w:rFonts w:ascii="Times New Roman" w:hAnsi="Times New Roman"/>
                <w:lang w:val="ru-RU"/>
              </w:rPr>
              <w:t>ГБ</w:t>
            </w:r>
            <w:r w:rsidR="00B8730F">
              <w:rPr>
                <w:rFonts w:ascii="Times New Roman" w:hAnsi="Times New Roman"/>
                <w:lang w:val="ru-RU"/>
              </w:rPr>
              <w:t>П</w:t>
            </w:r>
            <w:r w:rsidR="001B6476" w:rsidRPr="001B6476">
              <w:rPr>
                <w:rFonts w:ascii="Times New Roman" w:hAnsi="Times New Roman"/>
                <w:lang w:val="ru-RU"/>
              </w:rPr>
              <w:t>ОУ Р</w:t>
            </w:r>
            <w:r w:rsidR="00B8730F">
              <w:rPr>
                <w:rFonts w:ascii="Times New Roman" w:hAnsi="Times New Roman"/>
                <w:lang w:val="ru-RU"/>
              </w:rPr>
              <w:t xml:space="preserve">еспублики </w:t>
            </w:r>
            <w:r w:rsidR="001B6476" w:rsidRPr="001B6476">
              <w:rPr>
                <w:rFonts w:ascii="Times New Roman" w:hAnsi="Times New Roman"/>
                <w:lang w:val="ru-RU"/>
              </w:rPr>
              <w:t>М</w:t>
            </w:r>
            <w:r w:rsidR="00B8730F">
              <w:rPr>
                <w:rFonts w:ascii="Times New Roman" w:hAnsi="Times New Roman"/>
                <w:lang w:val="ru-RU"/>
              </w:rPr>
              <w:t xml:space="preserve">арий </w:t>
            </w:r>
            <w:r w:rsidR="001B6476" w:rsidRPr="001B6476">
              <w:rPr>
                <w:rFonts w:ascii="Times New Roman" w:hAnsi="Times New Roman"/>
                <w:lang w:val="ru-RU"/>
              </w:rPr>
              <w:t>Э</w:t>
            </w:r>
            <w:r w:rsidR="00B8730F">
              <w:rPr>
                <w:rFonts w:ascii="Times New Roman" w:hAnsi="Times New Roman"/>
                <w:lang w:val="ru-RU"/>
              </w:rPr>
              <w:t>л</w:t>
            </w:r>
            <w:r w:rsidR="001B6476" w:rsidRPr="001B6476">
              <w:rPr>
                <w:rFonts w:ascii="Times New Roman" w:hAnsi="Times New Roman"/>
                <w:lang w:val="ru-RU"/>
              </w:rPr>
              <w:t xml:space="preserve"> «С</w:t>
            </w:r>
            <w:r w:rsidR="001B6476">
              <w:rPr>
                <w:rFonts w:ascii="Times New Roman" w:hAnsi="Times New Roman"/>
                <w:lang w:val="ru-RU"/>
              </w:rPr>
              <w:t>ТТ"</w:t>
            </w:r>
            <w:r w:rsidR="001B6476" w:rsidRPr="001B6476">
              <w:rPr>
                <w:rFonts w:ascii="Times New Roman" w:hAnsi="Times New Roman"/>
                <w:lang w:val="ru-RU"/>
              </w:rPr>
              <w:t xml:space="preserve">» </w:t>
            </w:r>
            <w:r w:rsidR="001B6476">
              <w:rPr>
                <w:rFonts w:ascii="Times New Roman" w:hAnsi="Times New Roman"/>
                <w:lang w:val="ru-RU"/>
              </w:rPr>
              <w:t xml:space="preserve">с </w:t>
            </w:r>
            <w:r w:rsidR="001B6476" w:rsidRPr="001B6476">
              <w:rPr>
                <w:rFonts w:ascii="Times New Roman" w:hAnsi="Times New Roman"/>
                <w:lang w:val="ru-RU"/>
              </w:rPr>
              <w:t xml:space="preserve"> СПК СХА «Лажъял» Сернурского района, СХПК «Победа» Параньгинского района  на основе социального партнерства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 w:rsidR="003A53FE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082A19" w:rsidP="00B873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с</w:t>
            </w:r>
            <w:r w:rsidR="00FF1E13">
              <w:rPr>
                <w:rFonts w:ascii="Times New Roman" w:eastAsia="Times New Roman" w:hAnsi="Times New Roman"/>
                <w:color w:val="1A3337"/>
                <w:lang w:val="ru-RU"/>
              </w:rPr>
              <w:t>тарший мастер</w:t>
            </w:r>
          </w:p>
        </w:tc>
      </w:tr>
      <w:tr w:rsidR="00F5587B" w:rsidRPr="00741D8C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D8C" w:rsidRPr="00F04C38" w:rsidRDefault="00741D8C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D8C" w:rsidRPr="00F04C38" w:rsidRDefault="00741D8C" w:rsidP="00741D8C">
            <w:pPr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Формирование договорной базы с субъектами сотрудничества РЦ. Заключение договоров о совместной деятельности в условиях ресурсного центра с работодателями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D8C" w:rsidRPr="00741D8C" w:rsidRDefault="000D68D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8DE" w:rsidRDefault="000D68DE" w:rsidP="000D68DE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Директор</w:t>
            </w:r>
          </w:p>
          <w:p w:rsidR="000D68DE" w:rsidRDefault="000D68DE" w:rsidP="000D68DE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Руководитель РЦ</w:t>
            </w:r>
          </w:p>
        </w:tc>
      </w:tr>
      <w:tr w:rsidR="00F5587B" w:rsidRPr="00741D8C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741D8C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741D8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Сотрудничество</w:t>
            </w:r>
            <w:r w:rsidR="00FF1E13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техникума</w:t>
            </w: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и учебных заведений</w:t>
            </w:r>
            <w:r w:rsidR="006C7BF4"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Республики Марий Эл</w:t>
            </w: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.</w:t>
            </w:r>
            <w:r w:rsidR="00741D8C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Подписание договоров о социальном партнерстве.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741D8C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741D8C">
              <w:rPr>
                <w:rFonts w:ascii="Times New Roman" w:eastAsia="Times New Roman" w:hAnsi="Times New Roman"/>
                <w:color w:val="1A3337"/>
                <w:lang w:val="ru-RU"/>
              </w:rPr>
              <w:t xml:space="preserve">в течение </w:t>
            </w:r>
            <w:r w:rsidR="003A53FE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741D8C">
              <w:rPr>
                <w:rFonts w:ascii="Times New Roman" w:eastAsia="Times New Roman" w:hAnsi="Times New Roman"/>
                <w:color w:val="1A3337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FF1E13" w:rsidP="00082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Директор</w:t>
            </w:r>
          </w:p>
        </w:tc>
      </w:tr>
      <w:tr w:rsidR="00F5587B" w:rsidRPr="00082A19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741D8C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FF1E1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Сотрудничество </w:t>
            </w:r>
            <w:r w:rsidR="00FF1E13">
              <w:rPr>
                <w:rFonts w:ascii="Times New Roman" w:eastAsia="Times New Roman" w:hAnsi="Times New Roman"/>
                <w:color w:val="1A3337"/>
                <w:lang w:val="ru-RU"/>
              </w:rPr>
              <w:t>техникума</w:t>
            </w: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и Центр</w:t>
            </w:r>
            <w:r w:rsidR="009153D8">
              <w:rPr>
                <w:rFonts w:ascii="Times New Roman" w:eastAsia="Times New Roman" w:hAnsi="Times New Roman"/>
                <w:color w:val="1A3337"/>
                <w:lang w:val="ru-RU"/>
              </w:rPr>
              <w:t>а</w:t>
            </w: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занятости населения </w:t>
            </w:r>
            <w:r w:rsidR="009153D8">
              <w:rPr>
                <w:rFonts w:ascii="Times New Roman" w:eastAsia="Times New Roman" w:hAnsi="Times New Roman"/>
                <w:color w:val="1A3337"/>
                <w:lang w:val="ru-RU"/>
              </w:rPr>
              <w:t>пгт. Параньга</w:t>
            </w:r>
            <w:r w:rsidR="006C7BF4" w:rsidRPr="00F04C38">
              <w:rPr>
                <w:rFonts w:ascii="Times New Roman" w:eastAsia="Times New Roman" w:hAnsi="Times New Roman"/>
                <w:color w:val="1A3337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9153D8" w:rsidRDefault="00E50E57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в  </w:t>
            </w:r>
            <w:r w:rsidR="005643FF" w:rsidRPr="009153D8">
              <w:rPr>
                <w:rFonts w:ascii="Times New Roman" w:eastAsia="Times New Roman" w:hAnsi="Times New Roman"/>
                <w:color w:val="1A3337"/>
                <w:lang w:val="ru-RU"/>
              </w:rPr>
              <w:t>течение</w:t>
            </w:r>
            <w:r w:rsidR="003A53FE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учебного</w:t>
            </w:r>
            <w:r w:rsidR="005643FF" w:rsidRPr="009153D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3A53FE" w:rsidP="003A53FE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Руководитель РЦ</w:t>
            </w:r>
          </w:p>
        </w:tc>
      </w:tr>
      <w:tr w:rsidR="00F5587B" w:rsidRPr="00082A19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741D8C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5B5DB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Организация </w:t>
            </w:r>
            <w:r w:rsidR="005F2F62"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 </w:t>
            </w: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встреч </w:t>
            </w:r>
            <w:r w:rsidR="005B5DB3"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студентов </w:t>
            </w: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с представителями работодателей.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9153D8" w:rsidRDefault="00B8730F" w:rsidP="00F06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в  </w:t>
            </w:r>
            <w:r w:rsidRPr="009153D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течение </w:t>
            </w:r>
            <w:r w:rsidR="003A53FE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9153D8">
              <w:rPr>
                <w:rFonts w:ascii="Times New Roman" w:eastAsia="Times New Roman" w:hAnsi="Times New Roman"/>
                <w:color w:val="1A3337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082A19" w:rsidP="00B873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старший мастер</w:t>
            </w:r>
          </w:p>
        </w:tc>
      </w:tr>
      <w:tr w:rsidR="005643FF" w:rsidRPr="00B8730F" w:rsidTr="0095337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 </w:t>
            </w:r>
            <w:r w:rsidRPr="00F04C3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>Материально- техническая база Ресурсного центра</w:t>
            </w:r>
          </w:p>
        </w:tc>
      </w:tr>
      <w:tr w:rsidR="00F5587B" w:rsidRPr="001B6476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6C7948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Совершенствование материально- технической базы Ресурсного центра.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 w:rsidR="003A53FE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082A19" w:rsidP="0074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с</w:t>
            </w:r>
            <w:r w:rsidR="00FF1E13">
              <w:rPr>
                <w:rFonts w:ascii="Times New Roman" w:eastAsia="Times New Roman" w:hAnsi="Times New Roman"/>
                <w:color w:val="1A3337"/>
                <w:lang w:val="ru-RU"/>
              </w:rPr>
              <w:t>тарший мастер</w:t>
            </w:r>
          </w:p>
        </w:tc>
      </w:tr>
      <w:tr w:rsidR="005643FF" w:rsidRPr="00F04C38" w:rsidTr="0095337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Маркетинговая деятельность Ресурсного центра</w:t>
            </w:r>
          </w:p>
        </w:tc>
      </w:tr>
      <w:tr w:rsidR="00F5587B" w:rsidRPr="001B6476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0D68D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Проведение исследования запросов потребителей образовательных услуг; определение рейтинга профессий и специальностей.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 w:rsidR="003A53FE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F4692C" w:rsidP="00B873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с</w:t>
            </w:r>
            <w:r w:rsidR="005643FF" w:rsidRPr="00F04C38">
              <w:rPr>
                <w:rFonts w:ascii="Times New Roman" w:eastAsia="Times New Roman" w:hAnsi="Times New Roman"/>
                <w:color w:val="1A3337"/>
                <w:lang w:val="ru-RU"/>
              </w:rPr>
              <w:t>пециалист по маркетингу</w:t>
            </w:r>
          </w:p>
        </w:tc>
      </w:tr>
      <w:tr w:rsidR="00F5587B" w:rsidRPr="001B6476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0D68D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Проведение мониторинга изменений рынка труда.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5643FF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 w:rsidR="003A53FE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3FF" w:rsidRPr="00F04C38" w:rsidRDefault="00F4692C" w:rsidP="00B873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специалист по маркетингу</w:t>
            </w:r>
          </w:p>
        </w:tc>
      </w:tr>
      <w:tr w:rsidR="00F5587B" w:rsidRPr="00FF1E13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0D68D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9</w:t>
            </w:r>
          </w:p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9153D8" w:rsidRDefault="003A53FE" w:rsidP="006C79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9153D8">
              <w:rPr>
                <w:rFonts w:ascii="Times New Roman" w:eastAsia="Times New Roman" w:hAnsi="Times New Roman"/>
                <w:lang w:val="ru-RU" w:eastAsia="ru-RU"/>
              </w:rPr>
              <w:t xml:space="preserve">Анкетирование выпускников с целью определения значимых личностных, функциональных и профессиональных компетенций по профессиям </w:t>
            </w:r>
            <w:r w:rsidRPr="009153D8">
              <w:rPr>
                <w:rFonts w:ascii="Times New Roman" w:eastAsia="Times New Roman" w:hAnsi="Times New Roman"/>
                <w:lang w:val="ru-RU" w:eastAsia="ru-RU"/>
              </w:rPr>
              <w:lastRenderedPageBreak/>
              <w:t>«Э</w:t>
            </w:r>
            <w:r>
              <w:rPr>
                <w:rFonts w:ascii="Times New Roman" w:eastAsia="Times New Roman" w:hAnsi="Times New Roman"/>
                <w:lang w:val="ru-RU" w:eastAsia="ru-RU"/>
              </w:rPr>
              <w:t>лектромонтер по ремонту и обслуживанию электрооборудования в сельскохозяйственном производстве" (с целью о</w:t>
            </w:r>
            <w:r w:rsidRPr="009153D8">
              <w:rPr>
                <w:rFonts w:ascii="Times New Roman" w:eastAsia="Times New Roman" w:hAnsi="Times New Roman"/>
                <w:lang w:val="ru-RU" w:eastAsia="ru-RU"/>
              </w:rPr>
              <w:t>пределени</w:t>
            </w:r>
            <w:r>
              <w:rPr>
                <w:rFonts w:ascii="Times New Roman" w:eastAsia="Times New Roman" w:hAnsi="Times New Roman"/>
                <w:lang w:val="ru-RU" w:eastAsia="ru-RU"/>
              </w:rPr>
              <w:t>я</w:t>
            </w:r>
            <w:r w:rsidRPr="009153D8">
              <w:rPr>
                <w:rFonts w:ascii="Times New Roman" w:eastAsia="Times New Roman" w:hAnsi="Times New Roman"/>
                <w:lang w:val="ru-RU" w:eastAsia="ru-RU"/>
              </w:rPr>
              <w:t xml:space="preserve"> уровня самооценки).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9153D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lastRenderedPageBreak/>
              <w:t xml:space="preserve">в  </w:t>
            </w:r>
            <w:r w:rsidRPr="009153D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9153D8">
              <w:rPr>
                <w:rFonts w:ascii="Times New Roman" w:eastAsia="Times New Roman" w:hAnsi="Times New Roman"/>
                <w:color w:val="1A3337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BD6F41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Руководитель РЦ</w:t>
            </w:r>
          </w:p>
        </w:tc>
      </w:tr>
      <w:tr w:rsidR="003A53FE" w:rsidRPr="00B8730F" w:rsidTr="0095337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6C7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 xml:space="preserve">Организация профориентационной работы </w:t>
            </w:r>
            <w:r w:rsidRPr="00F04C3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 xml:space="preserve"> и трудоустройств</w:t>
            </w:r>
            <w:r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>о</w:t>
            </w:r>
            <w:r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 </w:t>
            </w:r>
            <w:r w:rsidRPr="00F04C3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 xml:space="preserve">выпускников </w:t>
            </w:r>
          </w:p>
        </w:tc>
      </w:tr>
      <w:tr w:rsidR="00F5587B" w:rsidRPr="00F04C3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0D68D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E50E5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 xml:space="preserve">Активизировать работу центра содействия трудоустройству выпускников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>техникума</w:t>
            </w: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3A53FE" w:rsidP="00BD6F41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Руководитель РЦ</w:t>
            </w:r>
          </w:p>
          <w:p w:rsidR="003A53FE" w:rsidRPr="00F04C38" w:rsidRDefault="003A53FE" w:rsidP="00BD6F41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старший мастер</w:t>
            </w:r>
          </w:p>
        </w:tc>
      </w:tr>
      <w:tr w:rsidR="008776F7" w:rsidRPr="006C7948" w:rsidTr="003A53FE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3A53FE" w:rsidP="000D6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1</w:t>
            </w:r>
            <w:r w:rsidR="000D68DE">
              <w:rPr>
                <w:rFonts w:ascii="Times New Roman" w:eastAsia="Times New Roman" w:hAnsi="Times New Roman"/>
                <w:color w:val="1A3337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E50E5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Проведение Недели знакомства с профессией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6C794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3A53FE" w:rsidP="0074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Кураторы учебных групп</w:t>
            </w:r>
          </w:p>
          <w:p w:rsidR="003A53FE" w:rsidRDefault="003A53FE" w:rsidP="0074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Мастера п/о</w:t>
            </w:r>
          </w:p>
        </w:tc>
      </w:tr>
      <w:tr w:rsidR="003A53FE" w:rsidRPr="006C794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1</w:t>
            </w:r>
            <w:r w:rsidR="000D68DE">
              <w:rPr>
                <w:rFonts w:ascii="Times New Roman" w:eastAsia="Times New Roman" w:hAnsi="Times New Roman"/>
                <w:color w:val="1A3337"/>
                <w:lang w:val="ru-RU"/>
              </w:rPr>
              <w:t>2</w:t>
            </w:r>
          </w:p>
          <w:p w:rsidR="003A53FE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3A53FE" w:rsidP="003A53FE">
            <w:pPr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Организация и проведение Дня открытых дверей</w:t>
            </w:r>
          </w:p>
          <w:p w:rsidR="003A53FE" w:rsidRDefault="003A53FE" w:rsidP="003A53FE">
            <w:pPr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с приглашением представителей работодателей, обучающихся школ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6C794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3A53FE" w:rsidP="0074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За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>м. директора по УВР</w:t>
            </w:r>
          </w:p>
          <w:p w:rsidR="003A53FE" w:rsidRDefault="003A53FE" w:rsidP="0074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Мастера п/о</w:t>
            </w:r>
          </w:p>
        </w:tc>
      </w:tr>
      <w:tr w:rsidR="003A53FE" w:rsidRPr="006C794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1</w:t>
            </w:r>
            <w:r w:rsidR="000D68DE">
              <w:rPr>
                <w:rFonts w:ascii="Times New Roman" w:eastAsia="Times New Roman" w:hAnsi="Times New Roman"/>
                <w:color w:val="1A3337"/>
                <w:lang w:val="ru-RU"/>
              </w:rPr>
              <w:t>3</w:t>
            </w:r>
          </w:p>
          <w:p w:rsidR="003A53FE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3A53FE" w:rsidP="001E1495">
            <w:pPr>
              <w:jc w:val="both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Организация проф</w:t>
            </w:r>
            <w:r w:rsidR="001E1495">
              <w:rPr>
                <w:rFonts w:ascii="Times New Roman" w:eastAsia="Times New Roman" w:hAnsi="Times New Roman"/>
                <w:color w:val="1A3337"/>
                <w:lang w:val="ru-RU"/>
              </w:rPr>
              <w:t>ориентационной работы для привлечения  абитуриентов  преподавателями и студентами выпускных групп во время прохождения практики  по профилю специальности и стажировки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1E1495" w:rsidRDefault="001E1495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495" w:rsidRDefault="001E1495" w:rsidP="001E1495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Руководитель РЦ</w:t>
            </w:r>
          </w:p>
          <w:p w:rsidR="003A53FE" w:rsidRDefault="001E1495" w:rsidP="001E1495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старший мастер</w:t>
            </w:r>
          </w:p>
          <w:p w:rsidR="001E1495" w:rsidRPr="00F04C38" w:rsidRDefault="001E1495" w:rsidP="001E1495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Мастера п/о</w:t>
            </w:r>
          </w:p>
        </w:tc>
      </w:tr>
      <w:tr w:rsidR="00395E78" w:rsidRPr="006C794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78" w:rsidRDefault="00395E78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1</w:t>
            </w:r>
            <w:r w:rsidR="000D68DE">
              <w:rPr>
                <w:rFonts w:ascii="Times New Roman" w:eastAsia="Times New Roman" w:hAnsi="Times New Roman"/>
                <w:color w:val="1A3337"/>
                <w:lang w:val="ru-RU"/>
              </w:rPr>
              <w:t>4</w:t>
            </w:r>
          </w:p>
          <w:p w:rsidR="00395E78" w:rsidRDefault="00395E78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78" w:rsidRPr="00395E78" w:rsidRDefault="00395E78" w:rsidP="00395E78">
            <w:pPr>
              <w:jc w:val="both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Проведение профориентационных мероприятий </w:t>
            </w:r>
            <w:r w:rsidRPr="00395E78">
              <w:rPr>
                <w:rFonts w:ascii="Times New Roman" w:hAnsi="Times New Roman"/>
                <w:lang w:val="ru-RU"/>
              </w:rPr>
              <w:t>для обучающихся с представителями ЦЗН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95E78">
              <w:rPr>
                <w:rFonts w:ascii="Times New Roman" w:hAnsi="Times New Roman"/>
                <w:lang w:val="ru-RU"/>
              </w:rPr>
              <w:t>востребованным профессиям и специальностям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95E78">
              <w:rPr>
                <w:rFonts w:ascii="Times New Roman" w:hAnsi="Times New Roman"/>
                <w:lang w:val="ru-RU"/>
              </w:rPr>
              <w:t>на рынке труда.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78" w:rsidRPr="00395E78" w:rsidRDefault="00395E78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78" w:rsidRDefault="00395E78" w:rsidP="00395E78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Руководитель РЦ</w:t>
            </w:r>
          </w:p>
          <w:p w:rsidR="00395E78" w:rsidRDefault="00395E78" w:rsidP="00395E78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старший мастер</w:t>
            </w:r>
          </w:p>
        </w:tc>
      </w:tr>
      <w:tr w:rsidR="00395E78" w:rsidRPr="006C794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78" w:rsidRDefault="00395E78" w:rsidP="000D6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1</w:t>
            </w:r>
            <w:r w:rsidR="000D68DE">
              <w:rPr>
                <w:rFonts w:ascii="Times New Roman" w:eastAsia="Times New Roman" w:hAnsi="Times New Roman"/>
                <w:color w:val="1A3337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78" w:rsidRDefault="00395E78" w:rsidP="00395E78">
            <w:pPr>
              <w:jc w:val="both"/>
              <w:rPr>
                <w:rFonts w:ascii="Times New Roman" w:hAnsi="Times New Roman"/>
                <w:lang w:val="ru-RU"/>
              </w:rPr>
            </w:pPr>
            <w:r w:rsidRPr="00BD4E37">
              <w:rPr>
                <w:rFonts w:ascii="Times New Roman" w:hAnsi="Times New Roman"/>
              </w:rPr>
              <w:t>Анализ динамики трудоустро</w:t>
            </w:r>
            <w:r w:rsidRPr="00BD4E37">
              <w:rPr>
                <w:rFonts w:ascii="Times New Roman" w:hAnsi="Times New Roman"/>
              </w:rPr>
              <w:t>й</w:t>
            </w:r>
            <w:r w:rsidRPr="00BD4E37">
              <w:rPr>
                <w:rFonts w:ascii="Times New Roman" w:hAnsi="Times New Roman"/>
              </w:rPr>
              <w:t>ства  выпускников</w:t>
            </w:r>
          </w:p>
          <w:p w:rsidR="00395E78" w:rsidRPr="00395E78" w:rsidRDefault="00395E78" w:rsidP="00F5587B">
            <w:pPr>
              <w:jc w:val="both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395E78">
              <w:rPr>
                <w:rFonts w:ascii="Times New Roman" w:hAnsi="Times New Roman"/>
                <w:lang w:val="ru-RU"/>
              </w:rPr>
              <w:t>с учётом сведений из ЦЗН об обращ</w:t>
            </w:r>
            <w:r w:rsidRPr="00395E78">
              <w:rPr>
                <w:rFonts w:ascii="Times New Roman" w:hAnsi="Times New Roman"/>
                <w:lang w:val="ru-RU"/>
              </w:rPr>
              <w:t>е</w:t>
            </w:r>
            <w:r w:rsidRPr="00395E78">
              <w:rPr>
                <w:rFonts w:ascii="Times New Roman" w:hAnsi="Times New Roman"/>
                <w:lang w:val="ru-RU"/>
              </w:rPr>
              <w:t>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5587B">
              <w:rPr>
                <w:rFonts w:ascii="Times New Roman" w:hAnsi="Times New Roman"/>
                <w:lang w:val="ru-RU"/>
              </w:rPr>
              <w:t>выпускников по вопросам трудоустройства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78" w:rsidRPr="00395E78" w:rsidRDefault="00F5587B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587B" w:rsidRDefault="00F5587B" w:rsidP="00F5587B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Руководитель РЦ</w:t>
            </w:r>
          </w:p>
          <w:p w:rsidR="00395E78" w:rsidRDefault="00F5587B" w:rsidP="00F5587B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старший мастер</w:t>
            </w:r>
          </w:p>
        </w:tc>
      </w:tr>
      <w:tr w:rsidR="001E1495" w:rsidRPr="006C794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495" w:rsidRDefault="001E1495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1</w:t>
            </w:r>
            <w:r w:rsidR="000D68DE">
              <w:rPr>
                <w:rFonts w:ascii="Times New Roman" w:eastAsia="Times New Roman" w:hAnsi="Times New Roman"/>
                <w:color w:val="1A3337"/>
                <w:lang w:val="ru-RU"/>
              </w:rPr>
              <w:t>6</w:t>
            </w:r>
          </w:p>
          <w:p w:rsidR="001E1495" w:rsidRDefault="001E1495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78" w:rsidRDefault="001E1495" w:rsidP="001E1495">
            <w:pPr>
              <w:jc w:val="both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Отражение информации о трудоустройстве на сайте техникума в разделе "Трудоустройство</w:t>
            </w:r>
          </w:p>
          <w:p w:rsidR="001E1495" w:rsidRDefault="001E1495" w:rsidP="001E1495">
            <w:pPr>
              <w:jc w:val="both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выпускников"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495" w:rsidRPr="001E1495" w:rsidRDefault="00395E78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495" w:rsidRDefault="00395E78" w:rsidP="001E1495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Руководитель РЦ</w:t>
            </w:r>
          </w:p>
        </w:tc>
      </w:tr>
      <w:tr w:rsidR="003A53FE" w:rsidRPr="00B8730F" w:rsidTr="0095337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>Учебно-методическая база Ресурсного центра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 </w:t>
            </w:r>
          </w:p>
        </w:tc>
      </w:tr>
      <w:tr w:rsidR="00F5587B" w:rsidRPr="001B6476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0D68DE" w:rsidRDefault="003A53FE" w:rsidP="000D6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bCs/>
                <w:color w:val="1A3337"/>
              </w:rPr>
              <w:t>1</w:t>
            </w:r>
            <w:r w:rsidR="000D68DE"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6A543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Совершенствовать учебно-методическую базу Ресурсного центра с учетом меняющихся требований рынка труда.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082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методист</w:t>
            </w:r>
          </w:p>
        </w:tc>
      </w:tr>
      <w:tr w:rsidR="00F5587B" w:rsidRPr="001B6476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0D6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1</w:t>
            </w:r>
            <w:r w:rsidR="000D68DE"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E50E5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hAnsi="Times New Roman"/>
                <w:lang w:val="ru-RU"/>
              </w:rPr>
              <w:t xml:space="preserve">Организовать техническое и информационное сопровождение мероприятий </w:t>
            </w:r>
            <w:r>
              <w:rPr>
                <w:rFonts w:ascii="Times New Roman" w:hAnsi="Times New Roman"/>
                <w:lang w:val="ru-RU"/>
              </w:rPr>
              <w:t>техникума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281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082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методист</w:t>
            </w:r>
          </w:p>
        </w:tc>
      </w:tr>
      <w:tr w:rsidR="00F5587B" w:rsidRPr="00B8730F" w:rsidTr="00F5587B">
        <w:trPr>
          <w:trHeight w:val="11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1</w:t>
            </w:r>
            <w:r w:rsidR="000D68DE"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9</w:t>
            </w:r>
          </w:p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3FE" w:rsidRPr="00F04C38" w:rsidRDefault="003A53FE" w:rsidP="002819CB">
            <w:pPr>
              <w:jc w:val="both"/>
              <w:rPr>
                <w:rFonts w:ascii="Times New Roman" w:hAnsi="Times New Roman"/>
                <w:lang w:val="ru-RU"/>
              </w:rPr>
            </w:pPr>
            <w:r w:rsidRPr="00F04C38">
              <w:rPr>
                <w:rFonts w:ascii="Times New Roman" w:hAnsi="Times New Roman"/>
                <w:lang w:val="ru-RU"/>
              </w:rPr>
              <w:t>Подготовка и выпуск информационных буклетов, презентаций, видеороликов для проведения</w:t>
            </w:r>
            <w:r>
              <w:rPr>
                <w:rFonts w:ascii="Times New Roman" w:hAnsi="Times New Roman"/>
                <w:lang w:val="ru-RU"/>
              </w:rPr>
              <w:t xml:space="preserve"> мероприятий по</w:t>
            </w:r>
            <w:r w:rsidRPr="00F04C38">
              <w:rPr>
                <w:rFonts w:ascii="Times New Roman" w:hAnsi="Times New Roman"/>
                <w:lang w:val="ru-RU"/>
              </w:rPr>
              <w:t xml:space="preserve"> профориентации, педсоветов,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04C38">
              <w:rPr>
                <w:rFonts w:ascii="Times New Roman" w:hAnsi="Times New Roman"/>
                <w:lang w:val="ru-RU"/>
              </w:rPr>
              <w:t>семинаров-практикумов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3FE" w:rsidRPr="00F04C38" w:rsidRDefault="003A53FE" w:rsidP="002819CB">
            <w:pPr>
              <w:jc w:val="center"/>
              <w:rPr>
                <w:rFonts w:ascii="Times New Roman" w:hAnsi="Times New Roman"/>
              </w:rPr>
            </w:pPr>
            <w:r w:rsidRPr="00F04C3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3FE" w:rsidRPr="00F04C38" w:rsidRDefault="003A53FE" w:rsidP="008776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За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>м. директора по УВР, методист</w:t>
            </w:r>
          </w:p>
        </w:tc>
      </w:tr>
      <w:tr w:rsidR="00F5587B" w:rsidRPr="001B6476" w:rsidTr="005C00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0D68D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1A3337"/>
                <w:lang w:val="ru-RU"/>
              </w:rPr>
              <w:t>20</w:t>
            </w:r>
          </w:p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3FE" w:rsidRPr="00F04C38" w:rsidRDefault="003A53FE" w:rsidP="002819CB">
            <w:pPr>
              <w:jc w:val="both"/>
              <w:rPr>
                <w:rFonts w:ascii="Times New Roman" w:hAnsi="Times New Roman"/>
                <w:lang w:val="ru-RU"/>
              </w:rPr>
            </w:pPr>
            <w:r w:rsidRPr="00F04C38">
              <w:rPr>
                <w:rFonts w:ascii="Times New Roman" w:hAnsi="Times New Roman"/>
                <w:lang w:val="ru-RU"/>
              </w:rPr>
              <w:t>Проведение мастер-классов по современным  строительным технологиям для педагогов других ОУ и социальных партнеров.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3FE" w:rsidRPr="00F04C38" w:rsidRDefault="003A53FE" w:rsidP="002819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 w:rsidRPr="00E50E57">
              <w:rPr>
                <w:rFonts w:ascii="Times New Roman" w:hAnsi="Times New Roman"/>
                <w:lang w:val="ru-RU"/>
              </w:rPr>
              <w:t xml:space="preserve">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3FE" w:rsidRPr="00F04C38" w:rsidRDefault="003A53FE" w:rsidP="00082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  <w:lang w:val="ru-RU"/>
              </w:rPr>
              <w:t>методист</w:t>
            </w:r>
          </w:p>
        </w:tc>
      </w:tr>
      <w:tr w:rsidR="003A53FE" w:rsidRPr="00B8730F" w:rsidTr="0095337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39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>Образовательн</w:t>
            </w:r>
            <w:r w:rsidR="00395E7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>ая</w:t>
            </w:r>
            <w:r w:rsidRPr="00F04C3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 xml:space="preserve"> деятельност</w:t>
            </w:r>
            <w:r w:rsidR="00395E7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>ь</w:t>
            </w:r>
            <w:r w:rsidRPr="00F04C38">
              <w:rPr>
                <w:rFonts w:ascii="Times New Roman" w:eastAsia="Times New Roman" w:hAnsi="Times New Roman"/>
                <w:b/>
                <w:bCs/>
                <w:color w:val="1A3337"/>
                <w:lang w:val="ru-RU"/>
              </w:rPr>
              <w:t xml:space="preserve"> </w:t>
            </w:r>
            <w:r w:rsidR="00395E78" w:rsidRPr="00F04C38">
              <w:rPr>
                <w:rFonts w:ascii="Times New Roman" w:eastAsia="Times New Roman" w:hAnsi="Times New Roman"/>
                <w:b/>
                <w:bCs/>
                <w:color w:val="1A3337"/>
              </w:rPr>
              <w:t>Ресурсного центра</w:t>
            </w:r>
          </w:p>
        </w:tc>
      </w:tr>
      <w:tr w:rsidR="00F5587B" w:rsidRPr="001B6476" w:rsidTr="00F04C38">
        <w:trPr>
          <w:trHeight w:val="13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F5587B" w:rsidP="000D6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lastRenderedPageBreak/>
              <w:t>2</w:t>
            </w:r>
            <w:r w:rsidR="000D68DE">
              <w:rPr>
                <w:rFonts w:ascii="Times New Roman" w:eastAsia="Times New Roman" w:hAnsi="Times New Roman"/>
                <w:color w:val="1A3337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5587B" w:rsidRDefault="00F5587B" w:rsidP="00F5587B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3337"/>
              </w:rPr>
              <w:t xml:space="preserve">Организация  </w:t>
            </w:r>
            <w:r w:rsidRPr="00F5587B">
              <w:rPr>
                <w:rFonts w:ascii="Times New Roman" w:hAnsi="Times New Roman"/>
              </w:rPr>
              <w:t>проведение конкурсов</w:t>
            </w:r>
            <w:r>
              <w:rPr>
                <w:rFonts w:ascii="Times New Roman" w:hAnsi="Times New Roman"/>
              </w:rPr>
              <w:t xml:space="preserve"> </w:t>
            </w:r>
            <w:r w:rsidRPr="00F5587B">
              <w:rPr>
                <w:rFonts w:ascii="Times New Roman" w:hAnsi="Times New Roman"/>
              </w:rPr>
              <w:t>профессионального мастерства по профессиям</w:t>
            </w:r>
            <w:r>
              <w:rPr>
                <w:rFonts w:ascii="Times New Roman" w:hAnsi="Times New Roman"/>
              </w:rPr>
              <w:t xml:space="preserve"> "Электромонтер по ремонту и обслуживанию электрооборудования в с/х производстве",«Тракторист-машинист с/х производства».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587B" w:rsidRPr="00BD4E37" w:rsidRDefault="00F5587B" w:rsidP="008776F7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РЦ </w:t>
            </w:r>
            <w:r w:rsidRPr="00BD4E37">
              <w:rPr>
                <w:rFonts w:ascii="Times New Roman" w:hAnsi="Times New Roman"/>
              </w:rPr>
              <w:t>Преподаватели</w:t>
            </w:r>
          </w:p>
          <w:p w:rsidR="003A53FE" w:rsidRPr="00F04C38" w:rsidRDefault="003A53FE" w:rsidP="00F558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</w:p>
        </w:tc>
      </w:tr>
      <w:tr w:rsidR="00F5587B" w:rsidRPr="006C794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6C7948" w:rsidRDefault="00F5587B" w:rsidP="000D6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2</w:t>
            </w:r>
            <w:r w:rsidR="000D68DE">
              <w:rPr>
                <w:rFonts w:ascii="Times New Roman" w:eastAsia="Times New Roman" w:hAnsi="Times New Roman"/>
                <w:color w:val="1A3337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5587B" w:rsidRDefault="00F5587B" w:rsidP="00F5587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Реализация </w:t>
            </w:r>
            <w:r w:rsidRPr="00F5587B">
              <w:rPr>
                <w:rFonts w:ascii="Times New Roman" w:hAnsi="Times New Roman"/>
                <w:lang w:val="ru-RU"/>
              </w:rPr>
              <w:t>программ профессиональной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5587B">
              <w:rPr>
                <w:rFonts w:ascii="Times New Roman" w:hAnsi="Times New Roman"/>
                <w:lang w:val="ru-RU"/>
              </w:rPr>
              <w:t>подготовки, профессиональной переподготовки, повышения квалификации безработных граждан и взрослого нас</w:t>
            </w:r>
            <w:r w:rsidRPr="00F5587B">
              <w:rPr>
                <w:rFonts w:ascii="Times New Roman" w:hAnsi="Times New Roman"/>
                <w:lang w:val="ru-RU"/>
              </w:rPr>
              <w:t>е</w:t>
            </w:r>
            <w:r w:rsidRPr="00F5587B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04C38" w:rsidRDefault="003A53F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587B" w:rsidRDefault="00F5587B" w:rsidP="008776F7">
            <w:pPr>
              <w:pStyle w:val="af3"/>
              <w:spacing w:before="0" w:before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3A53FE" w:rsidRPr="00176259" w:rsidRDefault="003A53FE" w:rsidP="006C7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</w:p>
        </w:tc>
      </w:tr>
      <w:tr w:rsidR="00F5587B" w:rsidRPr="006C7948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Default="000D68DE" w:rsidP="006C7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23</w:t>
            </w:r>
          </w:p>
          <w:p w:rsidR="000D68DE" w:rsidRPr="006C7948" w:rsidRDefault="000D68DE" w:rsidP="006C7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FF1E13" w:rsidRDefault="000D68DE" w:rsidP="008776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Реализация программы профессионального модуля "Монтаж, техническое обслуживание  и ремонт производственных силовых и осветительных электроустановок" в сетевом формате для обучающихся ГБПОУ Республики Марий Эл "Аграрно-строительный техникум"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3FE" w:rsidRPr="000D68DE" w:rsidRDefault="000D68DE" w:rsidP="006A5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 w:rsidRPr="00F04C38">
              <w:rPr>
                <w:rFonts w:ascii="Times New Roman" w:eastAsia="Times New Roman" w:hAnsi="Times New Roman"/>
                <w:color w:val="1A3337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1A3337"/>
                <w:lang w:val="ru-RU"/>
              </w:rPr>
              <w:t xml:space="preserve">учебного </w:t>
            </w:r>
            <w:r w:rsidRPr="00F04C38">
              <w:rPr>
                <w:rFonts w:ascii="Times New Roman" w:eastAsia="Times New Roman" w:hAnsi="Times New Roman"/>
                <w:color w:val="1A333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6F7" w:rsidRDefault="000D68DE" w:rsidP="008776F7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РЦ </w:t>
            </w:r>
            <w:r w:rsidRPr="00BD4E37">
              <w:rPr>
                <w:rFonts w:ascii="Times New Roman" w:hAnsi="Times New Roman"/>
              </w:rPr>
              <w:t>Преподаватели</w:t>
            </w:r>
          </w:p>
          <w:p w:rsidR="003A53FE" w:rsidRPr="008776F7" w:rsidRDefault="008776F7" w:rsidP="008776F7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3337"/>
              </w:rPr>
              <w:t>Мастера п/о</w:t>
            </w:r>
          </w:p>
        </w:tc>
      </w:tr>
      <w:tr w:rsidR="008776F7" w:rsidRPr="008776F7" w:rsidTr="009533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6F7" w:rsidRDefault="008776F7" w:rsidP="006C7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24</w:t>
            </w:r>
          </w:p>
          <w:p w:rsidR="008776F7" w:rsidRDefault="008776F7" w:rsidP="006C7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6F7" w:rsidRDefault="008776F7" w:rsidP="008776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Организация производственной практики студентов и стажировки преподавателей и мастеров производственного обучения в рамках соглашения о взаимодействии с СХПК "Победа" и ГБПОУ Республики Марий Эл "СТТ"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6F7" w:rsidRDefault="008776F7" w:rsidP="008776F7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Май-июнь</w:t>
            </w:r>
          </w:p>
          <w:p w:rsidR="008776F7" w:rsidRPr="008776F7" w:rsidRDefault="008776F7" w:rsidP="008776F7">
            <w:pPr>
              <w:jc w:val="center"/>
              <w:rPr>
                <w:rFonts w:ascii="Times New Roman" w:eastAsia="Times New Roman" w:hAnsi="Times New Roman"/>
                <w:color w:val="1A3337"/>
                <w:lang w:val="ru-RU"/>
              </w:rPr>
            </w:pPr>
            <w:r>
              <w:rPr>
                <w:rFonts w:ascii="Times New Roman" w:eastAsia="Times New Roman" w:hAnsi="Times New Roman"/>
                <w:color w:val="1A3337"/>
                <w:lang w:val="ru-RU"/>
              </w:rPr>
              <w:t>2016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6F7" w:rsidRDefault="008776F7" w:rsidP="008776F7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РЦ </w:t>
            </w:r>
            <w:r w:rsidRPr="00BD4E37">
              <w:rPr>
                <w:rFonts w:ascii="Times New Roman" w:hAnsi="Times New Roman"/>
              </w:rPr>
              <w:t>Преподаватели</w:t>
            </w:r>
          </w:p>
          <w:p w:rsidR="008776F7" w:rsidRDefault="008776F7" w:rsidP="008776F7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3337"/>
              </w:rPr>
              <w:t>Мастера п/о</w:t>
            </w:r>
          </w:p>
        </w:tc>
      </w:tr>
    </w:tbl>
    <w:p w:rsidR="008776F7" w:rsidRPr="00F04C38" w:rsidRDefault="008776F7" w:rsidP="007465B4">
      <w:pPr>
        <w:spacing w:before="100" w:beforeAutospacing="1" w:after="100" w:afterAutospacing="1"/>
        <w:rPr>
          <w:rFonts w:ascii="Times New Roman" w:eastAsia="Times New Roman" w:hAnsi="Times New Roman"/>
          <w:color w:val="1A3337"/>
          <w:lang w:val="ru-RU"/>
        </w:rPr>
      </w:pPr>
    </w:p>
    <w:p w:rsidR="005643FF" w:rsidRPr="00F04C38" w:rsidRDefault="004E29DB" w:rsidP="007465B4">
      <w:pPr>
        <w:spacing w:before="100" w:beforeAutospacing="1" w:after="100" w:afterAutospacing="1"/>
        <w:rPr>
          <w:rFonts w:ascii="Times New Roman" w:eastAsia="Times New Roman" w:hAnsi="Times New Roman"/>
          <w:color w:val="1A3337"/>
          <w:lang w:val="ru-RU"/>
        </w:rPr>
      </w:pPr>
      <w:r w:rsidRPr="00F04C38">
        <w:rPr>
          <w:rFonts w:ascii="Times New Roman" w:eastAsia="Times New Roman" w:hAnsi="Times New Roman"/>
          <w:color w:val="1A3337"/>
          <w:lang w:val="ru-RU"/>
        </w:rPr>
        <w:t xml:space="preserve">                         </w:t>
      </w:r>
      <w:r w:rsidR="007465B4" w:rsidRPr="00F04C38">
        <w:rPr>
          <w:rFonts w:ascii="Times New Roman" w:eastAsia="Times New Roman" w:hAnsi="Times New Roman"/>
          <w:color w:val="1A3337"/>
          <w:lang w:val="ru-RU"/>
        </w:rPr>
        <w:t>Р</w:t>
      </w:r>
      <w:r w:rsidR="005643FF" w:rsidRPr="00F04C38">
        <w:rPr>
          <w:rFonts w:ascii="Times New Roman" w:eastAsia="Times New Roman" w:hAnsi="Times New Roman"/>
          <w:color w:val="1A3337"/>
          <w:lang w:val="ru-RU"/>
        </w:rPr>
        <w:t>уководител</w:t>
      </w:r>
      <w:r w:rsidR="007465B4" w:rsidRPr="00F04C38">
        <w:rPr>
          <w:rFonts w:ascii="Times New Roman" w:eastAsia="Times New Roman" w:hAnsi="Times New Roman"/>
          <w:color w:val="1A3337"/>
          <w:lang w:val="ru-RU"/>
        </w:rPr>
        <w:t xml:space="preserve">ь </w:t>
      </w:r>
      <w:r w:rsidR="005643FF" w:rsidRPr="00F04C38">
        <w:rPr>
          <w:rFonts w:ascii="Times New Roman" w:eastAsia="Times New Roman" w:hAnsi="Times New Roman"/>
          <w:color w:val="1A3337"/>
          <w:lang w:val="ru-RU"/>
        </w:rPr>
        <w:t>Р</w:t>
      </w:r>
      <w:r w:rsidR="00FF1E13">
        <w:rPr>
          <w:rFonts w:ascii="Times New Roman" w:eastAsia="Times New Roman" w:hAnsi="Times New Roman"/>
          <w:color w:val="1A3337"/>
          <w:lang w:val="ru-RU"/>
        </w:rPr>
        <w:t xml:space="preserve">есурсного центра             </w:t>
      </w:r>
      <w:r w:rsidR="00082A19">
        <w:rPr>
          <w:rFonts w:ascii="Times New Roman" w:eastAsia="Times New Roman" w:hAnsi="Times New Roman"/>
          <w:color w:val="1A3337"/>
          <w:lang w:val="ru-RU"/>
        </w:rPr>
        <w:t xml:space="preserve">  </w:t>
      </w:r>
      <w:r w:rsidR="00FF1E13">
        <w:rPr>
          <w:rFonts w:ascii="Times New Roman" w:eastAsia="Times New Roman" w:hAnsi="Times New Roman"/>
          <w:color w:val="1A3337"/>
          <w:lang w:val="ru-RU"/>
        </w:rPr>
        <w:t xml:space="preserve">      А.Р. Ишмухаметов</w:t>
      </w:r>
      <w:r w:rsidR="005643FF" w:rsidRPr="00F04C38">
        <w:rPr>
          <w:rFonts w:ascii="Times New Roman" w:eastAsia="Times New Roman" w:hAnsi="Times New Roman"/>
          <w:color w:val="1A3337"/>
        </w:rPr>
        <w:t> </w:t>
      </w:r>
      <w:r w:rsidR="007465B4" w:rsidRPr="00F04C38">
        <w:rPr>
          <w:rFonts w:ascii="Times New Roman" w:eastAsia="Times New Roman" w:hAnsi="Times New Roman"/>
          <w:color w:val="1A3337"/>
          <w:lang w:val="ru-RU"/>
        </w:rPr>
        <w:t xml:space="preserve">                                             </w:t>
      </w:r>
    </w:p>
    <w:p w:rsidR="005643FF" w:rsidRPr="00F04C38" w:rsidRDefault="005643FF" w:rsidP="005643F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1A3337"/>
          <w:lang w:val="ru-RU"/>
        </w:rPr>
      </w:pPr>
      <w:r w:rsidRPr="00F04C38">
        <w:rPr>
          <w:rFonts w:ascii="Times New Roman" w:eastAsia="Times New Roman" w:hAnsi="Times New Roman"/>
          <w:color w:val="1A3337"/>
        </w:rPr>
        <w:t> </w:t>
      </w:r>
    </w:p>
    <w:p w:rsidR="005643FF" w:rsidRPr="005F2F62" w:rsidRDefault="005643FF" w:rsidP="005643FF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1A3337"/>
          <w:sz w:val="17"/>
          <w:szCs w:val="17"/>
          <w:lang w:val="ru-RU"/>
        </w:rPr>
      </w:pPr>
      <w:r w:rsidRPr="00F04C38">
        <w:rPr>
          <w:rFonts w:ascii="Times New Roman" w:eastAsia="Times New Roman" w:hAnsi="Times New Roman"/>
          <w:color w:val="1A3337"/>
        </w:rPr>
        <w:t> </w:t>
      </w:r>
      <w:r w:rsidRPr="005643FF">
        <w:rPr>
          <w:rFonts w:ascii="Times New Roman" w:eastAsia="Times New Roman" w:hAnsi="Times New Roman"/>
          <w:color w:val="1A3337"/>
          <w:sz w:val="28"/>
          <w:szCs w:val="28"/>
        </w:rPr>
        <w:t> </w:t>
      </w:r>
    </w:p>
    <w:sectPr w:rsidR="005643FF" w:rsidRPr="005F2F62" w:rsidSect="0026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43FF"/>
    <w:rsid w:val="0004268A"/>
    <w:rsid w:val="00082A19"/>
    <w:rsid w:val="000D68DE"/>
    <w:rsid w:val="000F3D08"/>
    <w:rsid w:val="00176259"/>
    <w:rsid w:val="001B6476"/>
    <w:rsid w:val="001E1495"/>
    <w:rsid w:val="00264B68"/>
    <w:rsid w:val="0029302A"/>
    <w:rsid w:val="00395E78"/>
    <w:rsid w:val="003A53FE"/>
    <w:rsid w:val="003E2C4C"/>
    <w:rsid w:val="00456239"/>
    <w:rsid w:val="004D233D"/>
    <w:rsid w:val="004E29DB"/>
    <w:rsid w:val="005643FF"/>
    <w:rsid w:val="005B5DB3"/>
    <w:rsid w:val="005F2F62"/>
    <w:rsid w:val="00673F49"/>
    <w:rsid w:val="006C7948"/>
    <w:rsid w:val="006C7BF4"/>
    <w:rsid w:val="00741D8C"/>
    <w:rsid w:val="007465B4"/>
    <w:rsid w:val="008776F7"/>
    <w:rsid w:val="009153D8"/>
    <w:rsid w:val="00927F90"/>
    <w:rsid w:val="00953377"/>
    <w:rsid w:val="00B05D45"/>
    <w:rsid w:val="00B8730F"/>
    <w:rsid w:val="00E50E57"/>
    <w:rsid w:val="00F04C38"/>
    <w:rsid w:val="00F06278"/>
    <w:rsid w:val="00F122F2"/>
    <w:rsid w:val="00F4692C"/>
    <w:rsid w:val="00F5587B"/>
    <w:rsid w:val="00F72E5C"/>
    <w:rsid w:val="00FA65D2"/>
    <w:rsid w:val="00FC6A6B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4C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C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C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C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C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C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C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C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C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4C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4C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4C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4C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4C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4C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4C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4C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4C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4C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4C38"/>
    <w:rPr>
      <w:b/>
      <w:bCs/>
    </w:rPr>
  </w:style>
  <w:style w:type="character" w:styleId="a8">
    <w:name w:val="Emphasis"/>
    <w:basedOn w:val="a0"/>
    <w:uiPriority w:val="20"/>
    <w:qFormat/>
    <w:rsid w:val="00F04C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4C38"/>
    <w:rPr>
      <w:szCs w:val="32"/>
    </w:rPr>
  </w:style>
  <w:style w:type="paragraph" w:styleId="aa">
    <w:name w:val="List Paragraph"/>
    <w:basedOn w:val="a"/>
    <w:uiPriority w:val="34"/>
    <w:qFormat/>
    <w:rsid w:val="00F04C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C38"/>
    <w:rPr>
      <w:i/>
    </w:rPr>
  </w:style>
  <w:style w:type="character" w:customStyle="1" w:styleId="22">
    <w:name w:val="Цитата 2 Знак"/>
    <w:basedOn w:val="a0"/>
    <w:link w:val="21"/>
    <w:uiPriority w:val="29"/>
    <w:rsid w:val="00F04C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4C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4C38"/>
    <w:rPr>
      <w:b/>
      <w:i/>
      <w:sz w:val="24"/>
    </w:rPr>
  </w:style>
  <w:style w:type="character" w:styleId="ad">
    <w:name w:val="Subtle Emphasis"/>
    <w:uiPriority w:val="19"/>
    <w:qFormat/>
    <w:rsid w:val="00F04C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4C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4C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4C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4C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4C38"/>
    <w:pPr>
      <w:outlineLvl w:val="9"/>
    </w:pPr>
  </w:style>
  <w:style w:type="paragraph" w:styleId="af3">
    <w:name w:val="Normal (Web)"/>
    <w:basedOn w:val="a"/>
    <w:rsid w:val="00F5587B"/>
    <w:pPr>
      <w:spacing w:before="100" w:beforeAutospacing="1" w:after="100" w:afterAutospacing="1"/>
    </w:pPr>
    <w:rPr>
      <w:rFonts w:ascii="Calibri" w:eastAsia="Times New Roman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DD2F97E049D449DB27724D7F32CA2" ma:contentTypeVersion="0" ma:contentTypeDescription="Создание документа." ma:contentTypeScope="" ma:versionID="639f27608a847255d2decd7a88ef2e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858423-1233-47A1-8DD9-BC005F11D0DF}"/>
</file>

<file path=customXml/itemProps2.xml><?xml version="1.0" encoding="utf-8"?>
<ds:datastoreItem xmlns:ds="http://schemas.openxmlformats.org/officeDocument/2006/customXml" ds:itemID="{B1412B08-A7A0-456C-B6D8-532AD9C4A179}"/>
</file>

<file path=customXml/itemProps3.xml><?xml version="1.0" encoding="utf-8"?>
<ds:datastoreItem xmlns:ds="http://schemas.openxmlformats.org/officeDocument/2006/customXml" ds:itemID="{C62C6F4D-72BE-4D5F-BF8A-6E83612A7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</cp:revision>
  <cp:lastPrinted>2014-08-21T09:08:00Z</cp:lastPrinted>
  <dcterms:created xsi:type="dcterms:W3CDTF">2012-02-24T09:37:00Z</dcterms:created>
  <dcterms:modified xsi:type="dcterms:W3CDTF">2016-04-24T15:32:00Z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0x010100D3FDD2F97E049D449DB27724D7F32CA2</vt:lpwstr>
  </property>
</Properties>
</file>