
<file path=[Content_Types].xml><?xml version="1.0" encoding="utf-8"?>
<Types xmlns="http://schemas.openxmlformats.org/package/2006/content-types">
  <Override PartName="/word/footnotes.xml" ContentType="application/vnd.openxmlformats-officedocument.wordprocessingml.footnotes+xml"/>
  <Default Extension="png" ContentType="image/png"/>
  <Override PartName="/customXml/itemProps2.xml" ContentType="application/vnd.openxmlformats-officedocument.customXmlProperties+xml"/>
  <Override PartName="/customXml/itemProps3.xml" ContentType="application/vnd.openxmlformats-officedocument.customXmlProperties+xml"/>
  <Override PartName="/customXml/itemProps1.xml" ContentType="application/vnd.openxmlformats-officedocument.customXmlProperties+xml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docProps/custom.xml" ContentType="application/vnd.openxmlformats-officedocument.custom-properties+xml"/>
  <Override PartName="/word/footer1.xml" ContentType="application/vnd.openxmlformats-officedocument.wordprocessingml.footer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word/header1.xml" ContentType="application/vnd.openxmlformats-officedocument.wordprocessingml.header+xml"/>
  <Override PartName="/docProps/core.xml" ContentType="application/vnd.openxmlformats-package.core-properties+xml"/>
  <Override PartName="/customXml/itemProps4.xml" ContentType="application/vnd.openxmlformats-officedocument.customXml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BC1040" w:rsidRDefault="00BC1040">
      <w:pPr>
        <w:pStyle w:val="10"/>
        <w:spacing w:after="0" w:line="360" w:lineRule="auto"/>
        <w:rPr>
          <w:sz w:val="28"/>
          <w:szCs w:val="28"/>
        </w:rPr>
      </w:pPr>
    </w:p>
    <w:tbl>
      <w:tblPr>
        <w:tblStyle w:val="afff1"/>
        <w:tblW w:w="10350" w:type="dxa"/>
        <w:tblLayout w:type="fixed"/>
        <w:tblLook w:val="04A0"/>
      </w:tblPr>
      <w:tblGrid>
        <w:gridCol w:w="5670"/>
        <w:gridCol w:w="4680"/>
      </w:tblGrid>
      <w:tr w:rsidR="00BC1040">
        <w:tc>
          <w:tcPr>
            <w:tcW w:w="5669" w:type="dxa"/>
            <w:tcBorders>
              <w:top w:val="nil"/>
              <w:left w:val="nil"/>
              <w:bottom w:val="nil"/>
              <w:right w:val="nil"/>
            </w:tcBorders>
          </w:tcPr>
          <w:p w:rsidR="00BC1040" w:rsidRDefault="00F56BB6">
            <w:pPr>
              <w:pStyle w:val="af0"/>
              <w:rPr>
                <w:rFonts w:ascii="Times New Roman" w:hAnsi="Times New Roman"/>
                <w:sz w:val="28"/>
                <w:szCs w:val="28"/>
              </w:rPr>
            </w:pPr>
            <w:r>
              <w:rPr>
                <w:noProof/>
                <w:lang w:val="ru-RU"/>
              </w:rPr>
              <w:drawing>
                <wp:inline distT="0" distB="0" distL="0" distR="0">
                  <wp:extent cx="3343275" cy="1289050"/>
                  <wp:effectExtent l="0" t="0" r="0" b="0"/>
                  <wp:docPr id="1" name="Рисунок 6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1" name="Рисунок 6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8" cstate="print"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3343275" cy="1289050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4680" w:type="dxa"/>
            <w:tcBorders>
              <w:top w:val="nil"/>
              <w:left w:val="nil"/>
              <w:bottom w:val="nil"/>
              <w:right w:val="nil"/>
            </w:tcBorders>
          </w:tcPr>
          <w:p w:rsidR="00BC1040" w:rsidRDefault="00BC1040">
            <w:pPr>
              <w:pStyle w:val="10"/>
              <w:widowControl w:val="0"/>
              <w:spacing w:after="0" w:line="360" w:lineRule="auto"/>
              <w:jc w:val="center"/>
              <w:rPr>
                <w:sz w:val="28"/>
                <w:szCs w:val="28"/>
              </w:rPr>
            </w:pPr>
          </w:p>
        </w:tc>
      </w:tr>
    </w:tbl>
    <w:p w:rsidR="00BC1040" w:rsidRDefault="00BC1040">
      <w:pPr>
        <w:pStyle w:val="10"/>
        <w:spacing w:after="0" w:line="360" w:lineRule="auto"/>
        <w:jc w:val="right"/>
        <w:rPr>
          <w:sz w:val="28"/>
          <w:szCs w:val="28"/>
        </w:rPr>
      </w:pPr>
    </w:p>
    <w:sdt>
      <w:sdtPr>
        <w:rPr>
          <w:rFonts w:ascii="Times New Roman" w:hAnsi="Times New Roman" w:cs="Times New Roman"/>
        </w:rPr>
        <w:id w:val="326794676"/>
        <w:docPartObj>
          <w:docPartGallery w:val="Cover Pages"/>
          <w:docPartUnique/>
        </w:docPartObj>
      </w:sdtPr>
      <w:sdtEndPr>
        <w:rPr>
          <w:rFonts w:asciiTheme="minorHAnsi" w:eastAsia="Arial Unicode MS" w:hAnsiTheme="minorHAnsi" w:cstheme="minorBidi"/>
          <w:sz w:val="72"/>
          <w:szCs w:val="72"/>
        </w:rPr>
      </w:sdtEndPr>
      <w:sdtContent>
        <w:p w:rsidR="0047178E" w:rsidRDefault="0047178E" w:rsidP="0047178E">
          <w:pPr>
            <w:spacing w:line="360" w:lineRule="auto"/>
            <w:jc w:val="right"/>
            <w:rPr>
              <w:rFonts w:ascii="Times New Roman" w:hAnsi="Times New Roman" w:cs="Times New Roman"/>
            </w:rPr>
          </w:pPr>
        </w:p>
        <w:p w:rsidR="0047178E" w:rsidRDefault="0047178E" w:rsidP="0047178E">
          <w:pPr>
            <w:spacing w:line="360" w:lineRule="auto"/>
            <w:jc w:val="right"/>
            <w:rPr>
              <w:rFonts w:ascii="Times New Roman" w:eastAsia="Arial Unicode MS" w:hAnsi="Times New Roman" w:cs="Times New Roman"/>
              <w:sz w:val="72"/>
              <w:szCs w:val="72"/>
            </w:rPr>
          </w:pPr>
        </w:p>
        <w:p w:rsidR="0047178E" w:rsidRPr="00A204BB" w:rsidRDefault="0047178E" w:rsidP="0047178E">
          <w:pPr>
            <w:spacing w:line="360" w:lineRule="auto"/>
            <w:jc w:val="right"/>
            <w:rPr>
              <w:rFonts w:ascii="Times New Roman" w:eastAsia="Arial Unicode MS" w:hAnsi="Times New Roman" w:cs="Times New Roman"/>
              <w:sz w:val="72"/>
              <w:szCs w:val="72"/>
            </w:rPr>
          </w:pPr>
        </w:p>
        <w:p w:rsidR="0047178E" w:rsidRPr="001723C0" w:rsidRDefault="0047178E" w:rsidP="007E2972">
          <w:pPr>
            <w:spacing w:line="360" w:lineRule="auto"/>
            <w:jc w:val="center"/>
            <w:rPr>
              <w:rFonts w:ascii="Times New Roman" w:eastAsia="Arial Unicode MS" w:hAnsi="Times New Roman" w:cs="Times New Roman"/>
              <w:b/>
              <w:sz w:val="36"/>
              <w:szCs w:val="36"/>
            </w:rPr>
          </w:pPr>
          <w:r w:rsidRPr="001723C0">
            <w:rPr>
              <w:rFonts w:ascii="Times New Roman" w:eastAsia="Arial Unicode MS" w:hAnsi="Times New Roman" w:cs="Times New Roman"/>
              <w:b/>
              <w:sz w:val="36"/>
              <w:szCs w:val="36"/>
            </w:rPr>
            <w:t>КОНКУРСНОЕ ЗАДАНИЕ КОМПЕТЕНЦИИ</w:t>
          </w:r>
        </w:p>
        <w:p w:rsidR="001723C0" w:rsidRPr="001723C0" w:rsidRDefault="00177F3A" w:rsidP="00177F3A">
          <w:pPr>
            <w:spacing w:line="360" w:lineRule="auto"/>
            <w:ind w:left="2127"/>
            <w:rPr>
              <w:rFonts w:ascii="Times New Roman" w:hAnsi="Times New Roman" w:cs="Times New Roman"/>
              <w:b/>
              <w:sz w:val="36"/>
              <w:szCs w:val="36"/>
            </w:rPr>
          </w:pPr>
          <w:r>
            <w:rPr>
              <w:rFonts w:ascii="Times New Roman" w:hAnsi="Times New Roman" w:cs="Times New Roman"/>
              <w:b/>
              <w:sz w:val="36"/>
              <w:szCs w:val="36"/>
            </w:rPr>
            <w:t>«Техник к</w:t>
          </w:r>
          <w:r w:rsidR="001723C0" w:rsidRPr="001723C0">
            <w:rPr>
              <w:rFonts w:ascii="Times New Roman" w:hAnsi="Times New Roman" w:cs="Times New Roman"/>
              <w:b/>
              <w:sz w:val="36"/>
              <w:szCs w:val="36"/>
            </w:rPr>
            <w:t xml:space="preserve">риминалист» </w:t>
          </w:r>
        </w:p>
        <w:p w:rsidR="001723C0" w:rsidRDefault="001723C0" w:rsidP="007E2972">
          <w:pPr>
            <w:spacing w:line="360" w:lineRule="auto"/>
            <w:jc w:val="center"/>
            <w:rPr>
              <w:rFonts w:ascii="Times New Roman" w:hAnsi="Times New Roman" w:cs="Times New Roman"/>
              <w:b/>
              <w:sz w:val="36"/>
              <w:szCs w:val="36"/>
            </w:rPr>
          </w:pPr>
          <w:r w:rsidRPr="001723C0">
            <w:rPr>
              <w:rFonts w:ascii="Times New Roman" w:hAnsi="Times New Roman" w:cs="Times New Roman"/>
              <w:b/>
              <w:sz w:val="36"/>
              <w:szCs w:val="36"/>
            </w:rPr>
            <w:t xml:space="preserve">Региональный этап Чемпионата </w:t>
          </w:r>
        </w:p>
        <w:p w:rsidR="001723C0" w:rsidRPr="001723C0" w:rsidRDefault="001723C0" w:rsidP="007E2972">
          <w:pPr>
            <w:spacing w:line="360" w:lineRule="auto"/>
            <w:jc w:val="center"/>
            <w:rPr>
              <w:rFonts w:ascii="Times New Roman" w:hAnsi="Times New Roman" w:cs="Times New Roman"/>
              <w:b/>
              <w:sz w:val="36"/>
              <w:szCs w:val="36"/>
            </w:rPr>
          </w:pPr>
          <w:r w:rsidRPr="001723C0">
            <w:rPr>
              <w:rFonts w:ascii="Times New Roman" w:hAnsi="Times New Roman" w:cs="Times New Roman"/>
              <w:b/>
              <w:sz w:val="36"/>
              <w:szCs w:val="36"/>
            </w:rPr>
            <w:t>по профессиональному мастерству «Профессионалы»</w:t>
          </w:r>
        </w:p>
        <w:p w:rsidR="001723C0" w:rsidRPr="001723C0" w:rsidRDefault="001723C0" w:rsidP="007E2972">
          <w:pPr>
            <w:spacing w:line="360" w:lineRule="auto"/>
            <w:jc w:val="center"/>
            <w:rPr>
              <w:rFonts w:ascii="Times New Roman" w:hAnsi="Times New Roman" w:cs="Times New Roman"/>
              <w:b/>
              <w:sz w:val="36"/>
              <w:szCs w:val="36"/>
            </w:rPr>
          </w:pPr>
          <w:r w:rsidRPr="001723C0">
            <w:rPr>
              <w:rFonts w:ascii="Times New Roman" w:hAnsi="Times New Roman" w:cs="Times New Roman"/>
              <w:b/>
              <w:sz w:val="36"/>
              <w:szCs w:val="36"/>
            </w:rPr>
            <w:t>Республики Марий Эл «</w:t>
          </w:r>
          <w:bookmarkStart w:id="0" w:name="_Hlk209512301"/>
          <w:r w:rsidRPr="001723C0">
            <w:rPr>
              <w:rFonts w:ascii="Times New Roman" w:hAnsi="Times New Roman" w:cs="Times New Roman"/>
              <w:b/>
              <w:sz w:val="36"/>
              <w:szCs w:val="36"/>
            </w:rPr>
            <w:t>Техник-криминалист</w:t>
          </w:r>
          <w:bookmarkEnd w:id="0"/>
          <w:r w:rsidRPr="001723C0">
            <w:rPr>
              <w:rFonts w:ascii="Times New Roman" w:hAnsi="Times New Roman" w:cs="Times New Roman"/>
              <w:b/>
              <w:sz w:val="36"/>
              <w:szCs w:val="36"/>
            </w:rPr>
            <w:t>»</w:t>
          </w:r>
        </w:p>
        <w:p w:rsidR="001723C0" w:rsidRPr="001723C0" w:rsidRDefault="001723C0" w:rsidP="007E2972">
          <w:pPr>
            <w:spacing w:line="360" w:lineRule="auto"/>
            <w:rPr>
              <w:rFonts w:ascii="Times New Roman" w:hAnsi="Times New Roman" w:cs="Times New Roman"/>
              <w:b/>
              <w:sz w:val="36"/>
              <w:szCs w:val="36"/>
            </w:rPr>
          </w:pPr>
        </w:p>
        <w:p w:rsidR="001723C0" w:rsidRPr="001723C0" w:rsidRDefault="001723C0" w:rsidP="001723C0">
          <w:pPr>
            <w:spacing w:line="360" w:lineRule="auto"/>
            <w:rPr>
              <w:rFonts w:ascii="Times New Roman" w:hAnsi="Times New Roman" w:cs="Times New Roman"/>
              <w:sz w:val="36"/>
              <w:szCs w:val="36"/>
            </w:rPr>
          </w:pPr>
        </w:p>
        <w:p w:rsidR="0047178E" w:rsidRPr="00F64786" w:rsidRDefault="0047178E" w:rsidP="0047178E">
          <w:pPr>
            <w:jc w:val="center"/>
            <w:rPr>
              <w:rFonts w:ascii="Times New Roman" w:eastAsia="Arial Unicode MS" w:hAnsi="Times New Roman" w:cs="Times New Roman"/>
              <w:sz w:val="36"/>
              <w:szCs w:val="36"/>
            </w:rPr>
          </w:pPr>
        </w:p>
        <w:p w:rsidR="0047178E" w:rsidRPr="00A204BB" w:rsidRDefault="000E0162" w:rsidP="0047178E">
          <w:pPr>
            <w:spacing w:line="360" w:lineRule="auto"/>
            <w:jc w:val="center"/>
            <w:rPr>
              <w:rFonts w:ascii="Times New Roman" w:eastAsia="Arial Unicode MS" w:hAnsi="Times New Roman" w:cs="Times New Roman"/>
              <w:sz w:val="72"/>
              <w:szCs w:val="72"/>
            </w:rPr>
          </w:pPr>
        </w:p>
      </w:sdtContent>
    </w:sdt>
    <w:p w:rsidR="0047178E" w:rsidRDefault="0047178E" w:rsidP="0047178E">
      <w:pPr>
        <w:spacing w:line="360" w:lineRule="auto"/>
        <w:rPr>
          <w:rFonts w:ascii="Times New Roman" w:hAnsi="Times New Roman" w:cs="Times New Roman"/>
          <w:lang w:bidi="en-US"/>
        </w:rPr>
      </w:pPr>
    </w:p>
    <w:p w:rsidR="007E2972" w:rsidRDefault="007E2972" w:rsidP="0047178E">
      <w:pPr>
        <w:spacing w:line="360" w:lineRule="auto"/>
        <w:rPr>
          <w:rFonts w:ascii="Times New Roman" w:hAnsi="Times New Roman" w:cs="Times New Roman"/>
          <w:lang w:bidi="en-US"/>
        </w:rPr>
      </w:pPr>
    </w:p>
    <w:p w:rsidR="007E2972" w:rsidRDefault="007E2972" w:rsidP="0047178E">
      <w:pPr>
        <w:spacing w:line="360" w:lineRule="auto"/>
        <w:rPr>
          <w:rFonts w:ascii="Times New Roman" w:hAnsi="Times New Roman" w:cs="Times New Roman"/>
          <w:lang w:bidi="en-US"/>
        </w:rPr>
      </w:pPr>
    </w:p>
    <w:p w:rsidR="0047178E" w:rsidRDefault="0047178E" w:rsidP="0047178E">
      <w:pPr>
        <w:spacing w:line="360" w:lineRule="auto"/>
        <w:rPr>
          <w:rFonts w:ascii="Times New Roman" w:hAnsi="Times New Roman" w:cs="Times New Roman"/>
          <w:lang w:bidi="en-US"/>
        </w:rPr>
      </w:pPr>
    </w:p>
    <w:p w:rsidR="0047178E" w:rsidRDefault="0047178E" w:rsidP="0047178E">
      <w:pPr>
        <w:spacing w:line="360" w:lineRule="auto"/>
        <w:rPr>
          <w:rFonts w:ascii="Times New Roman" w:hAnsi="Times New Roman" w:cs="Times New Roman"/>
          <w:lang w:bidi="en-US"/>
        </w:rPr>
      </w:pPr>
    </w:p>
    <w:p w:rsidR="0047178E" w:rsidRDefault="0047178E" w:rsidP="00F64786">
      <w:pPr>
        <w:spacing w:line="360" w:lineRule="auto"/>
        <w:jc w:val="center"/>
        <w:rPr>
          <w:rFonts w:ascii="Times New Roman" w:hAnsi="Times New Roman" w:cs="Times New Roman"/>
          <w:sz w:val="28"/>
          <w:szCs w:val="28"/>
          <w:lang w:bidi="en-US"/>
        </w:rPr>
      </w:pPr>
      <w:r w:rsidRPr="00EB4FF8">
        <w:rPr>
          <w:rFonts w:ascii="Times New Roman" w:hAnsi="Times New Roman" w:cs="Times New Roman"/>
          <w:sz w:val="28"/>
          <w:szCs w:val="28"/>
          <w:lang w:bidi="en-US"/>
        </w:rPr>
        <w:t>202</w:t>
      </w:r>
      <w:r w:rsidR="007E2972">
        <w:rPr>
          <w:rFonts w:ascii="Times New Roman" w:hAnsi="Times New Roman" w:cs="Times New Roman"/>
          <w:sz w:val="28"/>
          <w:szCs w:val="28"/>
          <w:lang w:bidi="en-US"/>
        </w:rPr>
        <w:t>6</w:t>
      </w:r>
      <w:bookmarkStart w:id="1" w:name="_GoBack"/>
      <w:bookmarkEnd w:id="1"/>
      <w:r w:rsidRPr="00EB4FF8">
        <w:rPr>
          <w:rFonts w:ascii="Times New Roman" w:hAnsi="Times New Roman" w:cs="Times New Roman"/>
          <w:sz w:val="28"/>
          <w:szCs w:val="28"/>
          <w:lang w:bidi="en-US"/>
        </w:rPr>
        <w:t xml:space="preserve"> г.</w:t>
      </w:r>
      <w:r>
        <w:rPr>
          <w:rFonts w:ascii="Times New Roman" w:hAnsi="Times New Roman" w:cs="Times New Roman"/>
          <w:sz w:val="28"/>
          <w:szCs w:val="28"/>
          <w:lang w:bidi="en-US"/>
        </w:rPr>
        <w:br w:type="page"/>
      </w:r>
    </w:p>
    <w:p w:rsidR="00BC1040" w:rsidRDefault="00F56BB6">
      <w:pPr>
        <w:pStyle w:val="143"/>
        <w:shd w:val="clear" w:color="auto" w:fill="auto"/>
        <w:spacing w:line="360" w:lineRule="auto"/>
        <w:ind w:firstLine="709"/>
        <w:jc w:val="both"/>
        <w:rPr>
          <w:rFonts w:ascii="Times New Roman" w:hAnsi="Times New Roman" w:cs="Times New Roman"/>
          <w:sz w:val="28"/>
          <w:szCs w:val="28"/>
          <w:lang w:bidi="en-US"/>
        </w:rPr>
      </w:pPr>
      <w:r>
        <w:rPr>
          <w:rFonts w:ascii="Times New Roman" w:hAnsi="Times New Roman" w:cs="Times New Roman"/>
          <w:sz w:val="28"/>
          <w:szCs w:val="28"/>
          <w:lang w:bidi="en-US"/>
        </w:rPr>
        <w:lastRenderedPageBreak/>
        <w:t xml:space="preserve">Конкурсное задание разработано экспертным сообществом </w:t>
      </w:r>
      <w:r w:rsidR="00F64786">
        <w:rPr>
          <w:rFonts w:ascii="Times New Roman" w:hAnsi="Times New Roman" w:cs="Times New Roman"/>
          <w:sz w:val="28"/>
          <w:szCs w:val="28"/>
          <w:lang w:bidi="en-US"/>
        </w:rPr>
        <w:t xml:space="preserve">                                </w:t>
      </w:r>
      <w:r>
        <w:rPr>
          <w:rFonts w:ascii="Times New Roman" w:hAnsi="Times New Roman" w:cs="Times New Roman"/>
          <w:sz w:val="28"/>
          <w:szCs w:val="28"/>
          <w:lang w:bidi="en-US"/>
        </w:rPr>
        <w:t xml:space="preserve">и утверждено Менеджером компетенции, в котором установлены нижеследующие правила и необходимые требования владения профессиональными навыками для участия в соревнованиях </w:t>
      </w:r>
      <w:r w:rsidR="00F64786">
        <w:rPr>
          <w:rFonts w:ascii="Times New Roman" w:hAnsi="Times New Roman" w:cs="Times New Roman"/>
          <w:sz w:val="28"/>
          <w:szCs w:val="28"/>
          <w:lang w:bidi="en-US"/>
        </w:rPr>
        <w:t xml:space="preserve">                                      </w:t>
      </w:r>
      <w:r>
        <w:rPr>
          <w:rFonts w:ascii="Times New Roman" w:hAnsi="Times New Roman" w:cs="Times New Roman"/>
          <w:sz w:val="28"/>
          <w:szCs w:val="28"/>
          <w:lang w:bidi="en-US"/>
        </w:rPr>
        <w:t>по профессиональному мастерству.</w:t>
      </w:r>
    </w:p>
    <w:p w:rsidR="00BC1040" w:rsidRDefault="00BC1040">
      <w:pPr>
        <w:pStyle w:val="143"/>
        <w:shd w:val="clear" w:color="auto" w:fill="auto"/>
        <w:spacing w:line="360" w:lineRule="auto"/>
        <w:ind w:firstLine="0"/>
        <w:rPr>
          <w:rFonts w:ascii="Times New Roman" w:eastAsia="Times New Roman" w:hAnsi="Times New Roman" w:cs="Times New Roman"/>
          <w:sz w:val="28"/>
          <w:szCs w:val="28"/>
        </w:rPr>
      </w:pPr>
    </w:p>
    <w:p w:rsidR="00BC1040" w:rsidRDefault="00F56BB6">
      <w:pPr>
        <w:pStyle w:val="bullet"/>
        <w:tabs>
          <w:tab w:val="clear" w:pos="360"/>
        </w:tabs>
        <w:ind w:left="0" w:firstLine="709"/>
        <w:jc w:val="both"/>
        <w:rPr>
          <w:rFonts w:ascii="Times New Roman" w:hAnsi="Times New Roman"/>
          <w:b/>
          <w:sz w:val="28"/>
          <w:szCs w:val="28"/>
          <w:lang w:val="ru-RU"/>
        </w:rPr>
      </w:pPr>
      <w:r>
        <w:rPr>
          <w:rFonts w:ascii="Times New Roman" w:hAnsi="Times New Roman"/>
          <w:b/>
          <w:sz w:val="28"/>
          <w:szCs w:val="28"/>
          <w:lang w:val="ru-RU"/>
        </w:rPr>
        <w:t>Конкурсное задание включает в себя следующие разделы:</w:t>
      </w:r>
    </w:p>
    <w:sdt>
      <w:sdtPr>
        <w:rPr>
          <w:rFonts w:eastAsia="DejaVu Sans"/>
          <w:sz w:val="24"/>
          <w:szCs w:val="24"/>
          <w:lang w:eastAsia="en-US"/>
        </w:rPr>
        <w:id w:val="290949625"/>
        <w:docPartObj>
          <w:docPartGallery w:val="Table of Contents"/>
          <w:docPartUnique/>
        </w:docPartObj>
      </w:sdtPr>
      <w:sdtContent>
        <w:p w:rsidR="00BC1040" w:rsidRDefault="000E0162" w:rsidP="00937112">
          <w:pPr>
            <w:pStyle w:val="26"/>
            <w:rPr>
              <w:rFonts w:eastAsiaTheme="minorEastAsia"/>
            </w:rPr>
          </w:pPr>
          <w:r w:rsidRPr="000E0162">
            <w:fldChar w:fldCharType="begin"/>
          </w:r>
          <w:r w:rsidR="00F56BB6">
            <w:rPr>
              <w:webHidden/>
            </w:rPr>
            <w:instrText xml:space="preserve"> TOC \z \o "1-2" \u \h</w:instrText>
          </w:r>
          <w:r w:rsidRPr="000E0162">
            <w:fldChar w:fldCharType="separate"/>
          </w:r>
          <w:hyperlink w:anchor="_Toc125645896">
            <w:r>
              <w:rPr>
                <w:webHidden/>
              </w:rPr>
              <w:fldChar w:fldCharType="begin"/>
            </w:r>
            <w:r w:rsidR="00F56BB6">
              <w:rPr>
                <w:webHidden/>
              </w:rPr>
              <w:instrText>PAGEREF _Toc125645896 \h</w:instrText>
            </w:r>
            <w:r>
              <w:rPr>
                <w:webHidden/>
              </w:rPr>
            </w:r>
            <w:r>
              <w:rPr>
                <w:webHidden/>
              </w:rPr>
              <w:fldChar w:fldCharType="separate"/>
            </w:r>
            <w:r w:rsidR="00F56BB6">
              <w:rPr>
                <w:webHidden/>
              </w:rPr>
              <w:t>1.</w:t>
            </w:r>
            <w:r w:rsidR="00937112">
              <w:rPr>
                <w:webHidden/>
              </w:rPr>
              <w:tab/>
            </w:r>
            <w:r w:rsidR="00F64786">
              <w:rPr>
                <w:webHidden/>
              </w:rPr>
              <w:t xml:space="preserve">ОСНОВНЫЕ ТРЕБОВАНИЯ КОМПЕТЕНЦИИ                                       </w:t>
            </w:r>
            <w:r w:rsidR="00F56BB6">
              <w:rPr>
                <w:webHidden/>
              </w:rPr>
              <w:t>4</w:t>
            </w:r>
            <w:r>
              <w:rPr>
                <w:webHidden/>
              </w:rPr>
              <w:fldChar w:fldCharType="end"/>
            </w:r>
          </w:hyperlink>
        </w:p>
        <w:p w:rsidR="00BC1040" w:rsidRDefault="000E0162" w:rsidP="00937112">
          <w:pPr>
            <w:pStyle w:val="26"/>
            <w:rPr>
              <w:rFonts w:eastAsiaTheme="minorEastAsia"/>
            </w:rPr>
          </w:pPr>
          <w:hyperlink w:anchor="_Toc125645897">
            <w:r>
              <w:rPr>
                <w:webHidden/>
              </w:rPr>
              <w:fldChar w:fldCharType="begin"/>
            </w:r>
            <w:r w:rsidR="00F56BB6">
              <w:rPr>
                <w:webHidden/>
              </w:rPr>
              <w:instrText>PAGEREF _Toc125645897 \h</w:instrText>
            </w:r>
            <w:r>
              <w:rPr>
                <w:webHidden/>
              </w:rPr>
            </w:r>
            <w:r>
              <w:rPr>
                <w:webHidden/>
              </w:rPr>
              <w:fldChar w:fldCharType="separate"/>
            </w:r>
            <w:r w:rsidR="00F56BB6">
              <w:rPr>
                <w:webHidden/>
              </w:rPr>
              <w:t>1.1.</w:t>
            </w:r>
            <w:r w:rsidR="00937112">
              <w:rPr>
                <w:webHidden/>
              </w:rPr>
              <w:tab/>
            </w:r>
            <w:r w:rsidR="00F56BB6">
              <w:rPr>
                <w:webHidden/>
              </w:rPr>
              <w:t>ОБЩИЕ СВЕ</w:t>
            </w:r>
            <w:r w:rsidR="00F64786">
              <w:rPr>
                <w:webHidden/>
              </w:rPr>
              <w:t xml:space="preserve">ДЕНИЯ О ТРЕБОВАНИЯХ КОМПЕТЕНЦИИ                  </w:t>
            </w:r>
            <w:r w:rsidR="00F56BB6">
              <w:rPr>
                <w:webHidden/>
              </w:rPr>
              <w:t>4</w:t>
            </w:r>
            <w:r>
              <w:rPr>
                <w:webHidden/>
              </w:rPr>
              <w:fldChar w:fldCharType="end"/>
            </w:r>
          </w:hyperlink>
        </w:p>
        <w:p w:rsidR="00BC1040" w:rsidRDefault="000E0162" w:rsidP="00937112">
          <w:pPr>
            <w:pStyle w:val="26"/>
            <w:rPr>
              <w:rFonts w:eastAsiaTheme="minorEastAsia"/>
            </w:rPr>
          </w:pPr>
          <w:hyperlink w:anchor="_Toc125645898">
            <w:r>
              <w:rPr>
                <w:webHidden/>
              </w:rPr>
              <w:fldChar w:fldCharType="begin"/>
            </w:r>
            <w:r w:rsidR="00F56BB6">
              <w:rPr>
                <w:webHidden/>
              </w:rPr>
              <w:instrText>PAGEREF _Toc125645898 \h</w:instrText>
            </w:r>
            <w:r>
              <w:rPr>
                <w:webHidden/>
              </w:rPr>
            </w:r>
            <w:r>
              <w:rPr>
                <w:webHidden/>
              </w:rPr>
              <w:fldChar w:fldCharType="separate"/>
            </w:r>
            <w:r w:rsidR="00F56BB6">
              <w:rPr>
                <w:webHidden/>
              </w:rPr>
              <w:t>1.2.</w:t>
            </w:r>
            <w:r w:rsidR="00937112">
              <w:rPr>
                <w:webHidden/>
              </w:rPr>
              <w:tab/>
            </w:r>
            <w:r w:rsidR="00F56BB6">
              <w:rPr>
                <w:webHidden/>
              </w:rPr>
              <w:t>ПЕРЕЧЕНЬ ПРОФЕССИОНАЛЬНЫХ ЗАДАЧ СПЕЦИАЛИСТА ПО КОМПЕТЕНЦИИ «</w:t>
            </w:r>
            <w:r w:rsidR="00937112">
              <w:rPr>
                <w:webHidden/>
              </w:rPr>
              <w:t>СЛЕДОВАТЕЛЬ-КРИМИНАЛИСТ</w:t>
            </w:r>
            <w:r w:rsidR="00F64786">
              <w:rPr>
                <w:webHidden/>
              </w:rPr>
              <w:t xml:space="preserve">» </w:t>
            </w:r>
            <w:r w:rsidR="00937112">
              <w:rPr>
                <w:webHidden/>
              </w:rPr>
              <w:t xml:space="preserve">  </w:t>
            </w:r>
            <w:r w:rsidR="00F64786">
              <w:rPr>
                <w:webHidden/>
              </w:rPr>
              <w:t xml:space="preserve">                               </w:t>
            </w:r>
            <w:r w:rsidR="00F56BB6">
              <w:rPr>
                <w:webHidden/>
              </w:rPr>
              <w:t>4</w:t>
            </w:r>
            <w:r>
              <w:rPr>
                <w:webHidden/>
              </w:rPr>
              <w:fldChar w:fldCharType="end"/>
            </w:r>
          </w:hyperlink>
        </w:p>
        <w:p w:rsidR="00BC1040" w:rsidRDefault="000E0162" w:rsidP="00937112">
          <w:pPr>
            <w:pStyle w:val="26"/>
            <w:rPr>
              <w:rFonts w:eastAsiaTheme="minorEastAsia"/>
            </w:rPr>
          </w:pPr>
          <w:hyperlink w:anchor="_Toc125645899">
            <w:r w:rsidR="00F56BB6">
              <w:rPr>
                <w:webHidden/>
              </w:rPr>
              <w:t>1.3.</w:t>
            </w:r>
            <w:r w:rsidR="00937112">
              <w:rPr>
                <w:webHidden/>
              </w:rPr>
              <w:tab/>
            </w:r>
            <w:r w:rsidR="00F56BB6">
              <w:rPr>
                <w:webHidden/>
              </w:rPr>
              <w:t>ТРЕБОВАНИЯ К СХЕМЕ ОЦЕНКИ</w:t>
            </w:r>
          </w:hyperlink>
          <w:r w:rsidR="00F64786">
            <w:t xml:space="preserve">  </w:t>
          </w:r>
          <w:r w:rsidR="00937112">
            <w:t xml:space="preserve"> </w:t>
          </w:r>
          <w:r w:rsidR="00F64786">
            <w:t xml:space="preserve">                                                       8</w:t>
          </w:r>
        </w:p>
        <w:p w:rsidR="00BC1040" w:rsidRDefault="00F56BB6" w:rsidP="00937112">
          <w:pPr>
            <w:pStyle w:val="26"/>
            <w:rPr>
              <w:rFonts w:eastAsiaTheme="minorEastAsia"/>
            </w:rPr>
          </w:pPr>
          <w:r>
            <w:t>1.</w:t>
          </w:r>
          <w:hyperlink w:anchor="_Toc125645900">
            <w:r>
              <w:rPr>
                <w:webHidden/>
              </w:rPr>
              <w:t>4.</w:t>
            </w:r>
            <w:r w:rsidR="00937112">
              <w:rPr>
                <w:webHidden/>
              </w:rPr>
              <w:tab/>
            </w:r>
            <w:r>
              <w:rPr>
                <w:webHidden/>
              </w:rPr>
              <w:t>СПЕЦИФИКАЦИЯ ОЦЕНКИ КОМПЕТЕНЦИИ</w:t>
            </w:r>
          </w:hyperlink>
          <w:r w:rsidR="00F64786">
            <w:t xml:space="preserve">                                     </w:t>
          </w:r>
          <w:r>
            <w:rPr>
              <w:lang w:val="en-US"/>
            </w:rPr>
            <w:t>8</w:t>
          </w:r>
        </w:p>
        <w:p w:rsidR="00BC1040" w:rsidRDefault="000E0162" w:rsidP="00937112">
          <w:pPr>
            <w:pStyle w:val="26"/>
            <w:rPr>
              <w:rFonts w:eastAsiaTheme="minorEastAsia"/>
            </w:rPr>
          </w:pPr>
          <w:hyperlink w:anchor="_Toc125645901">
            <w:r w:rsidR="00F56BB6">
              <w:rPr>
                <w:webHidden/>
              </w:rPr>
              <w:t>1.5.</w:t>
            </w:r>
            <w:r w:rsidR="00937112">
              <w:rPr>
                <w:webHidden/>
              </w:rPr>
              <w:tab/>
            </w:r>
            <w:r w:rsidR="00F56BB6">
              <w:rPr>
                <w:webHidden/>
              </w:rPr>
              <w:t>КОНКУРСНОЕ ЗАДАНИЕ</w:t>
            </w:r>
          </w:hyperlink>
          <w:r w:rsidR="00937112">
            <w:t xml:space="preserve"> </w:t>
          </w:r>
          <w:r w:rsidR="00F64786">
            <w:t xml:space="preserve">                                                                         </w:t>
          </w:r>
          <w:r w:rsidR="00F56BB6">
            <w:t>9</w:t>
          </w:r>
        </w:p>
        <w:p w:rsidR="00BC1040" w:rsidRDefault="00F56BB6" w:rsidP="00937112">
          <w:pPr>
            <w:pStyle w:val="26"/>
            <w:rPr>
              <w:rFonts w:eastAsiaTheme="minorEastAsia"/>
            </w:rPr>
          </w:pPr>
          <w:r>
            <w:rPr>
              <w:lang w:val="en-US"/>
            </w:rPr>
            <w:t>1.</w:t>
          </w:r>
          <w:hyperlink w:anchor="_Toc125645902">
            <w:r>
              <w:rPr>
                <w:webHidden/>
                <w:lang w:val="en-US"/>
              </w:rPr>
              <w:t>5.1.</w:t>
            </w:r>
            <w:r w:rsidR="00937112">
              <w:rPr>
                <w:webHidden/>
              </w:rPr>
              <w:tab/>
            </w:r>
            <w:r>
              <w:rPr>
                <w:webHidden/>
                <w:lang w:val="en-US"/>
              </w:rPr>
              <w:t xml:space="preserve">Разработка/выбор конкурсного задания (ссылка на ЯндексДиск с матрицей, заполненной в </w:t>
            </w:r>
            <w:r>
              <w:rPr>
                <w:lang w:val="en-US"/>
              </w:rPr>
              <w:t>Excel)</w:t>
            </w:r>
          </w:hyperlink>
          <w:r w:rsidR="00F64786">
            <w:t xml:space="preserve">                                                                             </w:t>
          </w:r>
          <w:r>
            <w:rPr>
              <w:lang w:val="en-US"/>
            </w:rPr>
            <w:t>9</w:t>
          </w:r>
        </w:p>
        <w:p w:rsidR="00BC1040" w:rsidRDefault="000E0162" w:rsidP="00937112">
          <w:pPr>
            <w:pStyle w:val="26"/>
            <w:rPr>
              <w:rFonts w:eastAsiaTheme="minorEastAsia"/>
            </w:rPr>
          </w:pPr>
          <w:hyperlink w:anchor="_Toc125645903">
            <w:r w:rsidR="00F56BB6">
              <w:rPr>
                <w:webHidden/>
              </w:rPr>
              <w:t>1.5.2.</w:t>
            </w:r>
            <w:r w:rsidR="00937112">
              <w:rPr>
                <w:webHidden/>
              </w:rPr>
              <w:tab/>
            </w:r>
            <w:r w:rsidR="00F56BB6">
              <w:rPr>
                <w:webHidden/>
              </w:rPr>
              <w:t xml:space="preserve">Структура модулей конкурсного задания </w:t>
            </w:r>
            <w:r w:rsidR="00F56BB6">
              <w:rPr>
                <w:bCs/>
              </w:rPr>
              <w:t>(инвариант/вариатив)</w:t>
            </w:r>
          </w:hyperlink>
          <w:r w:rsidR="00F64786">
            <w:t xml:space="preserve">           </w:t>
          </w:r>
          <w:r w:rsidR="00F56BB6">
            <w:t>10</w:t>
          </w:r>
        </w:p>
        <w:p w:rsidR="00BC1040" w:rsidRDefault="00F56BB6" w:rsidP="00937112">
          <w:pPr>
            <w:pStyle w:val="26"/>
            <w:rPr>
              <w:rFonts w:eastAsiaTheme="minorEastAsia"/>
            </w:rPr>
          </w:pPr>
          <w:r>
            <w:t>2</w:t>
          </w:r>
          <w:hyperlink w:anchor="_Toc125645904">
            <w:r>
              <w:rPr>
                <w:webHidden/>
              </w:rPr>
              <w:t>.</w:t>
            </w:r>
            <w:r w:rsidR="00937112">
              <w:rPr>
                <w:webHidden/>
              </w:rPr>
              <w:tab/>
            </w:r>
            <w:r>
              <w:rPr>
                <w:webHidden/>
              </w:rPr>
              <w:t>СПЕЦИАЛЬНЫЕ ПРАВИЛА КОМПЕТЕНЦИИ</w:t>
            </w:r>
          </w:hyperlink>
          <w:r w:rsidR="00937112">
            <w:t xml:space="preserve">  </w:t>
          </w:r>
          <w:r w:rsidR="00F64786">
            <w:t xml:space="preserve">                                  </w:t>
          </w:r>
          <w:r w:rsidR="00F41DA8">
            <w:t>17</w:t>
          </w:r>
        </w:p>
        <w:p w:rsidR="00BC1040" w:rsidRDefault="000E0162" w:rsidP="00937112">
          <w:pPr>
            <w:pStyle w:val="26"/>
            <w:rPr>
              <w:rFonts w:eastAsiaTheme="minorEastAsia"/>
            </w:rPr>
          </w:pPr>
          <w:hyperlink w:anchor="_Toc125645905">
            <w:r w:rsidR="00F56BB6">
              <w:rPr>
                <w:webHidden/>
              </w:rPr>
              <w:t>2.1.</w:t>
            </w:r>
            <w:r w:rsidR="00937112">
              <w:rPr>
                <w:webHidden/>
              </w:rPr>
              <w:tab/>
            </w:r>
            <w:r w:rsidR="00F56BB6">
              <w:rPr>
                <w:webHidden/>
              </w:rPr>
              <w:t>Личный инструмент конкурсанта</w:t>
            </w:r>
          </w:hyperlink>
          <w:r w:rsidR="00F64786">
            <w:t xml:space="preserve">                                                              </w:t>
          </w:r>
          <w:r w:rsidR="00F41DA8">
            <w:t>17</w:t>
          </w:r>
        </w:p>
        <w:p w:rsidR="00BC1040" w:rsidRDefault="000E0162" w:rsidP="00937112">
          <w:pPr>
            <w:pStyle w:val="26"/>
            <w:rPr>
              <w:rFonts w:eastAsiaTheme="minorEastAsia"/>
            </w:rPr>
          </w:pPr>
          <w:hyperlink w:anchor="_Toc125645906">
            <w:r w:rsidR="00F56BB6">
              <w:rPr>
                <w:webHidden/>
              </w:rPr>
              <w:t>2.2.</w:t>
            </w:r>
            <w:r w:rsidR="00937112">
              <w:rPr>
                <w:webHidden/>
              </w:rPr>
              <w:tab/>
            </w:r>
            <w:r w:rsidR="00F56BB6">
              <w:t>Материалы, оборудование и инструменты, запрещенные на площадке</w:t>
            </w:r>
          </w:hyperlink>
          <w:r w:rsidR="00F64786">
            <w:t xml:space="preserve"> </w:t>
          </w:r>
          <w:r w:rsidR="00F41DA8">
            <w:t>17</w:t>
          </w:r>
        </w:p>
        <w:p w:rsidR="00BC1040" w:rsidRDefault="00F56BB6" w:rsidP="00937112">
          <w:pPr>
            <w:pStyle w:val="26"/>
            <w:rPr>
              <w:rFonts w:eastAsiaTheme="minorEastAsia"/>
            </w:rPr>
          </w:pPr>
          <w:r>
            <w:t>3</w:t>
          </w:r>
          <w:hyperlink w:anchor="_Toc125645907">
            <w:r>
              <w:rPr>
                <w:webHidden/>
              </w:rPr>
              <w:t>.</w:t>
            </w:r>
            <w:r w:rsidR="00937112">
              <w:rPr>
                <w:webHidden/>
              </w:rPr>
              <w:tab/>
            </w:r>
            <w:r>
              <w:t>ПРИЛОЖЕНИЯ</w:t>
            </w:r>
          </w:hyperlink>
          <w:r w:rsidR="00F64786">
            <w:t xml:space="preserve">                                                                                            </w:t>
          </w:r>
          <w:r w:rsidR="00F41DA8">
            <w:t>17</w:t>
          </w:r>
        </w:p>
        <w:p w:rsidR="00BC1040" w:rsidRDefault="000E0162">
          <w:pPr>
            <w:pStyle w:val="10"/>
            <w:spacing w:line="360" w:lineRule="auto"/>
            <w:rPr>
              <w:rFonts w:eastAsiaTheme="minorEastAsia"/>
            </w:rPr>
          </w:pPr>
          <w:r>
            <w:fldChar w:fldCharType="end"/>
          </w:r>
        </w:p>
      </w:sdtContent>
    </w:sdt>
    <w:p w:rsidR="00BC1040" w:rsidRDefault="00BC1040">
      <w:pPr>
        <w:pStyle w:val="bullet"/>
        <w:tabs>
          <w:tab w:val="clear" w:pos="360"/>
        </w:tabs>
        <w:ind w:left="0"/>
        <w:jc w:val="both"/>
        <w:rPr>
          <w:rFonts w:ascii="Times New Roman" w:hAnsi="Times New Roman"/>
          <w:bCs/>
          <w:sz w:val="28"/>
          <w:szCs w:val="28"/>
          <w:lang w:val="ru-RU" w:eastAsia="ru-RU"/>
        </w:rPr>
      </w:pPr>
    </w:p>
    <w:p w:rsidR="00BC1040" w:rsidRDefault="00BC1040">
      <w:pPr>
        <w:pStyle w:val="bullet"/>
        <w:tabs>
          <w:tab w:val="clear" w:pos="360"/>
        </w:tabs>
        <w:ind w:left="0"/>
        <w:jc w:val="both"/>
        <w:rPr>
          <w:rFonts w:ascii="Times New Roman" w:hAnsi="Times New Roman"/>
          <w:bCs/>
          <w:sz w:val="28"/>
          <w:szCs w:val="28"/>
          <w:lang w:val="ru-RU" w:eastAsia="ru-RU"/>
        </w:rPr>
      </w:pPr>
    </w:p>
    <w:p w:rsidR="00BC1040" w:rsidRDefault="00BC1040">
      <w:pPr>
        <w:pStyle w:val="bullet"/>
        <w:tabs>
          <w:tab w:val="clear" w:pos="360"/>
        </w:tabs>
        <w:ind w:left="0"/>
        <w:jc w:val="both"/>
        <w:rPr>
          <w:rFonts w:ascii="Times New Roman" w:hAnsi="Times New Roman"/>
          <w:bCs/>
          <w:sz w:val="28"/>
          <w:szCs w:val="28"/>
          <w:lang w:val="ru-RU" w:eastAsia="ru-RU"/>
        </w:rPr>
      </w:pPr>
    </w:p>
    <w:p w:rsidR="00BC1040" w:rsidRDefault="00BC1040">
      <w:pPr>
        <w:pStyle w:val="bullet"/>
        <w:tabs>
          <w:tab w:val="clear" w:pos="360"/>
        </w:tabs>
        <w:ind w:left="0"/>
        <w:jc w:val="both"/>
        <w:rPr>
          <w:rFonts w:ascii="Times New Roman" w:hAnsi="Times New Roman"/>
          <w:bCs/>
          <w:sz w:val="28"/>
          <w:szCs w:val="28"/>
          <w:lang w:val="ru-RU" w:eastAsia="ru-RU"/>
        </w:rPr>
      </w:pPr>
    </w:p>
    <w:p w:rsidR="00BC1040" w:rsidRDefault="00BC1040">
      <w:pPr>
        <w:pStyle w:val="bullet"/>
        <w:tabs>
          <w:tab w:val="clear" w:pos="360"/>
        </w:tabs>
        <w:ind w:left="0"/>
        <w:jc w:val="both"/>
        <w:rPr>
          <w:rFonts w:ascii="Times New Roman" w:hAnsi="Times New Roman"/>
          <w:bCs/>
          <w:sz w:val="28"/>
          <w:szCs w:val="28"/>
          <w:lang w:val="ru-RU" w:eastAsia="ru-RU"/>
        </w:rPr>
      </w:pPr>
    </w:p>
    <w:p w:rsidR="00BC1040" w:rsidRDefault="00BC1040">
      <w:pPr>
        <w:pStyle w:val="bullet"/>
        <w:tabs>
          <w:tab w:val="clear" w:pos="360"/>
        </w:tabs>
        <w:ind w:left="0"/>
        <w:jc w:val="both"/>
        <w:rPr>
          <w:rFonts w:ascii="Times New Roman" w:hAnsi="Times New Roman"/>
          <w:bCs/>
          <w:sz w:val="28"/>
          <w:szCs w:val="28"/>
          <w:lang w:val="ru-RU" w:eastAsia="ru-RU"/>
        </w:rPr>
      </w:pPr>
    </w:p>
    <w:p w:rsidR="00BC1040" w:rsidRDefault="00BC1040">
      <w:pPr>
        <w:pStyle w:val="bullet"/>
        <w:tabs>
          <w:tab w:val="clear" w:pos="360"/>
        </w:tabs>
        <w:ind w:left="0"/>
        <w:jc w:val="both"/>
        <w:rPr>
          <w:rFonts w:ascii="Times New Roman" w:hAnsi="Times New Roman"/>
          <w:bCs/>
          <w:sz w:val="28"/>
          <w:szCs w:val="28"/>
          <w:lang w:val="ru-RU" w:eastAsia="ru-RU"/>
        </w:rPr>
      </w:pPr>
    </w:p>
    <w:p w:rsidR="00937112" w:rsidRDefault="00937112">
      <w:pPr>
        <w:pStyle w:val="bullet"/>
        <w:tabs>
          <w:tab w:val="clear" w:pos="360"/>
        </w:tabs>
        <w:ind w:left="0"/>
        <w:jc w:val="both"/>
        <w:rPr>
          <w:rFonts w:ascii="Times New Roman" w:hAnsi="Times New Roman"/>
          <w:bCs/>
          <w:sz w:val="28"/>
          <w:szCs w:val="28"/>
          <w:lang w:val="ru-RU" w:eastAsia="ru-RU"/>
        </w:rPr>
      </w:pPr>
    </w:p>
    <w:p w:rsidR="00BC1040" w:rsidRDefault="00F56BB6">
      <w:pPr>
        <w:pStyle w:val="bullet"/>
        <w:tabs>
          <w:tab w:val="clear" w:pos="360"/>
        </w:tabs>
        <w:ind w:left="0" w:firstLine="709"/>
        <w:jc w:val="center"/>
        <w:rPr>
          <w:rFonts w:ascii="Times New Roman" w:hAnsi="Times New Roman"/>
          <w:b/>
          <w:bCs/>
          <w:sz w:val="28"/>
          <w:szCs w:val="28"/>
          <w:lang w:val="ru-RU" w:eastAsia="ru-RU"/>
        </w:rPr>
      </w:pPr>
      <w:r>
        <w:rPr>
          <w:rFonts w:ascii="Times New Roman" w:hAnsi="Times New Roman"/>
          <w:b/>
          <w:bCs/>
          <w:sz w:val="28"/>
          <w:szCs w:val="28"/>
          <w:lang w:val="ru-RU" w:eastAsia="ru-RU"/>
        </w:rPr>
        <w:lastRenderedPageBreak/>
        <w:t>ИСПОЛЬЗУЕМЫЕ СОКРАЩЕНИЯ</w:t>
      </w:r>
    </w:p>
    <w:p w:rsidR="00BC1040" w:rsidRDefault="00F56BB6" w:rsidP="00F64786">
      <w:pPr>
        <w:pStyle w:val="bullet"/>
        <w:numPr>
          <w:ilvl w:val="0"/>
          <w:numId w:val="5"/>
        </w:numPr>
        <w:tabs>
          <w:tab w:val="clear" w:pos="360"/>
          <w:tab w:val="left" w:pos="0"/>
        </w:tabs>
        <w:ind w:left="0" w:firstLine="0"/>
        <w:jc w:val="both"/>
        <w:rPr>
          <w:rFonts w:ascii="Times New Roman" w:hAnsi="Times New Roman"/>
          <w:color w:val="000000" w:themeColor="text1"/>
          <w:sz w:val="28"/>
          <w:szCs w:val="28"/>
          <w:lang w:val="ru-RU"/>
        </w:rPr>
      </w:pPr>
      <w:r>
        <w:rPr>
          <w:rFonts w:ascii="Times New Roman" w:hAnsi="Times New Roman"/>
          <w:color w:val="000000" w:themeColor="text1"/>
          <w:sz w:val="28"/>
          <w:szCs w:val="28"/>
          <w:lang w:val="ru-RU" w:eastAsia="ru-RU"/>
        </w:rPr>
        <w:t xml:space="preserve">УПК РФ - «Уголовно-процессуальный кодекс Российской Федерации» от 18.12.2001 № 174-ФЗ (ред. от 04.08.2023) (с </w:t>
      </w:r>
      <w:proofErr w:type="spellStart"/>
      <w:r>
        <w:rPr>
          <w:rFonts w:ascii="Times New Roman" w:hAnsi="Times New Roman"/>
          <w:color w:val="000000" w:themeColor="text1"/>
          <w:sz w:val="28"/>
          <w:szCs w:val="28"/>
          <w:lang w:val="ru-RU" w:eastAsia="ru-RU"/>
        </w:rPr>
        <w:t>изм</w:t>
      </w:r>
      <w:proofErr w:type="spellEnd"/>
      <w:r>
        <w:rPr>
          <w:rFonts w:ascii="Times New Roman" w:hAnsi="Times New Roman"/>
          <w:color w:val="000000" w:themeColor="text1"/>
          <w:sz w:val="28"/>
          <w:szCs w:val="28"/>
          <w:lang w:val="ru-RU" w:eastAsia="ru-RU"/>
        </w:rPr>
        <w:t>. и доп., вступ. в силу</w:t>
      </w:r>
      <w:r w:rsidR="00F64786">
        <w:rPr>
          <w:rFonts w:ascii="Times New Roman" w:hAnsi="Times New Roman"/>
          <w:color w:val="000000" w:themeColor="text1"/>
          <w:sz w:val="28"/>
          <w:szCs w:val="28"/>
          <w:lang w:val="ru-RU" w:eastAsia="ru-RU"/>
        </w:rPr>
        <w:t xml:space="preserve">                                          с 12.10.2023)</w:t>
      </w:r>
    </w:p>
    <w:p w:rsidR="00BC1040" w:rsidRDefault="00F56BB6" w:rsidP="00F64786">
      <w:pPr>
        <w:pStyle w:val="bullet"/>
        <w:numPr>
          <w:ilvl w:val="0"/>
          <w:numId w:val="5"/>
        </w:numPr>
        <w:tabs>
          <w:tab w:val="clear" w:pos="360"/>
          <w:tab w:val="left" w:pos="0"/>
        </w:tabs>
        <w:ind w:left="0" w:firstLine="0"/>
        <w:jc w:val="both"/>
        <w:rPr>
          <w:rFonts w:ascii="Times New Roman" w:hAnsi="Times New Roman"/>
          <w:color w:val="000000" w:themeColor="text1"/>
          <w:sz w:val="28"/>
          <w:szCs w:val="28"/>
        </w:rPr>
      </w:pPr>
      <w:r>
        <w:rPr>
          <w:rFonts w:ascii="Times New Roman" w:hAnsi="Times New Roman"/>
          <w:color w:val="000000" w:themeColor="text1"/>
          <w:sz w:val="28"/>
          <w:szCs w:val="28"/>
          <w:lang w:val="ru-RU" w:eastAsia="ru-RU"/>
        </w:rPr>
        <w:t xml:space="preserve">БПЛА – </w:t>
      </w:r>
      <w:r w:rsidR="00F64786">
        <w:rPr>
          <w:rFonts w:ascii="Times New Roman" w:hAnsi="Times New Roman"/>
          <w:color w:val="000000" w:themeColor="text1"/>
          <w:sz w:val="28"/>
          <w:szCs w:val="28"/>
          <w:lang w:val="ru-RU" w:eastAsia="ru-RU"/>
        </w:rPr>
        <w:t>беспилотный летательный аппарат</w:t>
      </w:r>
    </w:p>
    <w:p w:rsidR="00BC1040" w:rsidRDefault="00F64786" w:rsidP="00F64786">
      <w:pPr>
        <w:pStyle w:val="bullet"/>
        <w:numPr>
          <w:ilvl w:val="0"/>
          <w:numId w:val="5"/>
        </w:numPr>
        <w:tabs>
          <w:tab w:val="clear" w:pos="360"/>
          <w:tab w:val="left" w:pos="0"/>
        </w:tabs>
        <w:ind w:left="0" w:firstLine="0"/>
        <w:jc w:val="both"/>
        <w:rPr>
          <w:rFonts w:ascii="Times New Roman" w:hAnsi="Times New Roman"/>
          <w:color w:val="000000" w:themeColor="text1"/>
          <w:sz w:val="28"/>
          <w:szCs w:val="28"/>
        </w:rPr>
      </w:pPr>
      <w:r>
        <w:rPr>
          <w:rFonts w:ascii="Times New Roman" w:hAnsi="Times New Roman"/>
          <w:color w:val="000000" w:themeColor="text1"/>
          <w:sz w:val="28"/>
          <w:szCs w:val="28"/>
          <w:lang w:val="ru-RU" w:eastAsia="ru-RU"/>
        </w:rPr>
        <w:t>АК – автомат Калашникова</w:t>
      </w:r>
    </w:p>
    <w:p w:rsidR="00BC1040" w:rsidRDefault="00F56BB6" w:rsidP="00F64786">
      <w:pPr>
        <w:pStyle w:val="bullet"/>
        <w:numPr>
          <w:ilvl w:val="0"/>
          <w:numId w:val="5"/>
        </w:numPr>
        <w:tabs>
          <w:tab w:val="clear" w:pos="360"/>
          <w:tab w:val="left" w:pos="0"/>
        </w:tabs>
        <w:ind w:left="0" w:firstLine="0"/>
        <w:jc w:val="both"/>
        <w:rPr>
          <w:rFonts w:ascii="Times New Roman" w:hAnsi="Times New Roman"/>
          <w:color w:val="000000" w:themeColor="text1"/>
          <w:sz w:val="28"/>
          <w:szCs w:val="28"/>
        </w:rPr>
      </w:pPr>
      <w:r>
        <w:rPr>
          <w:rFonts w:ascii="Times New Roman" w:hAnsi="Times New Roman"/>
          <w:color w:val="000000" w:themeColor="text1"/>
          <w:sz w:val="28"/>
          <w:szCs w:val="28"/>
          <w:lang w:val="ru-RU" w:eastAsia="ru-RU"/>
        </w:rPr>
        <w:t xml:space="preserve">СВУ – </w:t>
      </w:r>
      <w:r w:rsidR="00F64786">
        <w:rPr>
          <w:rFonts w:ascii="Times New Roman" w:hAnsi="Times New Roman"/>
          <w:color w:val="000000" w:themeColor="text1"/>
          <w:sz w:val="28"/>
          <w:szCs w:val="28"/>
          <w:lang w:val="ru-RU" w:eastAsia="ru-RU"/>
        </w:rPr>
        <w:t>самодельное взрывное устройство</w:t>
      </w:r>
    </w:p>
    <w:p w:rsidR="00BC1040" w:rsidRDefault="00F56BB6" w:rsidP="00F64786">
      <w:pPr>
        <w:pStyle w:val="bullet"/>
        <w:numPr>
          <w:ilvl w:val="0"/>
          <w:numId w:val="5"/>
        </w:numPr>
        <w:tabs>
          <w:tab w:val="clear" w:pos="360"/>
          <w:tab w:val="left" w:pos="0"/>
        </w:tabs>
        <w:ind w:left="0" w:firstLine="0"/>
        <w:jc w:val="both"/>
        <w:rPr>
          <w:rFonts w:ascii="Times New Roman" w:hAnsi="Times New Roman"/>
          <w:color w:val="000000" w:themeColor="text1"/>
          <w:sz w:val="28"/>
          <w:szCs w:val="28"/>
        </w:rPr>
      </w:pPr>
      <w:r>
        <w:rPr>
          <w:rFonts w:ascii="Times New Roman" w:hAnsi="Times New Roman"/>
          <w:color w:val="000000" w:themeColor="text1"/>
          <w:sz w:val="28"/>
          <w:szCs w:val="28"/>
          <w:lang w:val="ru-RU" w:eastAsia="ru-RU"/>
        </w:rPr>
        <w:t>Д</w:t>
      </w:r>
      <w:r w:rsidR="00F64786">
        <w:rPr>
          <w:rFonts w:ascii="Times New Roman" w:hAnsi="Times New Roman"/>
          <w:color w:val="000000" w:themeColor="text1"/>
          <w:sz w:val="28"/>
          <w:szCs w:val="28"/>
          <w:lang w:val="ru-RU" w:eastAsia="ru-RU"/>
        </w:rPr>
        <w:t>ТК - дульный тормоз-компенсатор</w:t>
      </w:r>
    </w:p>
    <w:p w:rsidR="00BC1040" w:rsidRDefault="00F56BB6" w:rsidP="00F64786">
      <w:pPr>
        <w:pStyle w:val="bullet"/>
        <w:numPr>
          <w:ilvl w:val="0"/>
          <w:numId w:val="5"/>
        </w:numPr>
        <w:tabs>
          <w:tab w:val="clear" w:pos="360"/>
          <w:tab w:val="left" w:pos="0"/>
        </w:tabs>
        <w:ind w:left="0" w:firstLine="0"/>
        <w:jc w:val="both"/>
        <w:rPr>
          <w:rFonts w:ascii="Times New Roman" w:hAnsi="Times New Roman"/>
          <w:color w:val="000000" w:themeColor="text1"/>
          <w:sz w:val="28"/>
          <w:szCs w:val="28"/>
        </w:rPr>
      </w:pPr>
      <w:r>
        <w:rPr>
          <w:rFonts w:ascii="Times New Roman" w:hAnsi="Times New Roman"/>
          <w:color w:val="000000" w:themeColor="text1"/>
          <w:sz w:val="28"/>
          <w:szCs w:val="28"/>
          <w:lang w:val="ru-RU" w:eastAsia="ru-RU"/>
        </w:rPr>
        <w:t>И</w:t>
      </w:r>
      <w:r w:rsidR="00F64786">
        <w:rPr>
          <w:rFonts w:ascii="Times New Roman" w:hAnsi="Times New Roman"/>
          <w:color w:val="000000" w:themeColor="text1"/>
          <w:sz w:val="28"/>
          <w:szCs w:val="28"/>
          <w:lang w:val="ru-RU" w:eastAsia="ru-RU"/>
        </w:rPr>
        <w:t>БД – информационная база данных</w:t>
      </w:r>
    </w:p>
    <w:p w:rsidR="00BC1040" w:rsidRDefault="00F56BB6" w:rsidP="00F64786">
      <w:pPr>
        <w:pStyle w:val="bullet"/>
        <w:numPr>
          <w:ilvl w:val="0"/>
          <w:numId w:val="5"/>
        </w:numPr>
        <w:tabs>
          <w:tab w:val="clear" w:pos="360"/>
          <w:tab w:val="left" w:pos="0"/>
        </w:tabs>
        <w:ind w:left="0" w:firstLine="0"/>
        <w:jc w:val="both"/>
        <w:rPr>
          <w:rFonts w:ascii="Times New Roman" w:hAnsi="Times New Roman"/>
          <w:color w:val="000000" w:themeColor="text1"/>
          <w:sz w:val="28"/>
          <w:szCs w:val="28"/>
          <w:lang w:val="ru-RU"/>
        </w:rPr>
      </w:pPr>
      <w:r>
        <w:rPr>
          <w:rFonts w:ascii="Times New Roman" w:hAnsi="Times New Roman"/>
          <w:color w:val="000000" w:themeColor="text1"/>
          <w:sz w:val="28"/>
          <w:szCs w:val="28"/>
          <w:lang w:val="ru-RU" w:eastAsia="ru-RU"/>
        </w:rPr>
        <w:t xml:space="preserve">СПЗЛ– </w:t>
      </w:r>
      <w:proofErr w:type="gramStart"/>
      <w:r>
        <w:rPr>
          <w:rFonts w:ascii="Times New Roman" w:hAnsi="Times New Roman"/>
          <w:color w:val="000000" w:themeColor="text1"/>
          <w:sz w:val="28"/>
          <w:szCs w:val="28"/>
          <w:lang w:val="ru-RU" w:eastAsia="ru-RU"/>
        </w:rPr>
        <w:t>сп</w:t>
      </w:r>
      <w:proofErr w:type="gramEnd"/>
      <w:r>
        <w:rPr>
          <w:rFonts w:ascii="Times New Roman" w:hAnsi="Times New Roman"/>
          <w:color w:val="000000" w:themeColor="text1"/>
          <w:sz w:val="28"/>
          <w:szCs w:val="28"/>
          <w:lang w:val="ru-RU" w:eastAsia="ru-RU"/>
        </w:rPr>
        <w:t>ециальны</w:t>
      </w:r>
      <w:r w:rsidR="00F64786">
        <w:rPr>
          <w:rFonts w:ascii="Times New Roman" w:hAnsi="Times New Roman"/>
          <w:color w:val="000000" w:themeColor="text1"/>
          <w:sz w:val="28"/>
          <w:szCs w:val="28"/>
          <w:lang w:val="ru-RU" w:eastAsia="ru-RU"/>
        </w:rPr>
        <w:t>е помещения для задержанных лиц</w:t>
      </w:r>
    </w:p>
    <w:p w:rsidR="00BC1040" w:rsidRDefault="00F64786" w:rsidP="00F64786">
      <w:pPr>
        <w:pStyle w:val="bullet"/>
        <w:numPr>
          <w:ilvl w:val="0"/>
          <w:numId w:val="5"/>
        </w:numPr>
        <w:tabs>
          <w:tab w:val="clear" w:pos="360"/>
          <w:tab w:val="left" w:pos="0"/>
        </w:tabs>
        <w:ind w:left="0" w:firstLine="0"/>
        <w:jc w:val="both"/>
        <w:rPr>
          <w:rFonts w:ascii="Times New Roman" w:hAnsi="Times New Roman"/>
          <w:color w:val="000000" w:themeColor="text1"/>
          <w:sz w:val="28"/>
          <w:szCs w:val="28"/>
        </w:rPr>
      </w:pPr>
      <w:r>
        <w:rPr>
          <w:rFonts w:ascii="Times New Roman" w:hAnsi="Times New Roman"/>
          <w:color w:val="000000" w:themeColor="text1"/>
          <w:sz w:val="28"/>
          <w:szCs w:val="28"/>
          <w:lang w:val="ru-RU" w:eastAsia="ru-RU"/>
        </w:rPr>
        <w:t>МП – место происшествия</w:t>
      </w:r>
    </w:p>
    <w:p w:rsidR="00BC1040" w:rsidRDefault="00F56BB6" w:rsidP="00F64786">
      <w:pPr>
        <w:pStyle w:val="bullet"/>
        <w:numPr>
          <w:ilvl w:val="0"/>
          <w:numId w:val="5"/>
        </w:numPr>
        <w:tabs>
          <w:tab w:val="clear" w:pos="360"/>
          <w:tab w:val="left" w:pos="0"/>
        </w:tabs>
        <w:ind w:left="0" w:firstLine="0"/>
        <w:jc w:val="both"/>
        <w:rPr>
          <w:rFonts w:ascii="Times New Roman" w:hAnsi="Times New Roman"/>
          <w:color w:val="000000" w:themeColor="text1"/>
          <w:sz w:val="28"/>
          <w:szCs w:val="28"/>
        </w:rPr>
      </w:pPr>
      <w:r>
        <w:rPr>
          <w:rFonts w:ascii="Times New Roman" w:hAnsi="Times New Roman"/>
          <w:color w:val="000000" w:themeColor="text1"/>
          <w:sz w:val="28"/>
          <w:szCs w:val="28"/>
          <w:lang w:val="ru-RU" w:eastAsia="ru-RU"/>
        </w:rPr>
        <w:t xml:space="preserve">ОВД – </w:t>
      </w:r>
      <w:r w:rsidR="00F64786">
        <w:rPr>
          <w:rFonts w:ascii="Times New Roman" w:hAnsi="Times New Roman"/>
          <w:color w:val="000000" w:themeColor="text1"/>
          <w:sz w:val="28"/>
          <w:szCs w:val="28"/>
          <w:lang w:val="ru-RU" w:eastAsia="ru-RU"/>
        </w:rPr>
        <w:t>органы внутренних дел</w:t>
      </w:r>
    </w:p>
    <w:p w:rsidR="00BC1040" w:rsidRDefault="00F64786" w:rsidP="00F64786">
      <w:pPr>
        <w:pStyle w:val="bullet"/>
        <w:numPr>
          <w:ilvl w:val="0"/>
          <w:numId w:val="5"/>
        </w:numPr>
        <w:tabs>
          <w:tab w:val="clear" w:pos="360"/>
          <w:tab w:val="left" w:pos="0"/>
        </w:tabs>
        <w:ind w:left="0" w:firstLine="0"/>
        <w:jc w:val="both"/>
        <w:rPr>
          <w:rFonts w:ascii="Times New Roman" w:hAnsi="Times New Roman"/>
          <w:color w:val="000000" w:themeColor="text1"/>
          <w:sz w:val="28"/>
          <w:szCs w:val="28"/>
        </w:rPr>
      </w:pPr>
      <w:r>
        <w:rPr>
          <w:rFonts w:ascii="Times New Roman" w:hAnsi="Times New Roman"/>
          <w:color w:val="000000" w:themeColor="text1"/>
          <w:sz w:val="28"/>
          <w:szCs w:val="28"/>
          <w:lang w:val="ru-RU" w:eastAsia="ru-RU"/>
        </w:rPr>
        <w:t>ОМП – осмотр места происшествия</w:t>
      </w:r>
    </w:p>
    <w:p w:rsidR="00BC1040" w:rsidRDefault="00F64786" w:rsidP="00F64786">
      <w:pPr>
        <w:pStyle w:val="bullet"/>
        <w:numPr>
          <w:ilvl w:val="0"/>
          <w:numId w:val="5"/>
        </w:numPr>
        <w:tabs>
          <w:tab w:val="clear" w:pos="360"/>
          <w:tab w:val="left" w:pos="0"/>
        </w:tabs>
        <w:ind w:left="0" w:firstLine="0"/>
        <w:jc w:val="both"/>
        <w:rPr>
          <w:rFonts w:ascii="Times New Roman" w:hAnsi="Times New Roman"/>
          <w:color w:val="000000" w:themeColor="text1"/>
          <w:sz w:val="28"/>
          <w:szCs w:val="28"/>
        </w:rPr>
      </w:pPr>
      <w:r>
        <w:rPr>
          <w:rFonts w:ascii="Times New Roman" w:hAnsi="Times New Roman"/>
          <w:color w:val="000000" w:themeColor="text1"/>
          <w:sz w:val="28"/>
          <w:szCs w:val="28"/>
          <w:lang w:val="ru-RU" w:eastAsia="ru-RU"/>
        </w:rPr>
        <w:t>ПМ – пистолет Макарова</w:t>
      </w:r>
    </w:p>
    <w:p w:rsidR="00BC1040" w:rsidRDefault="00F56BB6" w:rsidP="00F64786">
      <w:pPr>
        <w:pStyle w:val="bullet"/>
        <w:numPr>
          <w:ilvl w:val="0"/>
          <w:numId w:val="5"/>
        </w:numPr>
        <w:tabs>
          <w:tab w:val="clear" w:pos="360"/>
          <w:tab w:val="left" w:pos="0"/>
        </w:tabs>
        <w:ind w:left="0" w:firstLine="0"/>
        <w:jc w:val="both"/>
        <w:rPr>
          <w:rFonts w:ascii="Times New Roman" w:hAnsi="Times New Roman"/>
          <w:color w:val="000000" w:themeColor="text1"/>
          <w:sz w:val="28"/>
          <w:szCs w:val="28"/>
        </w:rPr>
      </w:pPr>
      <w:r>
        <w:rPr>
          <w:rFonts w:ascii="Times New Roman" w:hAnsi="Times New Roman"/>
          <w:color w:val="000000" w:themeColor="text1"/>
          <w:sz w:val="28"/>
          <w:szCs w:val="28"/>
          <w:lang w:val="ru-RU" w:eastAsia="ru-RU"/>
        </w:rPr>
        <w:t>СОГ – с</w:t>
      </w:r>
      <w:r w:rsidR="00F64786">
        <w:rPr>
          <w:rFonts w:ascii="Times New Roman" w:hAnsi="Times New Roman"/>
          <w:color w:val="000000" w:themeColor="text1"/>
          <w:sz w:val="28"/>
          <w:szCs w:val="28"/>
          <w:lang w:val="ru-RU" w:eastAsia="ru-RU"/>
        </w:rPr>
        <w:t>ледственно – оперативная группа</w:t>
      </w:r>
    </w:p>
    <w:p w:rsidR="00BC1040" w:rsidRDefault="00BC1040">
      <w:pPr>
        <w:pStyle w:val="bullet"/>
        <w:tabs>
          <w:tab w:val="clear" w:pos="360"/>
        </w:tabs>
        <w:ind w:left="0" w:firstLine="709"/>
        <w:jc w:val="both"/>
        <w:rPr>
          <w:rFonts w:ascii="Times New Roman" w:hAnsi="Times New Roman"/>
          <w:color w:val="000000" w:themeColor="text1"/>
          <w:sz w:val="28"/>
          <w:szCs w:val="28"/>
          <w:lang w:val="ru-RU" w:eastAsia="ru-RU"/>
        </w:rPr>
      </w:pPr>
    </w:p>
    <w:p w:rsidR="00BC1040" w:rsidRDefault="00F56BB6">
      <w:pPr>
        <w:pStyle w:val="10"/>
        <w:spacing w:after="0" w:line="360" w:lineRule="auto"/>
        <w:jc w:val="both"/>
        <w:rPr>
          <w:b/>
          <w:bCs/>
          <w:sz w:val="28"/>
          <w:szCs w:val="28"/>
        </w:rPr>
      </w:pPr>
      <w:bookmarkStart w:id="2" w:name="_Toc450204622"/>
      <w:bookmarkEnd w:id="2"/>
      <w:r>
        <w:br w:type="page"/>
      </w:r>
    </w:p>
    <w:p w:rsidR="00BC1040" w:rsidRDefault="00F56BB6">
      <w:pPr>
        <w:spacing w:line="360" w:lineRule="auto"/>
        <w:jc w:val="center"/>
        <w:rPr>
          <w:rFonts w:ascii="Times New Roman" w:hAnsi="Times New Roman" w:cs="Times New Roman"/>
          <w:b/>
          <w:sz w:val="28"/>
          <w:szCs w:val="28"/>
        </w:rPr>
      </w:pPr>
      <w:bookmarkStart w:id="3" w:name="_Toc125645896"/>
      <w:r>
        <w:rPr>
          <w:rFonts w:ascii="Times New Roman" w:hAnsi="Times New Roman" w:cs="Times New Roman"/>
          <w:b/>
          <w:sz w:val="28"/>
          <w:szCs w:val="28"/>
        </w:rPr>
        <w:lastRenderedPageBreak/>
        <w:t>1. ОСНОВНЫЕ ТРЕБОВАНИЯ КОМПЕТЕНЦИИ</w:t>
      </w:r>
      <w:bookmarkEnd w:id="3"/>
    </w:p>
    <w:p w:rsidR="00BC1040" w:rsidRDefault="00F56BB6">
      <w:pPr>
        <w:spacing w:line="360" w:lineRule="auto"/>
        <w:jc w:val="center"/>
        <w:rPr>
          <w:rFonts w:ascii="Times New Roman" w:hAnsi="Times New Roman" w:cs="Times New Roman"/>
          <w:b/>
          <w:sz w:val="28"/>
          <w:szCs w:val="28"/>
        </w:rPr>
      </w:pPr>
      <w:bookmarkStart w:id="4" w:name="_Toc125645897"/>
      <w:r>
        <w:rPr>
          <w:rFonts w:ascii="Times New Roman" w:hAnsi="Times New Roman" w:cs="Times New Roman"/>
          <w:b/>
          <w:sz w:val="28"/>
          <w:szCs w:val="28"/>
        </w:rPr>
        <w:t>1.1. ОБЩИЕ СВЕДЕНИЯ О ТРЕБОВАНИЯХ КОМПЕТЕНЦИИ</w:t>
      </w:r>
      <w:bookmarkEnd w:id="4"/>
    </w:p>
    <w:p w:rsidR="00BC1040" w:rsidRDefault="00F64786">
      <w:pPr>
        <w:pStyle w:val="10"/>
        <w:spacing w:after="0" w:line="360" w:lineRule="auto"/>
        <w:ind w:firstLine="709"/>
        <w:jc w:val="both"/>
        <w:rPr>
          <w:sz w:val="28"/>
          <w:szCs w:val="28"/>
        </w:rPr>
      </w:pPr>
      <w:r>
        <w:rPr>
          <w:sz w:val="28"/>
          <w:szCs w:val="28"/>
        </w:rPr>
        <w:t xml:space="preserve">Требования компетенции </w:t>
      </w:r>
      <w:r w:rsidR="00F56BB6">
        <w:rPr>
          <w:sz w:val="28"/>
          <w:szCs w:val="28"/>
        </w:rPr>
        <w:t>«</w:t>
      </w:r>
      <w:bookmarkStart w:id="5" w:name="_Hlk209517574"/>
      <w:r w:rsidR="0037012C">
        <w:rPr>
          <w:sz w:val="28"/>
          <w:szCs w:val="28"/>
        </w:rPr>
        <w:t>Техник-криминалист</w:t>
      </w:r>
      <w:bookmarkEnd w:id="5"/>
      <w:r w:rsidR="00F56BB6">
        <w:rPr>
          <w:sz w:val="28"/>
          <w:szCs w:val="28"/>
        </w:rPr>
        <w:t xml:space="preserve">» </w:t>
      </w:r>
      <w:bookmarkStart w:id="6" w:name="_Hlk123050441"/>
      <w:r w:rsidR="00F56BB6">
        <w:rPr>
          <w:sz w:val="28"/>
          <w:szCs w:val="28"/>
        </w:rPr>
        <w:t>определяют знания, умения, навыки и трудовые функции</w:t>
      </w:r>
      <w:bookmarkEnd w:id="6"/>
      <w:r w:rsidR="00F56BB6">
        <w:rPr>
          <w:sz w:val="28"/>
          <w:szCs w:val="28"/>
        </w:rPr>
        <w:t xml:space="preserve">, которые лежат в основе наиболее актуальных требований работодателей отрасли. </w:t>
      </w:r>
    </w:p>
    <w:p w:rsidR="00BC1040" w:rsidRDefault="00F56BB6">
      <w:pPr>
        <w:pStyle w:val="10"/>
        <w:spacing w:after="0" w:line="360" w:lineRule="auto"/>
        <w:ind w:firstLine="709"/>
        <w:jc w:val="both"/>
        <w:rPr>
          <w:sz w:val="28"/>
          <w:szCs w:val="28"/>
        </w:rPr>
      </w:pPr>
      <w:r>
        <w:rPr>
          <w:sz w:val="28"/>
          <w:szCs w:val="28"/>
        </w:rPr>
        <w:t xml:space="preserve">Целью соревнований по компетенции является демонстрация лучших практик и высокого уровня выполнения работы по соответствующей специальности или профессии. </w:t>
      </w:r>
    </w:p>
    <w:p w:rsidR="00BC1040" w:rsidRDefault="00F56BB6">
      <w:pPr>
        <w:pStyle w:val="10"/>
        <w:spacing w:after="0" w:line="360" w:lineRule="auto"/>
        <w:ind w:firstLine="709"/>
        <w:jc w:val="both"/>
        <w:rPr>
          <w:sz w:val="28"/>
          <w:szCs w:val="28"/>
        </w:rPr>
      </w:pPr>
      <w:r>
        <w:rPr>
          <w:sz w:val="28"/>
          <w:szCs w:val="28"/>
        </w:rPr>
        <w:t>Требования компетенции являются руководством для подготовки конкурентоспособных, высококвалифицированных специалистов и участия их в конкурсах профессионального мастерства.</w:t>
      </w:r>
    </w:p>
    <w:p w:rsidR="00BC1040" w:rsidRDefault="00F56BB6">
      <w:pPr>
        <w:pStyle w:val="10"/>
        <w:spacing w:after="0" w:line="360" w:lineRule="auto"/>
        <w:ind w:firstLine="709"/>
        <w:jc w:val="both"/>
        <w:rPr>
          <w:sz w:val="28"/>
          <w:szCs w:val="28"/>
        </w:rPr>
      </w:pPr>
      <w:r>
        <w:rPr>
          <w:sz w:val="28"/>
          <w:szCs w:val="28"/>
        </w:rPr>
        <w:t xml:space="preserve">В соревнованиях по компетенции проверка знаний, умений, навыков и трудовых функций осуществляется посредством оценки выполнения практической работы. </w:t>
      </w:r>
    </w:p>
    <w:p w:rsidR="00BC1040" w:rsidRDefault="00F56BB6">
      <w:pPr>
        <w:pStyle w:val="10"/>
        <w:spacing w:after="0" w:line="360" w:lineRule="auto"/>
        <w:ind w:firstLine="709"/>
        <w:jc w:val="both"/>
        <w:rPr>
          <w:sz w:val="28"/>
          <w:szCs w:val="28"/>
        </w:rPr>
      </w:pPr>
      <w:r>
        <w:rPr>
          <w:sz w:val="28"/>
          <w:szCs w:val="28"/>
        </w:rPr>
        <w:t>Требования компетенции разделены на четкие разделы с номерами и заголовками, каждому разделу назначен процент относительной важности, сумма которых составляет 100.</w:t>
      </w:r>
    </w:p>
    <w:p w:rsidR="00F96218" w:rsidRDefault="00F96218">
      <w:pPr>
        <w:spacing w:line="360" w:lineRule="auto"/>
        <w:ind w:firstLine="709"/>
        <w:jc w:val="center"/>
        <w:rPr>
          <w:rFonts w:ascii="Times New Roman" w:hAnsi="Times New Roman" w:cs="Times New Roman"/>
          <w:b/>
          <w:sz w:val="28"/>
          <w:szCs w:val="28"/>
        </w:rPr>
      </w:pPr>
      <w:bookmarkStart w:id="7" w:name="_Toc78885652"/>
      <w:bookmarkStart w:id="8" w:name="_Toc125645898"/>
    </w:p>
    <w:p w:rsidR="00BC1040" w:rsidRDefault="00F56BB6">
      <w:pPr>
        <w:spacing w:line="360" w:lineRule="auto"/>
        <w:ind w:firstLine="709"/>
        <w:jc w:val="center"/>
        <w:rPr>
          <w:rFonts w:ascii="Times New Roman" w:hAnsi="Times New Roman" w:cs="Times New Roman"/>
          <w:b/>
          <w:sz w:val="28"/>
          <w:szCs w:val="28"/>
        </w:rPr>
      </w:pPr>
      <w:r>
        <w:rPr>
          <w:rFonts w:ascii="Times New Roman" w:hAnsi="Times New Roman" w:cs="Times New Roman"/>
          <w:b/>
          <w:sz w:val="28"/>
          <w:szCs w:val="28"/>
        </w:rPr>
        <w:t>1.</w:t>
      </w:r>
      <w:bookmarkEnd w:id="7"/>
      <w:r>
        <w:rPr>
          <w:rFonts w:ascii="Times New Roman" w:hAnsi="Times New Roman" w:cs="Times New Roman"/>
          <w:b/>
          <w:sz w:val="28"/>
          <w:szCs w:val="28"/>
        </w:rPr>
        <w:t>2.</w:t>
      </w:r>
      <w:r w:rsidR="00937112">
        <w:rPr>
          <w:rFonts w:ascii="Times New Roman" w:hAnsi="Times New Roman" w:cs="Times New Roman"/>
          <w:b/>
          <w:sz w:val="28"/>
          <w:szCs w:val="28"/>
        </w:rPr>
        <w:tab/>
      </w:r>
      <w:r>
        <w:rPr>
          <w:rFonts w:ascii="Times New Roman" w:hAnsi="Times New Roman" w:cs="Times New Roman"/>
          <w:b/>
          <w:sz w:val="28"/>
          <w:szCs w:val="28"/>
        </w:rPr>
        <w:t>ПЕРЕЧЕНЬ ПРОФЕССИОНАЛЬНЫХ ЗАДАЧ СПЕЦИАЛИСТА ПО КОМПЕТЕНЦИИ «</w:t>
      </w:r>
      <w:r w:rsidR="0037012C">
        <w:rPr>
          <w:rFonts w:ascii="Times New Roman" w:hAnsi="Times New Roman" w:cs="Times New Roman"/>
          <w:b/>
          <w:sz w:val="28"/>
          <w:szCs w:val="28"/>
        </w:rPr>
        <w:t>ТЕХНИК-КРИМИНАЛИСТ, ПОМОЩНИК СЛЕДОВАТЕЛЯ</w:t>
      </w:r>
      <w:r>
        <w:rPr>
          <w:rFonts w:ascii="Times New Roman" w:hAnsi="Times New Roman" w:cs="Times New Roman"/>
          <w:b/>
          <w:sz w:val="28"/>
          <w:szCs w:val="28"/>
        </w:rPr>
        <w:t>»</w:t>
      </w:r>
      <w:bookmarkEnd w:id="8"/>
    </w:p>
    <w:p w:rsidR="00F96218" w:rsidRPr="00F64786" w:rsidRDefault="00F96218" w:rsidP="00F64786">
      <w:pPr>
        <w:pStyle w:val="10"/>
        <w:spacing w:after="0" w:line="360" w:lineRule="auto"/>
        <w:jc w:val="both"/>
        <w:rPr>
          <w:iCs/>
          <w:sz w:val="28"/>
          <w:szCs w:val="28"/>
        </w:rPr>
      </w:pPr>
      <w:r w:rsidRPr="00F64786">
        <w:rPr>
          <w:iCs/>
          <w:sz w:val="28"/>
          <w:szCs w:val="28"/>
        </w:rPr>
        <w:t>Перечень видов профессиональной деятельности, умений и знаний, и профессиональных трудовых функций специалиста и базируется на требованиях современного рынка труда к данному специалисту</w:t>
      </w:r>
    </w:p>
    <w:p w:rsidR="00BC1040" w:rsidRPr="00F64786" w:rsidRDefault="00F56BB6" w:rsidP="00F96218">
      <w:pPr>
        <w:pStyle w:val="10"/>
        <w:spacing w:after="0" w:line="240" w:lineRule="auto"/>
        <w:jc w:val="right"/>
        <w:rPr>
          <w:iCs/>
          <w:sz w:val="28"/>
          <w:szCs w:val="28"/>
        </w:rPr>
      </w:pPr>
      <w:r w:rsidRPr="00F64786">
        <w:rPr>
          <w:iCs/>
          <w:sz w:val="28"/>
          <w:szCs w:val="28"/>
        </w:rPr>
        <w:t>Таблица 1</w:t>
      </w:r>
    </w:p>
    <w:p w:rsidR="00BC1040" w:rsidRPr="00F41DA8" w:rsidRDefault="00F56BB6">
      <w:pPr>
        <w:pStyle w:val="10"/>
        <w:spacing w:after="0" w:line="360" w:lineRule="auto"/>
        <w:jc w:val="center"/>
        <w:rPr>
          <w:b/>
          <w:bCs/>
          <w:color w:val="000000"/>
          <w:sz w:val="28"/>
          <w:szCs w:val="28"/>
        </w:rPr>
      </w:pPr>
      <w:r w:rsidRPr="00F41DA8">
        <w:rPr>
          <w:b/>
          <w:bCs/>
          <w:color w:val="000000"/>
          <w:sz w:val="28"/>
          <w:szCs w:val="28"/>
        </w:rPr>
        <w:t>Перечень профессиональных задач специалиста</w:t>
      </w:r>
    </w:p>
    <w:tbl>
      <w:tblPr>
        <w:tblW w:w="5000" w:type="pct"/>
        <w:tblLayout w:type="fixed"/>
        <w:tblLook w:val="0400"/>
      </w:tblPr>
      <w:tblGrid>
        <w:gridCol w:w="639"/>
        <w:gridCol w:w="7379"/>
        <w:gridCol w:w="1553"/>
      </w:tblGrid>
      <w:tr w:rsidR="00BC1040" w:rsidRPr="00F41DA8">
        <w:tc>
          <w:tcPr>
            <w:tcW w:w="62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92D050"/>
            <w:vAlign w:val="center"/>
          </w:tcPr>
          <w:p w:rsidR="00BC1040" w:rsidRPr="00F41DA8" w:rsidRDefault="00F56BB6">
            <w:pPr>
              <w:pStyle w:val="10"/>
              <w:widowControl w:val="0"/>
              <w:spacing w:after="0" w:line="240" w:lineRule="auto"/>
              <w:jc w:val="center"/>
              <w:rPr>
                <w:b/>
              </w:rPr>
            </w:pPr>
            <w:r w:rsidRPr="00F41DA8">
              <w:rPr>
                <w:b/>
              </w:rPr>
              <w:t xml:space="preserve">№ </w:t>
            </w:r>
            <w:proofErr w:type="spellStart"/>
            <w:proofErr w:type="gramStart"/>
            <w:r w:rsidRPr="00F41DA8">
              <w:rPr>
                <w:b/>
              </w:rPr>
              <w:t>п</w:t>
            </w:r>
            <w:proofErr w:type="spellEnd"/>
            <w:proofErr w:type="gramEnd"/>
            <w:r w:rsidRPr="00F41DA8">
              <w:rPr>
                <w:b/>
              </w:rPr>
              <w:t>/</w:t>
            </w:r>
            <w:proofErr w:type="spellStart"/>
            <w:r w:rsidRPr="00F41DA8">
              <w:rPr>
                <w:b/>
              </w:rPr>
              <w:t>п</w:t>
            </w:r>
            <w:proofErr w:type="spellEnd"/>
          </w:p>
        </w:tc>
        <w:tc>
          <w:tcPr>
            <w:tcW w:w="721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92D050"/>
            <w:vAlign w:val="center"/>
          </w:tcPr>
          <w:p w:rsidR="00BC1040" w:rsidRPr="00F41DA8" w:rsidRDefault="00F56BB6">
            <w:pPr>
              <w:pStyle w:val="10"/>
              <w:widowControl w:val="0"/>
              <w:spacing w:after="0" w:line="240" w:lineRule="auto"/>
              <w:jc w:val="center"/>
              <w:rPr>
                <w:b/>
              </w:rPr>
            </w:pPr>
            <w:r w:rsidRPr="00F41DA8">
              <w:rPr>
                <w:b/>
              </w:rPr>
              <w:t>Раздел</w:t>
            </w:r>
          </w:p>
        </w:tc>
        <w:tc>
          <w:tcPr>
            <w:tcW w:w="151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92D050"/>
            <w:vAlign w:val="center"/>
          </w:tcPr>
          <w:p w:rsidR="00F64786" w:rsidRPr="00F41DA8" w:rsidRDefault="00F56BB6">
            <w:pPr>
              <w:pStyle w:val="10"/>
              <w:widowControl w:val="0"/>
              <w:spacing w:after="0" w:line="240" w:lineRule="auto"/>
              <w:jc w:val="center"/>
              <w:rPr>
                <w:b/>
              </w:rPr>
            </w:pPr>
            <w:r w:rsidRPr="00F41DA8">
              <w:rPr>
                <w:b/>
              </w:rPr>
              <w:t xml:space="preserve">Важность </w:t>
            </w:r>
          </w:p>
          <w:p w:rsidR="00BC1040" w:rsidRPr="00F41DA8" w:rsidRDefault="00F56BB6">
            <w:pPr>
              <w:pStyle w:val="10"/>
              <w:widowControl w:val="0"/>
              <w:spacing w:after="0" w:line="240" w:lineRule="auto"/>
              <w:jc w:val="center"/>
              <w:rPr>
                <w:b/>
              </w:rPr>
            </w:pPr>
            <w:r w:rsidRPr="00F41DA8">
              <w:rPr>
                <w:b/>
              </w:rPr>
              <w:t>в %</w:t>
            </w:r>
          </w:p>
        </w:tc>
      </w:tr>
      <w:tr w:rsidR="00BC1040" w:rsidRPr="00F41DA8">
        <w:tc>
          <w:tcPr>
            <w:tcW w:w="624" w:type="dxa"/>
            <w:vMerge w:val="restar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BFBFBF" w:themeFill="background1" w:themeFillShade="BF"/>
          </w:tcPr>
          <w:p w:rsidR="00BC1040" w:rsidRPr="00F41DA8" w:rsidRDefault="00F56BB6">
            <w:pPr>
              <w:pStyle w:val="10"/>
              <w:widowControl w:val="0"/>
              <w:spacing w:after="0" w:line="240" w:lineRule="auto"/>
              <w:jc w:val="center"/>
              <w:rPr>
                <w:b/>
                <w:bCs/>
              </w:rPr>
            </w:pPr>
            <w:r w:rsidRPr="00F41DA8">
              <w:rPr>
                <w:b/>
                <w:bCs/>
              </w:rPr>
              <w:t>1</w:t>
            </w:r>
          </w:p>
        </w:tc>
        <w:tc>
          <w:tcPr>
            <w:tcW w:w="721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BC1040" w:rsidRPr="00F41DA8" w:rsidRDefault="00F56BB6">
            <w:pPr>
              <w:pStyle w:val="10"/>
              <w:widowControl w:val="0"/>
              <w:spacing w:after="0" w:line="240" w:lineRule="auto"/>
              <w:rPr>
                <w:b/>
                <w:bCs/>
              </w:rPr>
            </w:pPr>
            <w:r w:rsidRPr="00F41DA8">
              <w:rPr>
                <w:b/>
                <w:bCs/>
              </w:rPr>
              <w:t>Организация работы, охрана труда и безопасность</w:t>
            </w:r>
          </w:p>
        </w:tc>
        <w:tc>
          <w:tcPr>
            <w:tcW w:w="151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BC1040" w:rsidRPr="00F41DA8" w:rsidRDefault="00D33AF0">
            <w:pPr>
              <w:pStyle w:val="10"/>
              <w:widowControl w:val="0"/>
              <w:spacing w:after="0" w:line="360" w:lineRule="auto"/>
              <w:jc w:val="center"/>
              <w:rPr>
                <w:b/>
                <w:bCs/>
              </w:rPr>
            </w:pPr>
            <w:r>
              <w:rPr>
                <w:b/>
                <w:bCs/>
              </w:rPr>
              <w:t>11,4</w:t>
            </w:r>
          </w:p>
        </w:tc>
      </w:tr>
      <w:tr w:rsidR="00BC1040" w:rsidRPr="00F41DA8">
        <w:tc>
          <w:tcPr>
            <w:tcW w:w="624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BFBFBF" w:themeFill="background1" w:themeFillShade="BF"/>
          </w:tcPr>
          <w:p w:rsidR="00BC1040" w:rsidRPr="00F41DA8" w:rsidRDefault="00BC1040">
            <w:pPr>
              <w:pStyle w:val="10"/>
              <w:widowControl w:val="0"/>
              <w:spacing w:after="0" w:line="240" w:lineRule="auto"/>
              <w:jc w:val="center"/>
            </w:pPr>
          </w:p>
        </w:tc>
        <w:tc>
          <w:tcPr>
            <w:tcW w:w="721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BC1040" w:rsidRPr="00F41DA8" w:rsidRDefault="00F56BB6">
            <w:pPr>
              <w:pStyle w:val="10"/>
              <w:widowControl w:val="0"/>
              <w:spacing w:after="0" w:line="240" w:lineRule="auto"/>
              <w:jc w:val="both"/>
            </w:pPr>
            <w:r w:rsidRPr="00F41DA8">
              <w:t>Специалист должен знать и понимать:</w:t>
            </w:r>
          </w:p>
          <w:p w:rsidR="00BC1040" w:rsidRPr="00F41DA8" w:rsidRDefault="00F56BB6">
            <w:pPr>
              <w:pStyle w:val="10"/>
              <w:widowControl w:val="0"/>
              <w:spacing w:after="0" w:line="240" w:lineRule="auto"/>
              <w:jc w:val="both"/>
            </w:pPr>
            <w:r w:rsidRPr="00F41DA8">
              <w:t>-</w:t>
            </w:r>
            <w:r w:rsidRPr="00F41DA8">
              <w:tab/>
              <w:t>правила личной безопасности в условиях повседневной служебной деятельности и в чрезвычайных ситуациях;</w:t>
            </w:r>
          </w:p>
          <w:p w:rsidR="00BC1040" w:rsidRPr="00F41DA8" w:rsidRDefault="00F56BB6">
            <w:pPr>
              <w:pStyle w:val="10"/>
              <w:widowControl w:val="0"/>
              <w:spacing w:after="0" w:line="240" w:lineRule="auto"/>
              <w:jc w:val="both"/>
            </w:pPr>
            <w:r w:rsidRPr="00F41DA8">
              <w:t>-</w:t>
            </w:r>
            <w:r w:rsidRPr="00F41DA8">
              <w:tab/>
              <w:t xml:space="preserve">меры безопасности при обращении с огнестрельным оружием </w:t>
            </w:r>
            <w:r w:rsidRPr="00F41DA8">
              <w:lastRenderedPageBreak/>
              <w:t>и боеприпасами;</w:t>
            </w:r>
          </w:p>
          <w:p w:rsidR="00BC1040" w:rsidRPr="00F41DA8" w:rsidRDefault="00F56BB6">
            <w:pPr>
              <w:pStyle w:val="10"/>
              <w:widowControl w:val="0"/>
              <w:spacing w:after="0" w:line="240" w:lineRule="auto"/>
              <w:jc w:val="both"/>
            </w:pPr>
            <w:r w:rsidRPr="00F41DA8">
              <w:t>-</w:t>
            </w:r>
            <w:r w:rsidRPr="00F41DA8">
              <w:tab/>
              <w:t>порядок использования средств индивидуальной защиты;</w:t>
            </w:r>
          </w:p>
          <w:p w:rsidR="00BC1040" w:rsidRPr="00F41DA8" w:rsidRDefault="00F56BB6">
            <w:pPr>
              <w:pStyle w:val="10"/>
              <w:widowControl w:val="0"/>
              <w:spacing w:after="0" w:line="240" w:lineRule="auto"/>
              <w:jc w:val="both"/>
            </w:pPr>
            <w:r w:rsidRPr="00F41DA8">
              <w:t>-</w:t>
            </w:r>
            <w:r w:rsidRPr="00F41DA8">
              <w:tab/>
              <w:t>обязанности, ответственность и полномочия по вопросам безопасности граждан;</w:t>
            </w:r>
          </w:p>
          <w:p w:rsidR="00BC1040" w:rsidRPr="00F41DA8" w:rsidRDefault="00F56BB6" w:rsidP="004C631F">
            <w:pPr>
              <w:pStyle w:val="10"/>
              <w:widowControl w:val="0"/>
              <w:spacing w:after="0" w:line="240" w:lineRule="auto"/>
              <w:jc w:val="both"/>
            </w:pPr>
            <w:r w:rsidRPr="00F41DA8">
              <w:t>-</w:t>
            </w:r>
            <w:r w:rsidRPr="00F41DA8">
              <w:tab/>
              <w:t>правила ухода и сбережения огнестрельного оружия и боеприпасов;</w:t>
            </w:r>
          </w:p>
        </w:tc>
        <w:tc>
          <w:tcPr>
            <w:tcW w:w="1518" w:type="dxa"/>
            <w:vMerge w:val="restar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BC1040" w:rsidRPr="00F41DA8" w:rsidRDefault="00BC1040">
            <w:pPr>
              <w:pStyle w:val="10"/>
              <w:widowControl w:val="0"/>
              <w:spacing w:after="0" w:line="360" w:lineRule="auto"/>
              <w:jc w:val="center"/>
            </w:pPr>
          </w:p>
        </w:tc>
      </w:tr>
      <w:tr w:rsidR="00BC1040" w:rsidRPr="00F41DA8">
        <w:tc>
          <w:tcPr>
            <w:tcW w:w="624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BFBFBF" w:themeFill="background1" w:themeFillShade="BF"/>
          </w:tcPr>
          <w:p w:rsidR="00BC1040" w:rsidRPr="00F41DA8" w:rsidRDefault="00BC1040">
            <w:pPr>
              <w:pStyle w:val="10"/>
              <w:widowControl w:val="0"/>
              <w:spacing w:after="0" w:line="240" w:lineRule="auto"/>
              <w:jc w:val="center"/>
            </w:pPr>
          </w:p>
        </w:tc>
        <w:tc>
          <w:tcPr>
            <w:tcW w:w="721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BC1040" w:rsidRPr="00F41DA8" w:rsidRDefault="00F56BB6">
            <w:pPr>
              <w:pStyle w:val="10"/>
              <w:widowControl w:val="0"/>
              <w:spacing w:after="0" w:line="240" w:lineRule="auto"/>
              <w:jc w:val="both"/>
            </w:pPr>
            <w:r w:rsidRPr="00F41DA8">
              <w:t>Специалист должен уметь:</w:t>
            </w:r>
          </w:p>
          <w:p w:rsidR="00BC1040" w:rsidRPr="00F41DA8" w:rsidRDefault="00F56BB6">
            <w:pPr>
              <w:pStyle w:val="10"/>
              <w:widowControl w:val="0"/>
              <w:spacing w:after="0" w:line="240" w:lineRule="auto"/>
              <w:jc w:val="both"/>
            </w:pPr>
            <w:r w:rsidRPr="00F41DA8">
              <w:t>-</w:t>
            </w:r>
            <w:r w:rsidRPr="00F41DA8">
              <w:tab/>
              <w:t xml:space="preserve">организовать безопасность рабочего пространства </w:t>
            </w:r>
            <w:proofErr w:type="gramStart"/>
            <w:r w:rsidRPr="00F41DA8">
              <w:t>при</w:t>
            </w:r>
            <w:proofErr w:type="gramEnd"/>
            <w:r w:rsidRPr="00F41DA8">
              <w:t xml:space="preserve"> </w:t>
            </w:r>
            <w:r w:rsidR="004C631F" w:rsidRPr="00F41DA8">
              <w:t>процессуальных</w:t>
            </w:r>
            <w:r w:rsidRPr="00F41DA8">
              <w:t xml:space="preserve"> действи</w:t>
            </w:r>
            <w:r w:rsidR="004C631F" w:rsidRPr="00F41DA8">
              <w:t>й</w:t>
            </w:r>
            <w:r w:rsidRPr="00F41DA8">
              <w:t>;</w:t>
            </w:r>
          </w:p>
          <w:p w:rsidR="00BC1040" w:rsidRPr="00F41DA8" w:rsidRDefault="00F56BB6">
            <w:pPr>
              <w:pStyle w:val="10"/>
              <w:widowControl w:val="0"/>
              <w:spacing w:after="0" w:line="240" w:lineRule="auto"/>
              <w:jc w:val="both"/>
            </w:pPr>
            <w:r w:rsidRPr="00F41DA8">
              <w:t>-</w:t>
            </w:r>
            <w:r w:rsidRPr="00F41DA8">
              <w:tab/>
              <w:t xml:space="preserve">выполнять упражнения по </w:t>
            </w:r>
            <w:r w:rsidR="004C631F" w:rsidRPr="00F41DA8">
              <w:t>огневой подготовке</w:t>
            </w:r>
            <w:r w:rsidRPr="00F41DA8">
              <w:t>;</w:t>
            </w:r>
          </w:p>
        </w:tc>
        <w:tc>
          <w:tcPr>
            <w:tcW w:w="1518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BC1040" w:rsidRPr="00F41DA8" w:rsidRDefault="00BC1040">
            <w:pPr>
              <w:pStyle w:val="10"/>
              <w:widowControl w:val="0"/>
              <w:spacing w:after="0" w:line="360" w:lineRule="auto"/>
              <w:jc w:val="center"/>
            </w:pPr>
          </w:p>
        </w:tc>
      </w:tr>
      <w:tr w:rsidR="00BC1040" w:rsidRPr="00F41DA8">
        <w:trPr>
          <w:trHeight w:val="265"/>
        </w:trPr>
        <w:tc>
          <w:tcPr>
            <w:tcW w:w="624" w:type="dxa"/>
            <w:vMerge w:val="restar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BFBFBF" w:themeFill="background1" w:themeFillShade="BF"/>
          </w:tcPr>
          <w:p w:rsidR="00BC1040" w:rsidRPr="00F41DA8" w:rsidRDefault="00F56BB6">
            <w:pPr>
              <w:pStyle w:val="10"/>
              <w:widowControl w:val="0"/>
              <w:spacing w:after="0" w:line="240" w:lineRule="auto"/>
              <w:jc w:val="center"/>
              <w:rPr>
                <w:b/>
                <w:bCs/>
              </w:rPr>
            </w:pPr>
            <w:r w:rsidRPr="00F41DA8">
              <w:rPr>
                <w:b/>
                <w:bCs/>
              </w:rPr>
              <w:t>2</w:t>
            </w:r>
          </w:p>
        </w:tc>
        <w:tc>
          <w:tcPr>
            <w:tcW w:w="721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BC1040" w:rsidRPr="00F41DA8" w:rsidRDefault="00F56BB6">
            <w:pPr>
              <w:pStyle w:val="10"/>
              <w:widowControl w:val="0"/>
              <w:spacing w:after="0" w:line="240" w:lineRule="auto"/>
              <w:jc w:val="both"/>
              <w:rPr>
                <w:b/>
                <w:bCs/>
              </w:rPr>
            </w:pPr>
            <w:r w:rsidRPr="00F41DA8">
              <w:rPr>
                <w:b/>
                <w:bCs/>
              </w:rPr>
              <w:t>Нормативная и служебная документация</w:t>
            </w:r>
          </w:p>
        </w:tc>
        <w:tc>
          <w:tcPr>
            <w:tcW w:w="151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BC1040" w:rsidRPr="00F41DA8" w:rsidRDefault="00C85262">
            <w:pPr>
              <w:pStyle w:val="10"/>
              <w:widowControl w:val="0"/>
              <w:spacing w:after="0" w:line="360" w:lineRule="auto"/>
              <w:jc w:val="center"/>
              <w:rPr>
                <w:b/>
                <w:bCs/>
              </w:rPr>
            </w:pPr>
            <w:r>
              <w:rPr>
                <w:b/>
                <w:bCs/>
              </w:rPr>
              <w:t>15</w:t>
            </w:r>
            <w:r w:rsidR="00D33AF0">
              <w:rPr>
                <w:b/>
                <w:bCs/>
              </w:rPr>
              <w:t>,00</w:t>
            </w:r>
          </w:p>
        </w:tc>
      </w:tr>
      <w:tr w:rsidR="00BC1040" w:rsidRPr="00F41DA8">
        <w:tc>
          <w:tcPr>
            <w:tcW w:w="624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BFBFBF" w:themeFill="background1" w:themeFillShade="BF"/>
          </w:tcPr>
          <w:p w:rsidR="00BC1040" w:rsidRPr="00F41DA8" w:rsidRDefault="00BC1040">
            <w:pPr>
              <w:pStyle w:val="10"/>
              <w:widowControl w:val="0"/>
              <w:spacing w:after="0" w:line="240" w:lineRule="auto"/>
              <w:jc w:val="center"/>
            </w:pPr>
          </w:p>
        </w:tc>
        <w:tc>
          <w:tcPr>
            <w:tcW w:w="721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BC1040" w:rsidRPr="00F41DA8" w:rsidRDefault="00F56BB6">
            <w:pPr>
              <w:pStyle w:val="10"/>
              <w:widowControl w:val="0"/>
              <w:spacing w:after="0" w:line="240" w:lineRule="auto"/>
              <w:jc w:val="both"/>
            </w:pPr>
            <w:r w:rsidRPr="00F41DA8">
              <w:t>Специалист должен знать и понимать:</w:t>
            </w:r>
          </w:p>
          <w:p w:rsidR="00BC1040" w:rsidRPr="00F41DA8" w:rsidRDefault="00F56BB6">
            <w:pPr>
              <w:pStyle w:val="10"/>
              <w:widowControl w:val="0"/>
              <w:spacing w:after="0" w:line="240" w:lineRule="auto"/>
              <w:jc w:val="both"/>
            </w:pPr>
            <w:r w:rsidRPr="00F41DA8">
              <w:t>-</w:t>
            </w:r>
            <w:r w:rsidRPr="00F41DA8">
              <w:tab/>
              <w:t>Конституцию Российской Федерации;</w:t>
            </w:r>
          </w:p>
          <w:p w:rsidR="00BC1040" w:rsidRPr="00F41DA8" w:rsidRDefault="00F56BB6">
            <w:pPr>
              <w:pStyle w:val="10"/>
              <w:widowControl w:val="0"/>
              <w:spacing w:after="0" w:line="240" w:lineRule="auto"/>
              <w:jc w:val="both"/>
            </w:pPr>
            <w:r w:rsidRPr="00F41DA8">
              <w:t>-</w:t>
            </w:r>
            <w:r w:rsidRPr="00F41DA8">
              <w:tab/>
              <w:t xml:space="preserve">нормативные правовые акты, регламентирующие деятельность </w:t>
            </w:r>
            <w:r w:rsidR="00F41DA8" w:rsidRPr="00F41DA8">
              <w:t>органов предварительного расследования</w:t>
            </w:r>
            <w:r w:rsidRPr="00F41DA8">
              <w:t>;</w:t>
            </w:r>
          </w:p>
          <w:p w:rsidR="00BC1040" w:rsidRPr="00F41DA8" w:rsidRDefault="00F56BB6">
            <w:pPr>
              <w:pStyle w:val="10"/>
              <w:widowControl w:val="0"/>
              <w:spacing w:after="0" w:line="240" w:lineRule="auto"/>
              <w:jc w:val="both"/>
            </w:pPr>
            <w:r w:rsidRPr="00F41DA8">
              <w:t>-</w:t>
            </w:r>
            <w:r w:rsidRPr="00F41DA8">
              <w:tab/>
              <w:t>основания и порядок задержания лиц, подозреваемых в совершении преступлений, лиц, совершивших административные правонарушения;</w:t>
            </w:r>
          </w:p>
          <w:p w:rsidR="00BC1040" w:rsidRPr="00F41DA8" w:rsidRDefault="00F56BB6" w:rsidP="00F41DA8">
            <w:pPr>
              <w:pStyle w:val="10"/>
              <w:widowControl w:val="0"/>
              <w:spacing w:after="0" w:line="240" w:lineRule="auto"/>
              <w:jc w:val="both"/>
            </w:pPr>
            <w:r w:rsidRPr="00F41DA8">
              <w:t>-</w:t>
            </w:r>
            <w:r w:rsidRPr="00F41DA8">
              <w:tab/>
              <w:t xml:space="preserve">служебные документы: типологию, содержание, композицию, языковое оформление. </w:t>
            </w:r>
          </w:p>
        </w:tc>
        <w:tc>
          <w:tcPr>
            <w:tcW w:w="1518" w:type="dxa"/>
            <w:vMerge w:val="restar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BC1040" w:rsidRPr="00F41DA8" w:rsidRDefault="00BC1040">
            <w:pPr>
              <w:pStyle w:val="10"/>
              <w:widowControl w:val="0"/>
              <w:spacing w:after="0" w:line="360" w:lineRule="auto"/>
              <w:jc w:val="center"/>
            </w:pPr>
          </w:p>
        </w:tc>
      </w:tr>
      <w:tr w:rsidR="00BC1040" w:rsidRPr="00F41DA8" w:rsidTr="00C85262">
        <w:trPr>
          <w:trHeight w:val="1813"/>
        </w:trPr>
        <w:tc>
          <w:tcPr>
            <w:tcW w:w="624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BFBFBF" w:themeFill="background1" w:themeFillShade="BF"/>
          </w:tcPr>
          <w:p w:rsidR="00BC1040" w:rsidRPr="00F41DA8" w:rsidRDefault="00BC1040">
            <w:pPr>
              <w:pStyle w:val="10"/>
              <w:widowControl w:val="0"/>
              <w:spacing w:after="0" w:line="240" w:lineRule="auto"/>
              <w:jc w:val="center"/>
            </w:pPr>
          </w:p>
        </w:tc>
        <w:tc>
          <w:tcPr>
            <w:tcW w:w="721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BC1040" w:rsidRPr="00F41DA8" w:rsidRDefault="00F56BB6">
            <w:pPr>
              <w:pStyle w:val="10"/>
              <w:widowControl w:val="0"/>
              <w:spacing w:after="0" w:line="240" w:lineRule="auto"/>
              <w:jc w:val="both"/>
            </w:pPr>
            <w:r w:rsidRPr="00F41DA8">
              <w:t>Специалист должен уметь:</w:t>
            </w:r>
          </w:p>
          <w:p w:rsidR="00BC1040" w:rsidRPr="00F41DA8" w:rsidRDefault="00F56BB6">
            <w:pPr>
              <w:pStyle w:val="10"/>
              <w:widowControl w:val="0"/>
              <w:spacing w:after="0" w:line="240" w:lineRule="auto"/>
              <w:jc w:val="both"/>
            </w:pPr>
            <w:proofErr w:type="gramStart"/>
            <w:r w:rsidRPr="00F41DA8">
              <w:t>-</w:t>
            </w:r>
            <w:r w:rsidRPr="00F41DA8">
              <w:tab/>
              <w:t>вести служебную документацию: управленческую (организационно-распорядительные), оперативно-розыскную, уголовно-процессуальную и административно-процессуальную;</w:t>
            </w:r>
            <w:proofErr w:type="gramEnd"/>
          </w:p>
          <w:p w:rsidR="00BC1040" w:rsidRPr="00F41DA8" w:rsidRDefault="00F56BB6">
            <w:pPr>
              <w:pStyle w:val="10"/>
              <w:widowControl w:val="0"/>
              <w:spacing w:after="0" w:line="240" w:lineRule="auto"/>
              <w:jc w:val="both"/>
            </w:pPr>
            <w:r w:rsidRPr="00F41DA8">
              <w:t>-</w:t>
            </w:r>
            <w:r w:rsidRPr="00F41DA8">
              <w:tab/>
              <w:t>осуществлять проверку законности локальных актов;</w:t>
            </w:r>
          </w:p>
          <w:p w:rsidR="00BC1040" w:rsidRPr="00F41DA8" w:rsidRDefault="00F56BB6">
            <w:pPr>
              <w:pStyle w:val="10"/>
              <w:widowControl w:val="0"/>
              <w:spacing w:after="0" w:line="240" w:lineRule="auto"/>
              <w:jc w:val="both"/>
            </w:pPr>
            <w:r w:rsidRPr="00F41DA8">
              <w:t>-</w:t>
            </w:r>
            <w:r w:rsidRPr="00F41DA8">
              <w:tab/>
              <w:t>вести документацию общего и частного планирования</w:t>
            </w:r>
          </w:p>
        </w:tc>
        <w:tc>
          <w:tcPr>
            <w:tcW w:w="1518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BC1040" w:rsidRPr="00F41DA8" w:rsidRDefault="00BC1040">
            <w:pPr>
              <w:pStyle w:val="10"/>
              <w:widowControl w:val="0"/>
              <w:spacing w:after="0" w:line="360" w:lineRule="auto"/>
              <w:jc w:val="center"/>
            </w:pPr>
          </w:p>
        </w:tc>
      </w:tr>
      <w:tr w:rsidR="00BC1040" w:rsidRPr="00F41DA8">
        <w:tc>
          <w:tcPr>
            <w:tcW w:w="624" w:type="dxa"/>
            <w:vMerge w:val="restar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BFBFBF" w:themeFill="background1" w:themeFillShade="BF"/>
          </w:tcPr>
          <w:p w:rsidR="00BC1040" w:rsidRPr="00F41DA8" w:rsidRDefault="00F56BB6">
            <w:pPr>
              <w:pStyle w:val="10"/>
              <w:widowControl w:val="0"/>
              <w:spacing w:after="0" w:line="240" w:lineRule="auto"/>
              <w:jc w:val="center"/>
              <w:rPr>
                <w:b/>
                <w:bCs/>
              </w:rPr>
            </w:pPr>
            <w:r w:rsidRPr="00F41DA8">
              <w:rPr>
                <w:b/>
                <w:bCs/>
              </w:rPr>
              <w:t>3</w:t>
            </w:r>
          </w:p>
        </w:tc>
        <w:tc>
          <w:tcPr>
            <w:tcW w:w="721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BC1040" w:rsidRPr="00F41DA8" w:rsidRDefault="00F56BB6">
            <w:pPr>
              <w:pStyle w:val="10"/>
              <w:widowControl w:val="0"/>
              <w:spacing w:after="0" w:line="240" w:lineRule="auto"/>
              <w:jc w:val="both"/>
              <w:rPr>
                <w:b/>
                <w:bCs/>
              </w:rPr>
            </w:pPr>
            <w:r w:rsidRPr="00F41DA8">
              <w:rPr>
                <w:b/>
                <w:bCs/>
              </w:rPr>
              <w:t>Тактика</w:t>
            </w:r>
          </w:p>
        </w:tc>
        <w:tc>
          <w:tcPr>
            <w:tcW w:w="151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BC1040" w:rsidRPr="00F41DA8" w:rsidRDefault="00D33AF0">
            <w:pPr>
              <w:pStyle w:val="10"/>
              <w:widowControl w:val="0"/>
              <w:spacing w:after="0" w:line="360" w:lineRule="auto"/>
              <w:jc w:val="center"/>
              <w:rPr>
                <w:b/>
                <w:bCs/>
              </w:rPr>
            </w:pPr>
            <w:r>
              <w:rPr>
                <w:b/>
                <w:bCs/>
              </w:rPr>
              <w:t>13</w:t>
            </w:r>
            <w:r w:rsidR="00C85262">
              <w:rPr>
                <w:b/>
                <w:bCs/>
              </w:rPr>
              <w:t>,5</w:t>
            </w:r>
          </w:p>
        </w:tc>
      </w:tr>
      <w:tr w:rsidR="00BC1040" w:rsidRPr="00F41DA8">
        <w:tc>
          <w:tcPr>
            <w:tcW w:w="624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BFBFBF" w:themeFill="background1" w:themeFillShade="BF"/>
          </w:tcPr>
          <w:p w:rsidR="00BC1040" w:rsidRPr="00F41DA8" w:rsidRDefault="00BC1040">
            <w:pPr>
              <w:pStyle w:val="10"/>
              <w:widowControl w:val="0"/>
              <w:spacing w:after="0" w:line="240" w:lineRule="auto"/>
              <w:jc w:val="center"/>
            </w:pPr>
          </w:p>
        </w:tc>
        <w:tc>
          <w:tcPr>
            <w:tcW w:w="721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BC1040" w:rsidRPr="00F41DA8" w:rsidRDefault="00F56BB6">
            <w:pPr>
              <w:pStyle w:val="10"/>
              <w:widowControl w:val="0"/>
              <w:spacing w:after="0" w:line="240" w:lineRule="auto"/>
              <w:jc w:val="both"/>
            </w:pPr>
            <w:r w:rsidRPr="00F41DA8">
              <w:t>Специалист должен знать и понимать:</w:t>
            </w:r>
          </w:p>
          <w:p w:rsidR="00BC1040" w:rsidRPr="00F41DA8" w:rsidRDefault="00F56BB6">
            <w:pPr>
              <w:pStyle w:val="10"/>
              <w:widowControl w:val="0"/>
              <w:spacing w:after="0" w:line="240" w:lineRule="auto"/>
              <w:jc w:val="both"/>
            </w:pPr>
            <w:r w:rsidRPr="00F41DA8">
              <w:t>-</w:t>
            </w:r>
            <w:r w:rsidRPr="00F41DA8">
              <w:tab/>
              <w:t>как проводить отдельные следственные действия и оперативно-розыскные мероприятия;</w:t>
            </w:r>
          </w:p>
          <w:p w:rsidR="00BC1040" w:rsidRPr="00F41DA8" w:rsidRDefault="00F56BB6">
            <w:pPr>
              <w:pStyle w:val="10"/>
              <w:widowControl w:val="0"/>
              <w:spacing w:after="0" w:line="240" w:lineRule="auto"/>
              <w:jc w:val="both"/>
            </w:pPr>
            <w:r w:rsidRPr="00F41DA8">
              <w:t>-</w:t>
            </w:r>
            <w:r w:rsidRPr="00F41DA8">
              <w:tab/>
              <w:t>как проводить задержание;</w:t>
            </w:r>
          </w:p>
          <w:p w:rsidR="00BC1040" w:rsidRPr="00F41DA8" w:rsidRDefault="00F56BB6">
            <w:pPr>
              <w:pStyle w:val="10"/>
              <w:widowControl w:val="0"/>
              <w:spacing w:after="0" w:line="240" w:lineRule="auto"/>
              <w:jc w:val="both"/>
            </w:pPr>
            <w:r w:rsidRPr="00F41DA8">
              <w:t>-</w:t>
            </w:r>
            <w:r w:rsidRPr="00F41DA8">
              <w:tab/>
              <w:t>этапы и стадии осмотра места происшествия;</w:t>
            </w:r>
          </w:p>
          <w:p w:rsidR="00BC1040" w:rsidRPr="00F41DA8" w:rsidRDefault="00F56BB6">
            <w:pPr>
              <w:pStyle w:val="10"/>
              <w:widowControl w:val="0"/>
              <w:spacing w:after="0" w:line="240" w:lineRule="auto"/>
              <w:jc w:val="both"/>
            </w:pPr>
            <w:r w:rsidRPr="00F41DA8">
              <w:t>-</w:t>
            </w:r>
            <w:r w:rsidRPr="00F41DA8">
              <w:tab/>
              <w:t>правила и приемы ориентирования и движения на местности по карте и без карты</w:t>
            </w:r>
          </w:p>
        </w:tc>
        <w:tc>
          <w:tcPr>
            <w:tcW w:w="1518" w:type="dxa"/>
            <w:vMerge w:val="restar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BC1040" w:rsidRPr="00F41DA8" w:rsidRDefault="00BC1040">
            <w:pPr>
              <w:pStyle w:val="10"/>
              <w:widowControl w:val="0"/>
              <w:spacing w:after="0" w:line="360" w:lineRule="auto"/>
              <w:jc w:val="center"/>
            </w:pPr>
          </w:p>
        </w:tc>
      </w:tr>
      <w:tr w:rsidR="00BC1040" w:rsidRPr="00F41DA8">
        <w:tc>
          <w:tcPr>
            <w:tcW w:w="624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BFBFBF" w:themeFill="background1" w:themeFillShade="BF"/>
          </w:tcPr>
          <w:p w:rsidR="00BC1040" w:rsidRPr="00F41DA8" w:rsidRDefault="00BC1040">
            <w:pPr>
              <w:pStyle w:val="10"/>
              <w:widowControl w:val="0"/>
              <w:spacing w:after="0" w:line="240" w:lineRule="auto"/>
              <w:jc w:val="center"/>
            </w:pPr>
          </w:p>
        </w:tc>
        <w:tc>
          <w:tcPr>
            <w:tcW w:w="721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BC1040" w:rsidRPr="00F41DA8" w:rsidRDefault="00F56BB6">
            <w:pPr>
              <w:pStyle w:val="10"/>
              <w:widowControl w:val="0"/>
              <w:spacing w:after="0" w:line="240" w:lineRule="auto"/>
              <w:jc w:val="both"/>
            </w:pPr>
            <w:r w:rsidRPr="00F41DA8">
              <w:t>Специалист должен уметь:</w:t>
            </w:r>
          </w:p>
          <w:p w:rsidR="00BC1040" w:rsidRPr="00F41DA8" w:rsidRDefault="00F56BB6">
            <w:pPr>
              <w:pStyle w:val="10"/>
              <w:widowControl w:val="0"/>
              <w:spacing w:after="0" w:line="240" w:lineRule="auto"/>
              <w:jc w:val="both"/>
            </w:pPr>
            <w:proofErr w:type="gramStart"/>
            <w:r w:rsidRPr="00F41DA8">
              <w:t>-</w:t>
            </w:r>
            <w:r w:rsidRPr="00F41DA8">
              <w:tab/>
              <w:t>выяснить место, время и способ совершения преступления, данные (приметы) о подозреваемом в совершении преступления, обеспечить охрану места происшествия;</w:t>
            </w:r>
            <w:proofErr w:type="gramEnd"/>
          </w:p>
          <w:p w:rsidR="00BC1040" w:rsidRPr="00F41DA8" w:rsidRDefault="00F56BB6">
            <w:pPr>
              <w:pStyle w:val="10"/>
              <w:widowControl w:val="0"/>
              <w:spacing w:after="0" w:line="240" w:lineRule="auto"/>
              <w:jc w:val="both"/>
            </w:pPr>
            <w:r w:rsidRPr="00F41DA8">
              <w:t>-</w:t>
            </w:r>
            <w:r w:rsidRPr="00F41DA8">
              <w:tab/>
              <w:t xml:space="preserve">ориентироваться на местности, составить план-схему, чертеж места происшествия, рисунки следов преступления, зарисовка объектов, имеющих отношение к преступному деянию; </w:t>
            </w:r>
          </w:p>
          <w:p w:rsidR="00BC1040" w:rsidRPr="00F41DA8" w:rsidRDefault="00F56BB6">
            <w:pPr>
              <w:pStyle w:val="10"/>
              <w:widowControl w:val="0"/>
              <w:spacing w:after="0" w:line="240" w:lineRule="auto"/>
              <w:jc w:val="both"/>
            </w:pPr>
            <w:r w:rsidRPr="00F41DA8">
              <w:t>-</w:t>
            </w:r>
            <w:r w:rsidRPr="00F41DA8">
              <w:tab/>
              <w:t>осуществить охрану места происшествия;</w:t>
            </w:r>
          </w:p>
          <w:p w:rsidR="00BC1040" w:rsidRPr="00F41DA8" w:rsidRDefault="00F56BB6">
            <w:pPr>
              <w:pStyle w:val="10"/>
              <w:widowControl w:val="0"/>
              <w:spacing w:after="0" w:line="240" w:lineRule="auto"/>
              <w:jc w:val="both"/>
            </w:pPr>
            <w:r w:rsidRPr="00F41DA8">
              <w:t>-</w:t>
            </w:r>
            <w:r w:rsidRPr="00F41DA8">
              <w:tab/>
              <w:t xml:space="preserve">выдвигать версии и планировать работу с </w:t>
            </w:r>
            <w:proofErr w:type="gramStart"/>
            <w:r w:rsidRPr="00F41DA8">
              <w:t>подозреваемыми</w:t>
            </w:r>
            <w:proofErr w:type="gramEnd"/>
            <w:r w:rsidRPr="00F41DA8">
              <w:t>;</w:t>
            </w:r>
          </w:p>
          <w:p w:rsidR="00BC1040" w:rsidRPr="00F41DA8" w:rsidRDefault="00F56BB6">
            <w:pPr>
              <w:pStyle w:val="10"/>
              <w:widowControl w:val="0"/>
              <w:spacing w:after="0" w:line="240" w:lineRule="auto"/>
              <w:jc w:val="both"/>
            </w:pPr>
            <w:r w:rsidRPr="00F41DA8">
              <w:t>-</w:t>
            </w:r>
            <w:r w:rsidRPr="00F41DA8">
              <w:tab/>
              <w:t>приводить в исполнение решения и постановления</w:t>
            </w:r>
          </w:p>
        </w:tc>
        <w:tc>
          <w:tcPr>
            <w:tcW w:w="1518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BC1040" w:rsidRPr="00F41DA8" w:rsidRDefault="00BC1040">
            <w:pPr>
              <w:pStyle w:val="10"/>
              <w:widowControl w:val="0"/>
              <w:spacing w:after="0" w:line="360" w:lineRule="auto"/>
              <w:jc w:val="center"/>
            </w:pPr>
          </w:p>
        </w:tc>
      </w:tr>
      <w:tr w:rsidR="00BC1040" w:rsidRPr="00F41DA8">
        <w:tc>
          <w:tcPr>
            <w:tcW w:w="624" w:type="dxa"/>
            <w:vMerge w:val="restar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BFBFBF" w:themeFill="background1" w:themeFillShade="BF"/>
          </w:tcPr>
          <w:p w:rsidR="00BC1040" w:rsidRPr="00F41DA8" w:rsidRDefault="00F56BB6">
            <w:pPr>
              <w:pStyle w:val="10"/>
              <w:widowControl w:val="0"/>
              <w:spacing w:after="0" w:line="240" w:lineRule="auto"/>
              <w:jc w:val="center"/>
              <w:rPr>
                <w:b/>
                <w:bCs/>
              </w:rPr>
            </w:pPr>
            <w:r w:rsidRPr="00F41DA8">
              <w:rPr>
                <w:b/>
                <w:bCs/>
              </w:rPr>
              <w:t>4</w:t>
            </w:r>
          </w:p>
        </w:tc>
        <w:tc>
          <w:tcPr>
            <w:tcW w:w="721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BC1040" w:rsidRPr="00F41DA8" w:rsidRDefault="00F56BB6">
            <w:pPr>
              <w:pStyle w:val="10"/>
              <w:widowControl w:val="0"/>
              <w:spacing w:after="0" w:line="240" w:lineRule="auto"/>
              <w:jc w:val="both"/>
              <w:rPr>
                <w:b/>
                <w:bCs/>
              </w:rPr>
            </w:pPr>
            <w:r w:rsidRPr="00F41DA8">
              <w:rPr>
                <w:b/>
                <w:bCs/>
              </w:rPr>
              <w:t>Коммуникация и межличностные отношения</w:t>
            </w:r>
          </w:p>
        </w:tc>
        <w:tc>
          <w:tcPr>
            <w:tcW w:w="151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BC1040" w:rsidRPr="00F41DA8" w:rsidRDefault="00C85262">
            <w:pPr>
              <w:pStyle w:val="10"/>
              <w:widowControl w:val="0"/>
              <w:spacing w:after="0" w:line="360" w:lineRule="auto"/>
              <w:jc w:val="center"/>
              <w:rPr>
                <w:b/>
                <w:bCs/>
              </w:rPr>
            </w:pPr>
            <w:r>
              <w:rPr>
                <w:b/>
                <w:bCs/>
              </w:rPr>
              <w:t>9</w:t>
            </w:r>
          </w:p>
        </w:tc>
      </w:tr>
      <w:tr w:rsidR="00BC1040" w:rsidRPr="00F41DA8">
        <w:tc>
          <w:tcPr>
            <w:tcW w:w="624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BFBFBF" w:themeFill="background1" w:themeFillShade="BF"/>
          </w:tcPr>
          <w:p w:rsidR="00BC1040" w:rsidRPr="00F41DA8" w:rsidRDefault="00BC1040">
            <w:pPr>
              <w:pStyle w:val="10"/>
              <w:widowControl w:val="0"/>
              <w:spacing w:after="0" w:line="240" w:lineRule="auto"/>
              <w:jc w:val="center"/>
            </w:pPr>
          </w:p>
        </w:tc>
        <w:tc>
          <w:tcPr>
            <w:tcW w:w="721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BC1040" w:rsidRPr="00F41DA8" w:rsidRDefault="00F56BB6">
            <w:pPr>
              <w:pStyle w:val="10"/>
              <w:widowControl w:val="0"/>
              <w:spacing w:after="0" w:line="240" w:lineRule="auto"/>
              <w:jc w:val="both"/>
            </w:pPr>
            <w:r w:rsidRPr="00F41DA8">
              <w:t>Специалист должен знать и понимать:</w:t>
            </w:r>
          </w:p>
          <w:p w:rsidR="00BC1040" w:rsidRPr="00F41DA8" w:rsidRDefault="00F56BB6">
            <w:pPr>
              <w:pStyle w:val="10"/>
              <w:widowControl w:val="0"/>
              <w:spacing w:after="0" w:line="240" w:lineRule="auto"/>
              <w:jc w:val="both"/>
            </w:pPr>
            <w:r w:rsidRPr="00F41DA8">
              <w:t>-</w:t>
            </w:r>
            <w:r w:rsidRPr="00F41DA8">
              <w:tab/>
              <w:t>средства, способы и закономерности общения;</w:t>
            </w:r>
          </w:p>
          <w:p w:rsidR="00BC1040" w:rsidRPr="00F41DA8" w:rsidRDefault="00F56BB6">
            <w:pPr>
              <w:pStyle w:val="10"/>
              <w:widowControl w:val="0"/>
              <w:spacing w:after="0" w:line="240" w:lineRule="auto"/>
              <w:jc w:val="both"/>
            </w:pPr>
            <w:r w:rsidRPr="00F41DA8">
              <w:t>-</w:t>
            </w:r>
            <w:r w:rsidRPr="00F41DA8">
              <w:tab/>
              <w:t xml:space="preserve">различные формы диалога; </w:t>
            </w:r>
          </w:p>
          <w:p w:rsidR="00BC1040" w:rsidRPr="00F41DA8" w:rsidRDefault="00F56BB6">
            <w:pPr>
              <w:pStyle w:val="10"/>
              <w:widowControl w:val="0"/>
              <w:spacing w:after="0" w:line="240" w:lineRule="auto"/>
              <w:jc w:val="both"/>
            </w:pPr>
            <w:r w:rsidRPr="00F41DA8">
              <w:t>-</w:t>
            </w:r>
            <w:r w:rsidRPr="00F41DA8">
              <w:tab/>
              <w:t>способы решения конфликтных ситуаций</w:t>
            </w:r>
          </w:p>
        </w:tc>
        <w:tc>
          <w:tcPr>
            <w:tcW w:w="1518" w:type="dxa"/>
            <w:vMerge w:val="restar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BC1040" w:rsidRPr="00F41DA8" w:rsidRDefault="00BC1040">
            <w:pPr>
              <w:pStyle w:val="10"/>
              <w:widowControl w:val="0"/>
              <w:spacing w:after="0" w:line="360" w:lineRule="auto"/>
              <w:jc w:val="center"/>
            </w:pPr>
          </w:p>
        </w:tc>
      </w:tr>
      <w:tr w:rsidR="00BC1040" w:rsidRPr="00F41DA8">
        <w:tc>
          <w:tcPr>
            <w:tcW w:w="624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BFBFBF" w:themeFill="background1" w:themeFillShade="BF"/>
          </w:tcPr>
          <w:p w:rsidR="00BC1040" w:rsidRPr="00F41DA8" w:rsidRDefault="00BC1040">
            <w:pPr>
              <w:pStyle w:val="10"/>
              <w:widowControl w:val="0"/>
              <w:spacing w:after="0" w:line="240" w:lineRule="auto"/>
              <w:jc w:val="center"/>
            </w:pPr>
          </w:p>
        </w:tc>
        <w:tc>
          <w:tcPr>
            <w:tcW w:w="721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BC1040" w:rsidRPr="00F41DA8" w:rsidRDefault="00F56BB6">
            <w:pPr>
              <w:pStyle w:val="10"/>
              <w:widowControl w:val="0"/>
              <w:spacing w:after="0" w:line="240" w:lineRule="auto"/>
              <w:jc w:val="both"/>
            </w:pPr>
            <w:r w:rsidRPr="00F41DA8">
              <w:t>Специалист должен уметь:</w:t>
            </w:r>
          </w:p>
          <w:p w:rsidR="00BC1040" w:rsidRPr="00F41DA8" w:rsidRDefault="00F56BB6">
            <w:pPr>
              <w:pStyle w:val="10"/>
              <w:widowControl w:val="0"/>
              <w:spacing w:after="0" w:line="240" w:lineRule="auto"/>
              <w:jc w:val="both"/>
            </w:pPr>
            <w:r w:rsidRPr="00F41DA8">
              <w:lastRenderedPageBreak/>
              <w:t>-</w:t>
            </w:r>
            <w:r w:rsidRPr="00F41DA8">
              <w:tab/>
              <w:t xml:space="preserve">понимать и применять профессиональную терминологию в области правоохранительной деятельности; </w:t>
            </w:r>
          </w:p>
          <w:p w:rsidR="00BC1040" w:rsidRPr="00F41DA8" w:rsidRDefault="00F56BB6">
            <w:pPr>
              <w:pStyle w:val="10"/>
              <w:widowControl w:val="0"/>
              <w:spacing w:after="0" w:line="240" w:lineRule="auto"/>
              <w:jc w:val="both"/>
            </w:pPr>
            <w:r w:rsidRPr="00F41DA8">
              <w:t>-</w:t>
            </w:r>
            <w:r w:rsidRPr="00F41DA8">
              <w:tab/>
              <w:t xml:space="preserve">осуществлять обратную связь со слушателем; </w:t>
            </w:r>
          </w:p>
          <w:p w:rsidR="00BC1040" w:rsidRPr="00F41DA8" w:rsidRDefault="00F56BB6">
            <w:pPr>
              <w:pStyle w:val="10"/>
              <w:widowControl w:val="0"/>
              <w:spacing w:after="0" w:line="240" w:lineRule="auto"/>
              <w:jc w:val="both"/>
            </w:pPr>
            <w:r w:rsidRPr="00F41DA8">
              <w:t>-</w:t>
            </w:r>
            <w:r w:rsidRPr="00F41DA8">
              <w:tab/>
              <w:t xml:space="preserve">использовать методы убеждения и аргументации своей позиции; </w:t>
            </w:r>
          </w:p>
          <w:p w:rsidR="00BC1040" w:rsidRPr="00F41DA8" w:rsidRDefault="00F56BB6">
            <w:pPr>
              <w:pStyle w:val="10"/>
              <w:widowControl w:val="0"/>
              <w:spacing w:after="0" w:line="240" w:lineRule="auto"/>
              <w:jc w:val="both"/>
            </w:pPr>
            <w:r w:rsidRPr="00F41DA8">
              <w:t>-</w:t>
            </w:r>
            <w:r w:rsidRPr="00F41DA8">
              <w:tab/>
              <w:t xml:space="preserve">поддерживать </w:t>
            </w:r>
            <w:proofErr w:type="spellStart"/>
            <w:r w:rsidRPr="00F41DA8">
              <w:t>аудиальный</w:t>
            </w:r>
            <w:proofErr w:type="spellEnd"/>
            <w:r w:rsidRPr="00F41DA8">
              <w:t xml:space="preserve"> и визуальный контакт со слушателями;</w:t>
            </w:r>
          </w:p>
          <w:p w:rsidR="00BC1040" w:rsidRPr="00F41DA8" w:rsidRDefault="00F56BB6">
            <w:pPr>
              <w:pStyle w:val="10"/>
              <w:widowControl w:val="0"/>
              <w:spacing w:after="0" w:line="240" w:lineRule="auto"/>
              <w:jc w:val="both"/>
            </w:pPr>
            <w:r w:rsidRPr="00F41DA8">
              <w:t>-</w:t>
            </w:r>
            <w:r w:rsidRPr="00F41DA8">
              <w:tab/>
              <w:t>ориентироваться в ситуации общения (включая понимание целей, ролей, мотивации)</w:t>
            </w:r>
          </w:p>
        </w:tc>
        <w:tc>
          <w:tcPr>
            <w:tcW w:w="1518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BC1040" w:rsidRPr="00F41DA8" w:rsidRDefault="00BC1040">
            <w:pPr>
              <w:pStyle w:val="10"/>
              <w:widowControl w:val="0"/>
              <w:spacing w:after="0" w:line="360" w:lineRule="auto"/>
              <w:jc w:val="center"/>
            </w:pPr>
          </w:p>
        </w:tc>
      </w:tr>
      <w:tr w:rsidR="00BC1040" w:rsidRPr="00F41DA8">
        <w:tc>
          <w:tcPr>
            <w:tcW w:w="624" w:type="dxa"/>
            <w:vMerge w:val="restar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BFBFBF" w:themeFill="background1" w:themeFillShade="BF"/>
          </w:tcPr>
          <w:p w:rsidR="00BC1040" w:rsidRPr="00F41DA8" w:rsidRDefault="00F56BB6">
            <w:pPr>
              <w:pStyle w:val="10"/>
              <w:widowControl w:val="0"/>
              <w:spacing w:after="0" w:line="240" w:lineRule="auto"/>
              <w:jc w:val="center"/>
              <w:rPr>
                <w:b/>
                <w:bCs/>
              </w:rPr>
            </w:pPr>
            <w:r w:rsidRPr="00F41DA8">
              <w:rPr>
                <w:b/>
                <w:bCs/>
              </w:rPr>
              <w:lastRenderedPageBreak/>
              <w:t>5</w:t>
            </w:r>
          </w:p>
        </w:tc>
        <w:tc>
          <w:tcPr>
            <w:tcW w:w="721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BC1040" w:rsidRPr="00F41DA8" w:rsidRDefault="00F56BB6">
            <w:pPr>
              <w:pStyle w:val="10"/>
              <w:widowControl w:val="0"/>
              <w:spacing w:after="0" w:line="240" w:lineRule="auto"/>
              <w:jc w:val="both"/>
              <w:rPr>
                <w:b/>
                <w:bCs/>
              </w:rPr>
            </w:pPr>
            <w:r w:rsidRPr="00F41DA8">
              <w:rPr>
                <w:b/>
                <w:bCs/>
              </w:rPr>
              <w:t>Вооружение, криминалистическая и специальная техника</w:t>
            </w:r>
          </w:p>
        </w:tc>
        <w:tc>
          <w:tcPr>
            <w:tcW w:w="151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BC1040" w:rsidRPr="00F41DA8" w:rsidRDefault="00D33AF0" w:rsidP="00C0578C">
            <w:pPr>
              <w:pStyle w:val="10"/>
              <w:widowControl w:val="0"/>
              <w:spacing w:after="0" w:line="360" w:lineRule="auto"/>
              <w:jc w:val="center"/>
              <w:rPr>
                <w:b/>
                <w:bCs/>
              </w:rPr>
            </w:pPr>
            <w:r>
              <w:rPr>
                <w:b/>
                <w:bCs/>
              </w:rPr>
              <w:t>33,1</w:t>
            </w:r>
          </w:p>
        </w:tc>
      </w:tr>
      <w:tr w:rsidR="00BC1040" w:rsidRPr="00F41DA8">
        <w:tc>
          <w:tcPr>
            <w:tcW w:w="624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BFBFBF" w:themeFill="background1" w:themeFillShade="BF"/>
          </w:tcPr>
          <w:p w:rsidR="00BC1040" w:rsidRPr="00F41DA8" w:rsidRDefault="00BC1040">
            <w:pPr>
              <w:pStyle w:val="10"/>
              <w:widowControl w:val="0"/>
              <w:spacing w:after="0" w:line="240" w:lineRule="auto"/>
              <w:jc w:val="center"/>
            </w:pPr>
          </w:p>
        </w:tc>
        <w:tc>
          <w:tcPr>
            <w:tcW w:w="721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BC1040" w:rsidRPr="00F41DA8" w:rsidRDefault="00F56BB6">
            <w:pPr>
              <w:pStyle w:val="10"/>
              <w:widowControl w:val="0"/>
              <w:spacing w:after="0" w:line="240" w:lineRule="auto"/>
              <w:jc w:val="both"/>
            </w:pPr>
            <w:r w:rsidRPr="00F41DA8">
              <w:t>Специалист должен знать и понимать:</w:t>
            </w:r>
          </w:p>
          <w:p w:rsidR="00BC1040" w:rsidRPr="00F41DA8" w:rsidRDefault="00F56BB6">
            <w:pPr>
              <w:pStyle w:val="10"/>
              <w:widowControl w:val="0"/>
              <w:spacing w:after="0" w:line="240" w:lineRule="auto"/>
              <w:jc w:val="both"/>
            </w:pPr>
            <w:r w:rsidRPr="00F41DA8">
              <w:t>-</w:t>
            </w:r>
            <w:r w:rsidRPr="00F41DA8">
              <w:tab/>
              <w:t xml:space="preserve">назначение, боевые свойства, устройство и правила обращения с огнестрельным оружием и боеприпасами; </w:t>
            </w:r>
          </w:p>
          <w:p w:rsidR="00BC1040" w:rsidRPr="00F41DA8" w:rsidRDefault="00F56BB6">
            <w:pPr>
              <w:pStyle w:val="10"/>
              <w:widowControl w:val="0"/>
              <w:spacing w:after="0" w:line="240" w:lineRule="auto"/>
              <w:jc w:val="both"/>
            </w:pPr>
            <w:r w:rsidRPr="00F41DA8">
              <w:t>-</w:t>
            </w:r>
            <w:r w:rsidRPr="00F41DA8">
              <w:tab/>
              <w:t>классификацию оружия;</w:t>
            </w:r>
          </w:p>
          <w:p w:rsidR="00BC1040" w:rsidRPr="00F41DA8" w:rsidRDefault="00F56BB6">
            <w:pPr>
              <w:pStyle w:val="10"/>
              <w:widowControl w:val="0"/>
              <w:spacing w:after="0" w:line="240" w:lineRule="auto"/>
              <w:jc w:val="both"/>
            </w:pPr>
            <w:r w:rsidRPr="00F41DA8">
              <w:t>-</w:t>
            </w:r>
            <w:r w:rsidRPr="00F41DA8">
              <w:tab/>
              <w:t xml:space="preserve">общую классификацию криминалистической и специальной техники, направления, правовые и организационные основы ее применения; </w:t>
            </w:r>
          </w:p>
          <w:p w:rsidR="00BC1040" w:rsidRPr="00F41DA8" w:rsidRDefault="00F56BB6">
            <w:pPr>
              <w:pStyle w:val="10"/>
              <w:widowControl w:val="0"/>
              <w:spacing w:after="0" w:line="240" w:lineRule="auto"/>
              <w:jc w:val="both"/>
            </w:pPr>
            <w:r w:rsidRPr="00F41DA8">
              <w:t>-</w:t>
            </w:r>
            <w:r w:rsidRPr="00F41DA8">
              <w:tab/>
              <w:t>приемы и правила стрельбы из огнестрельного оружия.</w:t>
            </w:r>
          </w:p>
          <w:p w:rsidR="00BC1040" w:rsidRPr="00F41DA8" w:rsidRDefault="00F56BB6">
            <w:pPr>
              <w:pStyle w:val="10"/>
              <w:widowControl w:val="0"/>
              <w:spacing w:after="0" w:line="240" w:lineRule="auto"/>
              <w:jc w:val="both"/>
            </w:pPr>
            <w:r w:rsidRPr="00F41DA8">
              <w:t>-</w:t>
            </w:r>
            <w:r w:rsidRPr="00F41DA8">
              <w:tab/>
              <w:t>назначение отдельных видов технических средств, принципы действия, основные тактико-технические характеристики, перспективы развития криминалистической и специальной техники;</w:t>
            </w:r>
          </w:p>
          <w:p w:rsidR="00BC1040" w:rsidRPr="00F41DA8" w:rsidRDefault="00F56BB6">
            <w:pPr>
              <w:pStyle w:val="10"/>
              <w:widowControl w:val="0"/>
              <w:spacing w:after="0" w:line="240" w:lineRule="auto"/>
              <w:jc w:val="both"/>
            </w:pPr>
            <w:r w:rsidRPr="00F41DA8">
              <w:t>-</w:t>
            </w:r>
            <w:r w:rsidRPr="00F41DA8">
              <w:tab/>
              <w:t>криминалистические способы фиксации хода и результатов следственных действий и оперативно-розыскных мероприятий при помощи оборудования унифицированного криминалистического чемодана</w:t>
            </w:r>
          </w:p>
        </w:tc>
        <w:tc>
          <w:tcPr>
            <w:tcW w:w="1518" w:type="dxa"/>
            <w:vMerge w:val="restar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BC1040" w:rsidRPr="00F41DA8" w:rsidRDefault="00BC1040">
            <w:pPr>
              <w:pStyle w:val="10"/>
              <w:widowControl w:val="0"/>
              <w:spacing w:after="0" w:line="360" w:lineRule="auto"/>
              <w:jc w:val="center"/>
            </w:pPr>
          </w:p>
        </w:tc>
      </w:tr>
      <w:tr w:rsidR="00BC1040" w:rsidRPr="00F41DA8">
        <w:tc>
          <w:tcPr>
            <w:tcW w:w="624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BFBFBF" w:themeFill="background1" w:themeFillShade="BF"/>
          </w:tcPr>
          <w:p w:rsidR="00BC1040" w:rsidRPr="00F41DA8" w:rsidRDefault="00BC1040">
            <w:pPr>
              <w:pStyle w:val="10"/>
              <w:widowControl w:val="0"/>
              <w:spacing w:after="0" w:line="240" w:lineRule="auto"/>
              <w:jc w:val="center"/>
            </w:pPr>
          </w:p>
        </w:tc>
        <w:tc>
          <w:tcPr>
            <w:tcW w:w="721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BC1040" w:rsidRPr="00F41DA8" w:rsidRDefault="00F56BB6">
            <w:pPr>
              <w:pStyle w:val="10"/>
              <w:widowControl w:val="0"/>
              <w:spacing w:after="0" w:line="240" w:lineRule="auto"/>
              <w:jc w:val="both"/>
            </w:pPr>
            <w:r w:rsidRPr="00F41DA8">
              <w:t>Специалист должен уметь:</w:t>
            </w:r>
          </w:p>
          <w:p w:rsidR="00BC1040" w:rsidRPr="00F41DA8" w:rsidRDefault="00F56BB6">
            <w:pPr>
              <w:pStyle w:val="10"/>
              <w:widowControl w:val="0"/>
              <w:spacing w:after="0" w:line="240" w:lineRule="auto"/>
              <w:jc w:val="both"/>
            </w:pPr>
            <w:r w:rsidRPr="00F41DA8">
              <w:t>-</w:t>
            </w:r>
            <w:r w:rsidRPr="00F41DA8">
              <w:tab/>
              <w:t>применять способы удержания оружия (хватка);</w:t>
            </w:r>
          </w:p>
          <w:p w:rsidR="00BC1040" w:rsidRPr="00F41DA8" w:rsidRDefault="00F56BB6">
            <w:pPr>
              <w:pStyle w:val="10"/>
              <w:widowControl w:val="0"/>
              <w:spacing w:after="0" w:line="240" w:lineRule="auto"/>
              <w:jc w:val="both"/>
            </w:pPr>
            <w:r w:rsidRPr="00F41DA8">
              <w:t>-</w:t>
            </w:r>
            <w:r w:rsidRPr="00F41DA8">
              <w:tab/>
              <w:t>производить прицельный выстрел из различных видов оружия, различных положений, в средствах индивидуальной защиты и транспорта;</w:t>
            </w:r>
          </w:p>
          <w:p w:rsidR="00BC1040" w:rsidRPr="00F41DA8" w:rsidRDefault="00F56BB6">
            <w:pPr>
              <w:pStyle w:val="10"/>
              <w:widowControl w:val="0"/>
              <w:spacing w:after="0" w:line="240" w:lineRule="auto"/>
              <w:jc w:val="both"/>
            </w:pPr>
            <w:r w:rsidRPr="00F41DA8">
              <w:t>-</w:t>
            </w:r>
            <w:r w:rsidRPr="00F41DA8">
              <w:tab/>
              <w:t>производить неполную разборку и сборку пистолета и автомата;</w:t>
            </w:r>
          </w:p>
          <w:p w:rsidR="00BC1040" w:rsidRPr="00F41DA8" w:rsidRDefault="00F56BB6">
            <w:pPr>
              <w:pStyle w:val="10"/>
              <w:widowControl w:val="0"/>
              <w:spacing w:after="0" w:line="240" w:lineRule="auto"/>
              <w:jc w:val="both"/>
            </w:pPr>
            <w:r w:rsidRPr="00F41DA8">
              <w:t>-</w:t>
            </w:r>
            <w:r w:rsidRPr="00F41DA8">
              <w:tab/>
              <w:t>провести снаряжение магазинов автомата и пистолета учебными патронами.</w:t>
            </w:r>
          </w:p>
          <w:p w:rsidR="00BC1040" w:rsidRPr="00F41DA8" w:rsidRDefault="00F56BB6">
            <w:pPr>
              <w:pStyle w:val="10"/>
              <w:widowControl w:val="0"/>
              <w:spacing w:after="0" w:line="240" w:lineRule="auto"/>
              <w:jc w:val="both"/>
            </w:pPr>
            <w:r w:rsidRPr="00F41DA8">
              <w:t>-</w:t>
            </w:r>
            <w:r w:rsidRPr="00F41DA8">
              <w:tab/>
              <w:t>применять криминалистическую технику в работе со следами;</w:t>
            </w:r>
          </w:p>
          <w:p w:rsidR="00BC1040" w:rsidRPr="00F41DA8" w:rsidRDefault="00F56BB6">
            <w:pPr>
              <w:pStyle w:val="10"/>
              <w:widowControl w:val="0"/>
              <w:spacing w:after="0" w:line="240" w:lineRule="auto"/>
              <w:jc w:val="both"/>
            </w:pPr>
            <w:r w:rsidRPr="00F41DA8">
              <w:t>-</w:t>
            </w:r>
            <w:r w:rsidRPr="00F41DA8">
              <w:tab/>
              <w:t>осуществлять фотографирование и видеозапись;</w:t>
            </w:r>
          </w:p>
          <w:p w:rsidR="00BC1040" w:rsidRPr="00F41DA8" w:rsidRDefault="00F56BB6">
            <w:pPr>
              <w:pStyle w:val="10"/>
              <w:widowControl w:val="0"/>
              <w:spacing w:after="0" w:line="240" w:lineRule="auto"/>
              <w:jc w:val="both"/>
            </w:pPr>
            <w:r w:rsidRPr="00F41DA8">
              <w:t>-</w:t>
            </w:r>
            <w:r w:rsidRPr="00F41DA8">
              <w:tab/>
              <w:t>изготовить слепки и копии объемных и поверхностных следов, проводить их предварительное исследование</w:t>
            </w:r>
          </w:p>
        </w:tc>
        <w:tc>
          <w:tcPr>
            <w:tcW w:w="1518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BC1040" w:rsidRPr="00F41DA8" w:rsidRDefault="00BC1040">
            <w:pPr>
              <w:pStyle w:val="10"/>
              <w:widowControl w:val="0"/>
              <w:spacing w:after="0" w:line="360" w:lineRule="auto"/>
              <w:jc w:val="center"/>
            </w:pPr>
          </w:p>
        </w:tc>
      </w:tr>
      <w:tr w:rsidR="00BC1040" w:rsidRPr="00F41DA8">
        <w:tc>
          <w:tcPr>
            <w:tcW w:w="624" w:type="dxa"/>
            <w:vMerge w:val="restar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BFBFBF" w:themeFill="background1" w:themeFillShade="BF"/>
          </w:tcPr>
          <w:p w:rsidR="00BC1040" w:rsidRPr="00F41DA8" w:rsidRDefault="00F56BB6">
            <w:pPr>
              <w:pStyle w:val="10"/>
              <w:widowControl w:val="0"/>
              <w:spacing w:after="0" w:line="240" w:lineRule="auto"/>
              <w:jc w:val="center"/>
              <w:rPr>
                <w:b/>
                <w:bCs/>
              </w:rPr>
            </w:pPr>
            <w:r w:rsidRPr="00F41DA8">
              <w:rPr>
                <w:b/>
                <w:bCs/>
              </w:rPr>
              <w:t>6</w:t>
            </w:r>
          </w:p>
        </w:tc>
        <w:tc>
          <w:tcPr>
            <w:tcW w:w="721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BC1040" w:rsidRPr="00F41DA8" w:rsidRDefault="00F56BB6">
            <w:pPr>
              <w:pStyle w:val="10"/>
              <w:widowControl w:val="0"/>
              <w:spacing w:after="0" w:line="240" w:lineRule="auto"/>
              <w:jc w:val="both"/>
              <w:rPr>
                <w:b/>
                <w:bCs/>
              </w:rPr>
            </w:pPr>
            <w:r w:rsidRPr="00F41DA8">
              <w:rPr>
                <w:b/>
                <w:bCs/>
              </w:rPr>
              <w:t>Вычислительная техника и программное обеспечение</w:t>
            </w:r>
          </w:p>
        </w:tc>
        <w:tc>
          <w:tcPr>
            <w:tcW w:w="151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BC1040" w:rsidRPr="00F41DA8" w:rsidRDefault="00C85262">
            <w:pPr>
              <w:pStyle w:val="10"/>
              <w:widowControl w:val="0"/>
              <w:spacing w:after="0" w:line="360" w:lineRule="auto"/>
              <w:jc w:val="center"/>
              <w:rPr>
                <w:b/>
                <w:bCs/>
              </w:rPr>
            </w:pPr>
            <w:r>
              <w:rPr>
                <w:b/>
                <w:bCs/>
              </w:rPr>
              <w:t>1</w:t>
            </w:r>
            <w:r w:rsidR="00D33AF0">
              <w:rPr>
                <w:b/>
                <w:bCs/>
              </w:rPr>
              <w:t>4</w:t>
            </w:r>
          </w:p>
        </w:tc>
      </w:tr>
      <w:tr w:rsidR="00BC1040" w:rsidRPr="00F41DA8">
        <w:tc>
          <w:tcPr>
            <w:tcW w:w="624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BFBFBF" w:themeFill="background1" w:themeFillShade="BF"/>
          </w:tcPr>
          <w:p w:rsidR="00BC1040" w:rsidRPr="00F41DA8" w:rsidRDefault="00BC1040">
            <w:pPr>
              <w:pStyle w:val="10"/>
              <w:widowControl w:val="0"/>
              <w:spacing w:after="0" w:line="240" w:lineRule="auto"/>
              <w:jc w:val="center"/>
            </w:pPr>
          </w:p>
        </w:tc>
        <w:tc>
          <w:tcPr>
            <w:tcW w:w="721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BC1040" w:rsidRPr="00F41DA8" w:rsidRDefault="00F56BB6">
            <w:pPr>
              <w:pStyle w:val="10"/>
              <w:widowControl w:val="0"/>
              <w:spacing w:after="0" w:line="240" w:lineRule="auto"/>
              <w:jc w:val="both"/>
            </w:pPr>
            <w:r w:rsidRPr="00F41DA8">
              <w:t>Специалист должен знать и понимать:</w:t>
            </w:r>
          </w:p>
          <w:p w:rsidR="00BC1040" w:rsidRPr="00F41DA8" w:rsidRDefault="00F56BB6">
            <w:pPr>
              <w:pStyle w:val="10"/>
              <w:widowControl w:val="0"/>
              <w:spacing w:after="0" w:line="240" w:lineRule="auto"/>
              <w:jc w:val="both"/>
            </w:pPr>
            <w:r w:rsidRPr="00F41DA8">
              <w:t>-</w:t>
            </w:r>
            <w:r w:rsidRPr="00F41DA8">
              <w:tab/>
              <w:t>основные методы и средства поиска, систематизации, обработки, передачи и защиты компьютерной информации;</w:t>
            </w:r>
          </w:p>
          <w:p w:rsidR="00BC1040" w:rsidRPr="00F41DA8" w:rsidRDefault="00F56BB6">
            <w:pPr>
              <w:pStyle w:val="10"/>
              <w:widowControl w:val="0"/>
              <w:spacing w:after="0" w:line="240" w:lineRule="auto"/>
              <w:jc w:val="both"/>
            </w:pPr>
            <w:r w:rsidRPr="00F41DA8">
              <w:t>-</w:t>
            </w:r>
            <w:r w:rsidRPr="00F41DA8">
              <w:tab/>
              <w:t>состав, функции и конкретные возможности информационно-поисковых систем</w:t>
            </w:r>
          </w:p>
        </w:tc>
        <w:tc>
          <w:tcPr>
            <w:tcW w:w="1518" w:type="dxa"/>
            <w:vMerge w:val="restar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BC1040" w:rsidRPr="00F41DA8" w:rsidRDefault="00BC1040">
            <w:pPr>
              <w:pStyle w:val="10"/>
              <w:widowControl w:val="0"/>
              <w:spacing w:after="0" w:line="360" w:lineRule="auto"/>
              <w:jc w:val="center"/>
            </w:pPr>
          </w:p>
        </w:tc>
      </w:tr>
      <w:tr w:rsidR="00BC1040" w:rsidRPr="00F41DA8">
        <w:tc>
          <w:tcPr>
            <w:tcW w:w="624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BFBFBF" w:themeFill="background1" w:themeFillShade="BF"/>
          </w:tcPr>
          <w:p w:rsidR="00BC1040" w:rsidRPr="00F41DA8" w:rsidRDefault="00BC1040">
            <w:pPr>
              <w:pStyle w:val="10"/>
              <w:widowControl w:val="0"/>
              <w:spacing w:after="0" w:line="240" w:lineRule="auto"/>
              <w:jc w:val="center"/>
            </w:pPr>
          </w:p>
        </w:tc>
        <w:tc>
          <w:tcPr>
            <w:tcW w:w="721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BC1040" w:rsidRPr="00F41DA8" w:rsidRDefault="00F56BB6">
            <w:pPr>
              <w:pStyle w:val="10"/>
              <w:widowControl w:val="0"/>
              <w:spacing w:after="0" w:line="240" w:lineRule="auto"/>
              <w:jc w:val="both"/>
            </w:pPr>
            <w:r w:rsidRPr="00F41DA8">
              <w:t>Специалист должен уметь:</w:t>
            </w:r>
          </w:p>
          <w:p w:rsidR="00BC1040" w:rsidRPr="00F41DA8" w:rsidRDefault="00F56BB6">
            <w:pPr>
              <w:pStyle w:val="10"/>
              <w:widowControl w:val="0"/>
              <w:spacing w:after="0" w:line="240" w:lineRule="auto"/>
              <w:jc w:val="both"/>
            </w:pPr>
            <w:r w:rsidRPr="00F41DA8">
              <w:t>-</w:t>
            </w:r>
            <w:r w:rsidRPr="00F41DA8">
              <w:tab/>
              <w:t>работать с базами данных;</w:t>
            </w:r>
          </w:p>
          <w:p w:rsidR="00BC1040" w:rsidRPr="00F41DA8" w:rsidRDefault="00F56BB6">
            <w:pPr>
              <w:pStyle w:val="10"/>
              <w:widowControl w:val="0"/>
              <w:spacing w:after="0" w:line="240" w:lineRule="auto"/>
              <w:jc w:val="both"/>
            </w:pPr>
            <w:r w:rsidRPr="00F41DA8">
              <w:t>-</w:t>
            </w:r>
            <w:r w:rsidRPr="00F41DA8">
              <w:tab/>
              <w:t xml:space="preserve">составить </w:t>
            </w:r>
            <w:proofErr w:type="spellStart"/>
            <w:r w:rsidRPr="00F41DA8">
              <w:t>фотокомпозиционный</w:t>
            </w:r>
            <w:proofErr w:type="spellEnd"/>
            <w:r w:rsidRPr="00F41DA8">
              <w:t xml:space="preserve"> портрет и ориентировку разыскиваемого лица;</w:t>
            </w:r>
          </w:p>
          <w:p w:rsidR="00BC1040" w:rsidRPr="00F41DA8" w:rsidRDefault="00F56BB6">
            <w:pPr>
              <w:pStyle w:val="10"/>
              <w:widowControl w:val="0"/>
              <w:spacing w:after="0" w:line="240" w:lineRule="auto"/>
              <w:jc w:val="both"/>
            </w:pPr>
            <w:r w:rsidRPr="00F41DA8">
              <w:t>-</w:t>
            </w:r>
            <w:r w:rsidRPr="00F41DA8">
              <w:tab/>
              <w:t>решать с использованием компьютерной техники различные служебные задачи</w:t>
            </w:r>
          </w:p>
        </w:tc>
        <w:tc>
          <w:tcPr>
            <w:tcW w:w="1518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BC1040" w:rsidRPr="00F41DA8" w:rsidRDefault="00BC1040">
            <w:pPr>
              <w:pStyle w:val="10"/>
              <w:widowControl w:val="0"/>
              <w:spacing w:after="0" w:line="360" w:lineRule="auto"/>
              <w:jc w:val="center"/>
            </w:pPr>
          </w:p>
        </w:tc>
      </w:tr>
      <w:tr w:rsidR="00BC1040" w:rsidRPr="00F41DA8">
        <w:tc>
          <w:tcPr>
            <w:tcW w:w="624" w:type="dxa"/>
            <w:vMerge w:val="restar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BFBFBF" w:themeFill="background1" w:themeFillShade="BF"/>
          </w:tcPr>
          <w:p w:rsidR="00BC1040" w:rsidRPr="00F41DA8" w:rsidRDefault="00F56BB6">
            <w:pPr>
              <w:pStyle w:val="10"/>
              <w:widowControl w:val="0"/>
              <w:spacing w:after="0" w:line="240" w:lineRule="auto"/>
              <w:jc w:val="center"/>
              <w:rPr>
                <w:b/>
                <w:bCs/>
              </w:rPr>
            </w:pPr>
            <w:r w:rsidRPr="00F41DA8">
              <w:rPr>
                <w:b/>
                <w:bCs/>
              </w:rPr>
              <w:lastRenderedPageBreak/>
              <w:t>7</w:t>
            </w:r>
          </w:p>
        </w:tc>
        <w:tc>
          <w:tcPr>
            <w:tcW w:w="721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BC1040" w:rsidRPr="00F41DA8" w:rsidRDefault="00F56BB6">
            <w:pPr>
              <w:pStyle w:val="10"/>
              <w:widowControl w:val="0"/>
              <w:spacing w:after="0" w:line="240" w:lineRule="auto"/>
              <w:jc w:val="both"/>
              <w:rPr>
                <w:b/>
                <w:bCs/>
              </w:rPr>
            </w:pPr>
            <w:r w:rsidRPr="00F41DA8">
              <w:rPr>
                <w:b/>
                <w:bCs/>
              </w:rPr>
              <w:t>Начальная военная и физическая подготовленность</w:t>
            </w:r>
          </w:p>
        </w:tc>
        <w:tc>
          <w:tcPr>
            <w:tcW w:w="151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BC1040" w:rsidRPr="00F41DA8" w:rsidRDefault="00D33AF0">
            <w:pPr>
              <w:pStyle w:val="10"/>
              <w:widowControl w:val="0"/>
              <w:spacing w:after="0" w:line="360" w:lineRule="auto"/>
              <w:jc w:val="center"/>
              <w:rPr>
                <w:b/>
                <w:bCs/>
              </w:rPr>
            </w:pPr>
            <w:r>
              <w:rPr>
                <w:b/>
                <w:bCs/>
              </w:rPr>
              <w:t>4</w:t>
            </w:r>
          </w:p>
        </w:tc>
      </w:tr>
      <w:tr w:rsidR="00BC1040" w:rsidRPr="00F41DA8">
        <w:tc>
          <w:tcPr>
            <w:tcW w:w="624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BFBFBF" w:themeFill="background1" w:themeFillShade="BF"/>
          </w:tcPr>
          <w:p w:rsidR="00BC1040" w:rsidRPr="00F41DA8" w:rsidRDefault="00BC1040">
            <w:pPr>
              <w:pStyle w:val="10"/>
              <w:widowControl w:val="0"/>
              <w:spacing w:after="0" w:line="240" w:lineRule="auto"/>
              <w:jc w:val="center"/>
            </w:pPr>
          </w:p>
        </w:tc>
        <w:tc>
          <w:tcPr>
            <w:tcW w:w="721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BC1040" w:rsidRPr="00F41DA8" w:rsidRDefault="00F56BB6">
            <w:pPr>
              <w:pStyle w:val="10"/>
              <w:widowControl w:val="0"/>
              <w:spacing w:after="0" w:line="240" w:lineRule="auto"/>
              <w:jc w:val="both"/>
              <w:rPr>
                <w:color w:val="000000" w:themeColor="text1"/>
              </w:rPr>
            </w:pPr>
            <w:r w:rsidRPr="00F41DA8">
              <w:rPr>
                <w:color w:val="000000" w:themeColor="text1"/>
              </w:rPr>
              <w:t xml:space="preserve">Специалист должен знать и понимать: </w:t>
            </w:r>
          </w:p>
          <w:p w:rsidR="00BC1040" w:rsidRPr="00F41DA8" w:rsidRDefault="00F56BB6">
            <w:pPr>
              <w:pStyle w:val="10"/>
              <w:widowControl w:val="0"/>
              <w:spacing w:after="0" w:line="240" w:lineRule="auto"/>
              <w:jc w:val="both"/>
              <w:rPr>
                <w:color w:val="000000" w:themeColor="text1"/>
              </w:rPr>
            </w:pPr>
            <w:r w:rsidRPr="00F41DA8">
              <w:rPr>
                <w:color w:val="000000" w:themeColor="text1"/>
              </w:rPr>
              <w:t>-</w:t>
            </w:r>
            <w:r w:rsidRPr="00F41DA8">
              <w:rPr>
                <w:color w:val="000000" w:themeColor="text1"/>
              </w:rPr>
              <w:tab/>
              <w:t>порядок действий при возникновении чрезвычайных ситуаций;</w:t>
            </w:r>
          </w:p>
          <w:p w:rsidR="00BC1040" w:rsidRPr="00F41DA8" w:rsidRDefault="00F56BB6">
            <w:pPr>
              <w:pStyle w:val="10"/>
              <w:widowControl w:val="0"/>
              <w:spacing w:after="0" w:line="240" w:lineRule="auto"/>
              <w:jc w:val="both"/>
              <w:rPr>
                <w:color w:val="C9211E"/>
              </w:rPr>
            </w:pPr>
            <w:r w:rsidRPr="00F41DA8">
              <w:rPr>
                <w:color w:val="000000" w:themeColor="text1"/>
              </w:rPr>
              <w:t>-</w:t>
            </w:r>
            <w:r w:rsidRPr="00F41DA8">
              <w:rPr>
                <w:color w:val="000000" w:themeColor="text1"/>
              </w:rPr>
              <w:tab/>
              <w:t>биологические процессы регуляции, направленные на восстановление организма</w:t>
            </w:r>
          </w:p>
        </w:tc>
        <w:tc>
          <w:tcPr>
            <w:tcW w:w="1518" w:type="dxa"/>
            <w:vMerge w:val="restar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BC1040" w:rsidRPr="00F41DA8" w:rsidRDefault="00BC1040">
            <w:pPr>
              <w:pStyle w:val="10"/>
              <w:widowControl w:val="0"/>
              <w:spacing w:after="0" w:line="360" w:lineRule="auto"/>
              <w:jc w:val="center"/>
            </w:pPr>
          </w:p>
        </w:tc>
      </w:tr>
      <w:tr w:rsidR="00BC1040">
        <w:tc>
          <w:tcPr>
            <w:tcW w:w="624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BFBFBF" w:themeFill="background1" w:themeFillShade="BF"/>
          </w:tcPr>
          <w:p w:rsidR="00BC1040" w:rsidRPr="00F41DA8" w:rsidRDefault="00BC1040">
            <w:pPr>
              <w:pStyle w:val="10"/>
              <w:widowControl w:val="0"/>
              <w:spacing w:after="0" w:line="240" w:lineRule="auto"/>
              <w:jc w:val="center"/>
            </w:pPr>
          </w:p>
        </w:tc>
        <w:tc>
          <w:tcPr>
            <w:tcW w:w="721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BC1040" w:rsidRPr="00F41DA8" w:rsidRDefault="00F56BB6">
            <w:pPr>
              <w:pStyle w:val="10"/>
              <w:widowControl w:val="0"/>
              <w:spacing w:after="0" w:line="240" w:lineRule="auto"/>
              <w:jc w:val="both"/>
            </w:pPr>
            <w:r w:rsidRPr="00F41DA8">
              <w:t>Специалист должен уметь:</w:t>
            </w:r>
          </w:p>
          <w:p w:rsidR="00BC1040" w:rsidRPr="00F41DA8" w:rsidRDefault="00F56BB6">
            <w:pPr>
              <w:pStyle w:val="10"/>
              <w:widowControl w:val="0"/>
              <w:spacing w:after="0" w:line="240" w:lineRule="auto"/>
              <w:jc w:val="both"/>
            </w:pPr>
            <w:r w:rsidRPr="00F41DA8">
              <w:t>-</w:t>
            </w:r>
            <w:r w:rsidRPr="00F41DA8">
              <w:tab/>
              <w:t>выполнять нормативы по физической и профессионально-прикладной физической подготовке, предусмотренные для сотрудников правоохранительных органов;</w:t>
            </w:r>
          </w:p>
          <w:p w:rsidR="00BC1040" w:rsidRDefault="00BC1040">
            <w:pPr>
              <w:pStyle w:val="10"/>
              <w:widowControl w:val="0"/>
              <w:spacing w:after="0" w:line="240" w:lineRule="auto"/>
              <w:jc w:val="both"/>
            </w:pPr>
          </w:p>
        </w:tc>
        <w:tc>
          <w:tcPr>
            <w:tcW w:w="1518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BC1040" w:rsidRDefault="00BC1040">
            <w:pPr>
              <w:pStyle w:val="10"/>
              <w:widowControl w:val="0"/>
              <w:spacing w:after="0" w:line="360" w:lineRule="auto"/>
              <w:jc w:val="center"/>
            </w:pPr>
          </w:p>
        </w:tc>
      </w:tr>
    </w:tbl>
    <w:p w:rsidR="00F96218" w:rsidRDefault="00F96218" w:rsidP="00F64786">
      <w:pPr>
        <w:spacing w:line="360" w:lineRule="auto"/>
        <w:rPr>
          <w:rFonts w:ascii="Times New Roman" w:eastAsia="DejaVu Sans" w:hAnsi="Times New Roman" w:cs="Times New Roman"/>
          <w:b/>
          <w:i/>
          <w:sz w:val="28"/>
          <w:szCs w:val="28"/>
          <w:vertAlign w:val="subscript"/>
        </w:rPr>
      </w:pPr>
    </w:p>
    <w:p w:rsidR="00BC1040" w:rsidRDefault="00F56BB6" w:rsidP="00F64786">
      <w:pPr>
        <w:spacing w:line="360" w:lineRule="auto"/>
        <w:ind w:firstLine="709"/>
        <w:jc w:val="center"/>
        <w:rPr>
          <w:rFonts w:ascii="Times New Roman" w:hAnsi="Times New Roman" w:cs="Times New Roman"/>
          <w:b/>
          <w:sz w:val="28"/>
          <w:szCs w:val="28"/>
        </w:rPr>
      </w:pPr>
      <w:bookmarkStart w:id="9" w:name="_Toc78885655"/>
      <w:bookmarkStart w:id="10" w:name="_Toc125645899"/>
      <w:r>
        <w:rPr>
          <w:rFonts w:ascii="Times New Roman" w:hAnsi="Times New Roman" w:cs="Times New Roman"/>
          <w:b/>
          <w:sz w:val="28"/>
          <w:szCs w:val="28"/>
        </w:rPr>
        <w:t>1.3. ТРЕБОВАНИЯ К СХЕМЕ ОЦЕНКИ</w:t>
      </w:r>
      <w:bookmarkEnd w:id="9"/>
      <w:bookmarkEnd w:id="10"/>
    </w:p>
    <w:p w:rsidR="00BC1040" w:rsidRDefault="00F56BB6" w:rsidP="00F64786">
      <w:pPr>
        <w:pStyle w:val="af0"/>
        <w:widowControl/>
        <w:ind w:firstLine="709"/>
        <w:rPr>
          <w:rFonts w:ascii="Times New Roman" w:hAnsi="Times New Roman"/>
          <w:sz w:val="28"/>
          <w:szCs w:val="28"/>
          <w:lang w:val="ru-RU"/>
        </w:rPr>
      </w:pPr>
      <w:r>
        <w:rPr>
          <w:rFonts w:ascii="Times New Roman" w:hAnsi="Times New Roman"/>
          <w:sz w:val="28"/>
          <w:szCs w:val="28"/>
          <w:lang w:val="ru-RU"/>
        </w:rPr>
        <w:t>Сумма баллов, присуждаемых по каждому аспекту, должна попадать в диапазон баллов, определенных для каждого раздела компетенции, обозначенных в требованиях и указанных в таблице 2.</w:t>
      </w:r>
    </w:p>
    <w:p w:rsidR="00BC1040" w:rsidRPr="00F64786" w:rsidRDefault="00F56BB6" w:rsidP="00F64786">
      <w:pPr>
        <w:pStyle w:val="af0"/>
        <w:widowControl/>
        <w:ind w:firstLine="709"/>
        <w:jc w:val="right"/>
        <w:rPr>
          <w:rFonts w:ascii="Times New Roman" w:hAnsi="Times New Roman"/>
          <w:bCs/>
          <w:iCs/>
          <w:sz w:val="28"/>
          <w:szCs w:val="28"/>
          <w:lang w:val="ru-RU"/>
        </w:rPr>
      </w:pPr>
      <w:r w:rsidRPr="00F64786">
        <w:rPr>
          <w:rFonts w:ascii="Times New Roman" w:hAnsi="Times New Roman"/>
          <w:bCs/>
          <w:iCs/>
          <w:sz w:val="28"/>
          <w:szCs w:val="28"/>
          <w:lang w:val="ru-RU"/>
        </w:rPr>
        <w:t>Таблица 2</w:t>
      </w:r>
    </w:p>
    <w:p w:rsidR="00BC1040" w:rsidRDefault="00F56BB6" w:rsidP="00F64786">
      <w:pPr>
        <w:pStyle w:val="af0"/>
        <w:widowControl/>
        <w:ind w:firstLine="709"/>
        <w:rPr>
          <w:rFonts w:ascii="Times New Roman" w:hAnsi="Times New Roman"/>
          <w:b/>
          <w:sz w:val="28"/>
          <w:szCs w:val="28"/>
          <w:lang w:val="ru-RU"/>
        </w:rPr>
      </w:pPr>
      <w:r>
        <w:rPr>
          <w:rFonts w:ascii="Times New Roman" w:hAnsi="Times New Roman"/>
          <w:b/>
          <w:sz w:val="28"/>
          <w:szCs w:val="28"/>
          <w:lang w:val="ru-RU"/>
        </w:rPr>
        <w:t>Матрица пересчета требований компетенции в критерии оценки</w:t>
      </w:r>
    </w:p>
    <w:tbl>
      <w:tblPr>
        <w:tblStyle w:val="afff1"/>
        <w:tblW w:w="4870" w:type="pct"/>
        <w:jc w:val="center"/>
        <w:tblLayout w:type="fixed"/>
        <w:tblLook w:val="04A0"/>
      </w:tblPr>
      <w:tblGrid>
        <w:gridCol w:w="2229"/>
        <w:gridCol w:w="573"/>
        <w:gridCol w:w="1172"/>
        <w:gridCol w:w="992"/>
        <w:gridCol w:w="992"/>
        <w:gridCol w:w="1134"/>
        <w:gridCol w:w="2230"/>
      </w:tblGrid>
      <w:tr w:rsidR="00D33AF0" w:rsidRPr="00F64786" w:rsidTr="009F7107">
        <w:trPr>
          <w:trHeight w:val="1184"/>
          <w:jc w:val="center"/>
        </w:trPr>
        <w:tc>
          <w:tcPr>
            <w:tcW w:w="7092" w:type="dxa"/>
            <w:gridSpan w:val="6"/>
            <w:shd w:val="clear" w:color="auto" w:fill="92D050"/>
            <w:vAlign w:val="center"/>
          </w:tcPr>
          <w:p w:rsidR="00D33AF0" w:rsidRPr="00F64786" w:rsidRDefault="00D33AF0" w:rsidP="00F64786">
            <w:pPr>
              <w:pStyle w:val="10"/>
              <w:widowControl w:val="0"/>
              <w:spacing w:after="0" w:line="240" w:lineRule="auto"/>
              <w:jc w:val="center"/>
              <w:rPr>
                <w:rFonts w:eastAsia="Times New Roman"/>
                <w:b/>
              </w:rPr>
            </w:pPr>
            <w:r w:rsidRPr="00F64786">
              <w:rPr>
                <w:rFonts w:eastAsia="Times New Roman"/>
                <w:b/>
              </w:rPr>
              <w:t>Критерий/Модуль</w:t>
            </w:r>
          </w:p>
        </w:tc>
        <w:tc>
          <w:tcPr>
            <w:tcW w:w="2230" w:type="dxa"/>
            <w:shd w:val="clear" w:color="auto" w:fill="92D050"/>
            <w:vAlign w:val="center"/>
          </w:tcPr>
          <w:p w:rsidR="00D33AF0" w:rsidRDefault="00D33AF0" w:rsidP="00F64786">
            <w:pPr>
              <w:pStyle w:val="10"/>
              <w:widowControl w:val="0"/>
              <w:spacing w:after="0" w:line="240" w:lineRule="auto"/>
              <w:jc w:val="center"/>
              <w:rPr>
                <w:rFonts w:eastAsia="Times New Roman"/>
                <w:b/>
              </w:rPr>
            </w:pPr>
            <w:r w:rsidRPr="00F64786">
              <w:rPr>
                <w:rFonts w:eastAsia="Times New Roman"/>
                <w:b/>
              </w:rPr>
              <w:t xml:space="preserve">Итого баллов </w:t>
            </w:r>
          </w:p>
          <w:p w:rsidR="00D33AF0" w:rsidRPr="00F64786" w:rsidRDefault="00D33AF0" w:rsidP="00F64786">
            <w:pPr>
              <w:pStyle w:val="10"/>
              <w:widowControl w:val="0"/>
              <w:spacing w:after="0" w:line="240" w:lineRule="auto"/>
              <w:jc w:val="center"/>
              <w:rPr>
                <w:rFonts w:eastAsia="Times New Roman"/>
                <w:b/>
              </w:rPr>
            </w:pPr>
            <w:r w:rsidRPr="00F64786">
              <w:rPr>
                <w:rFonts w:eastAsia="Times New Roman"/>
                <w:b/>
              </w:rPr>
              <w:t>за раздел ТРЕБОВАНИЙ КОМПЕТЕНЦИИ</w:t>
            </w:r>
          </w:p>
        </w:tc>
      </w:tr>
      <w:tr w:rsidR="00D33AF0" w:rsidRPr="00F64786" w:rsidTr="00D33AF0">
        <w:trPr>
          <w:trHeight w:val="50"/>
          <w:jc w:val="center"/>
        </w:trPr>
        <w:tc>
          <w:tcPr>
            <w:tcW w:w="2229" w:type="dxa"/>
            <w:vMerge w:val="restart"/>
            <w:shd w:val="clear" w:color="auto" w:fill="92D050"/>
            <w:vAlign w:val="center"/>
          </w:tcPr>
          <w:p w:rsidR="00D33AF0" w:rsidRPr="00F64786" w:rsidRDefault="00D33AF0" w:rsidP="00F64786">
            <w:pPr>
              <w:pStyle w:val="10"/>
              <w:widowControl w:val="0"/>
              <w:spacing w:after="0" w:line="240" w:lineRule="auto"/>
              <w:jc w:val="center"/>
              <w:rPr>
                <w:b/>
              </w:rPr>
            </w:pPr>
            <w:r w:rsidRPr="00F64786">
              <w:rPr>
                <w:rFonts w:eastAsia="Times New Roman"/>
                <w:b/>
              </w:rPr>
              <w:t>Разделы ТРЕБОВАНИЙ КОМПЕТЕНЦИИ</w:t>
            </w:r>
          </w:p>
        </w:tc>
        <w:tc>
          <w:tcPr>
            <w:tcW w:w="573" w:type="dxa"/>
            <w:shd w:val="clear" w:color="auto" w:fill="92D050"/>
            <w:vAlign w:val="center"/>
          </w:tcPr>
          <w:p w:rsidR="00D33AF0" w:rsidRPr="00F64786" w:rsidRDefault="00D33AF0" w:rsidP="00F64786">
            <w:pPr>
              <w:pStyle w:val="10"/>
              <w:widowControl w:val="0"/>
              <w:spacing w:after="0" w:line="240" w:lineRule="auto"/>
              <w:jc w:val="center"/>
            </w:pPr>
          </w:p>
        </w:tc>
        <w:tc>
          <w:tcPr>
            <w:tcW w:w="1172" w:type="dxa"/>
            <w:shd w:val="clear" w:color="auto" w:fill="00B050"/>
            <w:vAlign w:val="center"/>
          </w:tcPr>
          <w:p w:rsidR="00D33AF0" w:rsidRPr="00F64786" w:rsidRDefault="00D33AF0" w:rsidP="00F64786">
            <w:pPr>
              <w:pStyle w:val="10"/>
              <w:widowControl w:val="0"/>
              <w:spacing w:after="0" w:line="240" w:lineRule="auto"/>
              <w:jc w:val="center"/>
              <w:rPr>
                <w:b/>
                <w:lang w:val="en-US"/>
              </w:rPr>
            </w:pPr>
            <w:r w:rsidRPr="00F64786">
              <w:rPr>
                <w:rFonts w:eastAsia="Times New Roman"/>
                <w:b/>
                <w:lang w:val="en-US"/>
              </w:rPr>
              <w:t>A</w:t>
            </w:r>
          </w:p>
        </w:tc>
        <w:tc>
          <w:tcPr>
            <w:tcW w:w="992" w:type="dxa"/>
            <w:shd w:val="clear" w:color="auto" w:fill="00B050"/>
            <w:vAlign w:val="center"/>
          </w:tcPr>
          <w:p w:rsidR="00D33AF0" w:rsidRPr="00F64786" w:rsidRDefault="00D33AF0" w:rsidP="00F64786">
            <w:pPr>
              <w:pStyle w:val="10"/>
              <w:widowControl w:val="0"/>
              <w:spacing w:after="0" w:line="240" w:lineRule="auto"/>
              <w:jc w:val="center"/>
              <w:rPr>
                <w:b/>
              </w:rPr>
            </w:pPr>
            <w:r w:rsidRPr="00F64786">
              <w:rPr>
                <w:rFonts w:eastAsia="Times New Roman"/>
                <w:b/>
              </w:rPr>
              <w:t>Б</w:t>
            </w:r>
          </w:p>
        </w:tc>
        <w:tc>
          <w:tcPr>
            <w:tcW w:w="992" w:type="dxa"/>
            <w:shd w:val="clear" w:color="auto" w:fill="00B050"/>
            <w:vAlign w:val="center"/>
          </w:tcPr>
          <w:p w:rsidR="00D33AF0" w:rsidRPr="00F64786" w:rsidRDefault="00D33AF0" w:rsidP="00F64786">
            <w:pPr>
              <w:pStyle w:val="10"/>
              <w:widowControl w:val="0"/>
              <w:spacing w:after="0" w:line="240" w:lineRule="auto"/>
              <w:ind w:hanging="176"/>
              <w:jc w:val="center"/>
              <w:rPr>
                <w:b/>
              </w:rPr>
            </w:pPr>
            <w:r w:rsidRPr="00F64786">
              <w:rPr>
                <w:rFonts w:eastAsia="Times New Roman"/>
                <w:b/>
              </w:rPr>
              <w:t>В</w:t>
            </w:r>
          </w:p>
        </w:tc>
        <w:tc>
          <w:tcPr>
            <w:tcW w:w="1134" w:type="dxa"/>
            <w:shd w:val="clear" w:color="auto" w:fill="00B050"/>
          </w:tcPr>
          <w:p w:rsidR="00D33AF0" w:rsidRPr="00F64786" w:rsidRDefault="00D33AF0" w:rsidP="00D33AF0">
            <w:pPr>
              <w:pStyle w:val="10"/>
              <w:widowControl w:val="0"/>
              <w:spacing w:after="0" w:line="240" w:lineRule="auto"/>
              <w:ind w:hanging="176"/>
              <w:jc w:val="center"/>
              <w:rPr>
                <w:b/>
              </w:rPr>
            </w:pPr>
            <w:r>
              <w:rPr>
                <w:b/>
              </w:rPr>
              <w:t>Г</w:t>
            </w:r>
          </w:p>
        </w:tc>
        <w:tc>
          <w:tcPr>
            <w:tcW w:w="2230" w:type="dxa"/>
            <w:shd w:val="clear" w:color="auto" w:fill="00B050"/>
            <w:vAlign w:val="center"/>
          </w:tcPr>
          <w:p w:rsidR="00D33AF0" w:rsidRPr="00F64786" w:rsidRDefault="00D33AF0" w:rsidP="00F64786">
            <w:pPr>
              <w:pStyle w:val="10"/>
              <w:widowControl w:val="0"/>
              <w:spacing w:after="0" w:line="240" w:lineRule="auto"/>
              <w:ind w:hanging="176"/>
              <w:jc w:val="both"/>
              <w:rPr>
                <w:b/>
              </w:rPr>
            </w:pPr>
          </w:p>
        </w:tc>
      </w:tr>
      <w:tr w:rsidR="00D33AF0" w:rsidRPr="00F64786" w:rsidTr="00D33AF0">
        <w:trPr>
          <w:trHeight w:val="50"/>
          <w:jc w:val="center"/>
        </w:trPr>
        <w:tc>
          <w:tcPr>
            <w:tcW w:w="2229" w:type="dxa"/>
            <w:vMerge/>
            <w:shd w:val="clear" w:color="auto" w:fill="92D050"/>
            <w:vAlign w:val="center"/>
          </w:tcPr>
          <w:p w:rsidR="00D33AF0" w:rsidRPr="00F64786" w:rsidRDefault="00D33AF0" w:rsidP="00F64786">
            <w:pPr>
              <w:pStyle w:val="10"/>
              <w:widowControl w:val="0"/>
              <w:spacing w:after="0" w:line="240" w:lineRule="auto"/>
              <w:jc w:val="both"/>
              <w:rPr>
                <w:b/>
              </w:rPr>
            </w:pPr>
          </w:p>
        </w:tc>
        <w:tc>
          <w:tcPr>
            <w:tcW w:w="573" w:type="dxa"/>
            <w:shd w:val="clear" w:color="auto" w:fill="00B050"/>
            <w:vAlign w:val="center"/>
          </w:tcPr>
          <w:p w:rsidR="00D33AF0" w:rsidRPr="00F64786" w:rsidRDefault="00D33AF0" w:rsidP="00F64786">
            <w:pPr>
              <w:pStyle w:val="10"/>
              <w:widowControl w:val="0"/>
              <w:spacing w:after="0" w:line="240" w:lineRule="auto"/>
              <w:jc w:val="center"/>
              <w:rPr>
                <w:b/>
                <w:lang w:val="en-US"/>
              </w:rPr>
            </w:pPr>
            <w:r w:rsidRPr="00F64786">
              <w:rPr>
                <w:rFonts w:eastAsia="Times New Roman"/>
                <w:b/>
                <w:lang w:val="en-US"/>
              </w:rPr>
              <w:t>1</w:t>
            </w:r>
          </w:p>
        </w:tc>
        <w:tc>
          <w:tcPr>
            <w:tcW w:w="1172" w:type="dxa"/>
            <w:vAlign w:val="center"/>
          </w:tcPr>
          <w:p w:rsidR="00D33AF0" w:rsidRPr="00F64786" w:rsidRDefault="00D33AF0" w:rsidP="00F64786">
            <w:pPr>
              <w:pStyle w:val="10"/>
              <w:widowControl w:val="0"/>
              <w:spacing w:after="0" w:line="240" w:lineRule="auto"/>
              <w:jc w:val="center"/>
            </w:pPr>
            <w:r>
              <w:t>2,40</w:t>
            </w:r>
          </w:p>
        </w:tc>
        <w:tc>
          <w:tcPr>
            <w:tcW w:w="992" w:type="dxa"/>
            <w:vAlign w:val="center"/>
          </w:tcPr>
          <w:p w:rsidR="00D33AF0" w:rsidRPr="00F64786" w:rsidRDefault="00F209F2" w:rsidP="00F64786">
            <w:pPr>
              <w:pStyle w:val="10"/>
              <w:widowControl w:val="0"/>
              <w:spacing w:after="0" w:line="240" w:lineRule="auto"/>
              <w:jc w:val="center"/>
            </w:pPr>
            <w:r>
              <w:t>0,00</w:t>
            </w:r>
          </w:p>
        </w:tc>
        <w:tc>
          <w:tcPr>
            <w:tcW w:w="992" w:type="dxa"/>
            <w:vAlign w:val="center"/>
          </w:tcPr>
          <w:p w:rsidR="00D33AF0" w:rsidRPr="00F64786" w:rsidRDefault="00D33AF0" w:rsidP="00F64786">
            <w:pPr>
              <w:pStyle w:val="10"/>
              <w:widowControl w:val="0"/>
              <w:spacing w:after="0" w:line="240" w:lineRule="auto"/>
              <w:jc w:val="center"/>
            </w:pPr>
            <w:r>
              <w:t>2,00</w:t>
            </w:r>
          </w:p>
        </w:tc>
        <w:tc>
          <w:tcPr>
            <w:tcW w:w="1134" w:type="dxa"/>
          </w:tcPr>
          <w:p w:rsidR="00D33AF0" w:rsidRPr="00D33AF0" w:rsidRDefault="00F209F2" w:rsidP="00D33AF0">
            <w:pPr>
              <w:pStyle w:val="10"/>
              <w:widowControl w:val="0"/>
              <w:spacing w:after="0" w:line="240" w:lineRule="auto"/>
              <w:jc w:val="center"/>
              <w:rPr>
                <w:rFonts w:eastAsia="Times New Roman"/>
              </w:rPr>
            </w:pPr>
            <w:r>
              <w:rPr>
                <w:rFonts w:eastAsia="Times New Roman"/>
              </w:rPr>
              <w:t>7</w:t>
            </w:r>
            <w:r w:rsidR="00D33AF0">
              <w:rPr>
                <w:rFonts w:eastAsia="Times New Roman"/>
              </w:rPr>
              <w:t>,00</w:t>
            </w:r>
          </w:p>
        </w:tc>
        <w:tc>
          <w:tcPr>
            <w:tcW w:w="2230" w:type="dxa"/>
            <w:shd w:val="clear" w:color="auto" w:fill="F2F2F2" w:themeFill="background1" w:themeFillShade="F2"/>
            <w:vAlign w:val="center"/>
          </w:tcPr>
          <w:p w:rsidR="00D33AF0" w:rsidRPr="00F64786" w:rsidRDefault="00D33AF0" w:rsidP="00F64786">
            <w:pPr>
              <w:pStyle w:val="10"/>
              <w:widowControl w:val="0"/>
              <w:spacing w:after="0" w:line="240" w:lineRule="auto"/>
              <w:jc w:val="center"/>
              <w:rPr>
                <w:b/>
                <w:bCs/>
              </w:rPr>
            </w:pPr>
            <w:r>
              <w:rPr>
                <w:b/>
                <w:bCs/>
              </w:rPr>
              <w:t>11,40</w:t>
            </w:r>
          </w:p>
        </w:tc>
      </w:tr>
      <w:tr w:rsidR="00D33AF0" w:rsidRPr="00F64786" w:rsidTr="00D33AF0">
        <w:trPr>
          <w:trHeight w:val="50"/>
          <w:jc w:val="center"/>
        </w:trPr>
        <w:tc>
          <w:tcPr>
            <w:tcW w:w="2229" w:type="dxa"/>
            <w:vMerge/>
            <w:shd w:val="clear" w:color="auto" w:fill="92D050"/>
            <w:vAlign w:val="center"/>
          </w:tcPr>
          <w:p w:rsidR="00D33AF0" w:rsidRPr="00F64786" w:rsidRDefault="00D33AF0" w:rsidP="00F64786">
            <w:pPr>
              <w:pStyle w:val="10"/>
              <w:widowControl w:val="0"/>
              <w:spacing w:after="0" w:line="240" w:lineRule="auto"/>
              <w:jc w:val="both"/>
              <w:rPr>
                <w:b/>
              </w:rPr>
            </w:pPr>
          </w:p>
        </w:tc>
        <w:tc>
          <w:tcPr>
            <w:tcW w:w="573" w:type="dxa"/>
            <w:shd w:val="clear" w:color="auto" w:fill="00B050"/>
            <w:vAlign w:val="center"/>
          </w:tcPr>
          <w:p w:rsidR="00D33AF0" w:rsidRPr="00F64786" w:rsidRDefault="00D33AF0" w:rsidP="00F64786">
            <w:pPr>
              <w:pStyle w:val="10"/>
              <w:widowControl w:val="0"/>
              <w:spacing w:after="0" w:line="240" w:lineRule="auto"/>
              <w:jc w:val="center"/>
              <w:rPr>
                <w:b/>
                <w:lang w:val="en-US"/>
              </w:rPr>
            </w:pPr>
            <w:r w:rsidRPr="00F64786">
              <w:rPr>
                <w:rFonts w:eastAsia="Times New Roman"/>
                <w:b/>
                <w:lang w:val="en-US"/>
              </w:rPr>
              <w:t>2</w:t>
            </w:r>
          </w:p>
        </w:tc>
        <w:tc>
          <w:tcPr>
            <w:tcW w:w="1172" w:type="dxa"/>
            <w:vAlign w:val="center"/>
          </w:tcPr>
          <w:p w:rsidR="00D33AF0" w:rsidRPr="00F64786" w:rsidRDefault="00D33AF0" w:rsidP="00F64786">
            <w:pPr>
              <w:pStyle w:val="10"/>
              <w:widowControl w:val="0"/>
              <w:spacing w:after="0" w:line="240" w:lineRule="auto"/>
              <w:jc w:val="center"/>
            </w:pPr>
            <w:r>
              <w:t>0,00</w:t>
            </w:r>
          </w:p>
        </w:tc>
        <w:tc>
          <w:tcPr>
            <w:tcW w:w="992" w:type="dxa"/>
            <w:vAlign w:val="center"/>
          </w:tcPr>
          <w:p w:rsidR="00D33AF0" w:rsidRPr="00F64786" w:rsidRDefault="00D33AF0" w:rsidP="00F64786">
            <w:pPr>
              <w:pStyle w:val="10"/>
              <w:widowControl w:val="0"/>
              <w:spacing w:after="0" w:line="240" w:lineRule="auto"/>
              <w:jc w:val="center"/>
            </w:pPr>
            <w:r>
              <w:t>1</w:t>
            </w:r>
            <w:r w:rsidR="00F209F2">
              <w:t>0</w:t>
            </w:r>
            <w:r>
              <w:t>,00</w:t>
            </w:r>
          </w:p>
        </w:tc>
        <w:tc>
          <w:tcPr>
            <w:tcW w:w="992" w:type="dxa"/>
            <w:vAlign w:val="center"/>
          </w:tcPr>
          <w:p w:rsidR="00D33AF0" w:rsidRPr="00F64786" w:rsidRDefault="00D33AF0" w:rsidP="00F64786">
            <w:pPr>
              <w:pStyle w:val="10"/>
              <w:widowControl w:val="0"/>
              <w:spacing w:after="0" w:line="240" w:lineRule="auto"/>
              <w:jc w:val="center"/>
            </w:pPr>
            <w:r>
              <w:t>3,00</w:t>
            </w:r>
          </w:p>
        </w:tc>
        <w:tc>
          <w:tcPr>
            <w:tcW w:w="1134" w:type="dxa"/>
          </w:tcPr>
          <w:p w:rsidR="00D33AF0" w:rsidRPr="00D33AF0" w:rsidRDefault="00F209F2" w:rsidP="00D33AF0">
            <w:pPr>
              <w:pStyle w:val="10"/>
              <w:widowControl w:val="0"/>
              <w:spacing w:after="0" w:line="240" w:lineRule="auto"/>
              <w:jc w:val="center"/>
              <w:rPr>
                <w:rFonts w:eastAsia="Times New Roman"/>
              </w:rPr>
            </w:pPr>
            <w:r>
              <w:rPr>
                <w:rFonts w:eastAsia="Times New Roman"/>
              </w:rPr>
              <w:t>2,00</w:t>
            </w:r>
          </w:p>
        </w:tc>
        <w:tc>
          <w:tcPr>
            <w:tcW w:w="2230" w:type="dxa"/>
            <w:shd w:val="clear" w:color="auto" w:fill="F2F2F2" w:themeFill="background1" w:themeFillShade="F2"/>
            <w:vAlign w:val="center"/>
          </w:tcPr>
          <w:p w:rsidR="00D33AF0" w:rsidRPr="00F64786" w:rsidRDefault="00D33AF0" w:rsidP="00F64786">
            <w:pPr>
              <w:pStyle w:val="10"/>
              <w:widowControl w:val="0"/>
              <w:spacing w:after="0" w:line="240" w:lineRule="auto"/>
              <w:jc w:val="center"/>
              <w:rPr>
                <w:b/>
                <w:bCs/>
              </w:rPr>
            </w:pPr>
            <w:r>
              <w:rPr>
                <w:b/>
                <w:bCs/>
              </w:rPr>
              <w:t>15,00</w:t>
            </w:r>
          </w:p>
        </w:tc>
      </w:tr>
      <w:tr w:rsidR="00D33AF0" w:rsidRPr="00F64786" w:rsidTr="009F7107">
        <w:trPr>
          <w:trHeight w:val="50"/>
          <w:jc w:val="center"/>
        </w:trPr>
        <w:tc>
          <w:tcPr>
            <w:tcW w:w="2229" w:type="dxa"/>
            <w:vMerge/>
            <w:shd w:val="clear" w:color="auto" w:fill="92D050"/>
            <w:vAlign w:val="center"/>
          </w:tcPr>
          <w:p w:rsidR="00D33AF0" w:rsidRPr="00F64786" w:rsidRDefault="00D33AF0" w:rsidP="00D33AF0">
            <w:pPr>
              <w:pStyle w:val="10"/>
              <w:widowControl w:val="0"/>
              <w:spacing w:after="0" w:line="240" w:lineRule="auto"/>
              <w:jc w:val="both"/>
              <w:rPr>
                <w:b/>
              </w:rPr>
            </w:pPr>
          </w:p>
        </w:tc>
        <w:tc>
          <w:tcPr>
            <w:tcW w:w="573" w:type="dxa"/>
            <w:shd w:val="clear" w:color="auto" w:fill="00B050"/>
            <w:vAlign w:val="center"/>
          </w:tcPr>
          <w:p w:rsidR="00D33AF0" w:rsidRPr="00F64786" w:rsidRDefault="00D33AF0" w:rsidP="00D33AF0">
            <w:pPr>
              <w:pStyle w:val="10"/>
              <w:widowControl w:val="0"/>
              <w:spacing w:after="0" w:line="240" w:lineRule="auto"/>
              <w:jc w:val="center"/>
              <w:rPr>
                <w:b/>
                <w:lang w:val="en-US"/>
              </w:rPr>
            </w:pPr>
            <w:r w:rsidRPr="00F64786">
              <w:rPr>
                <w:rFonts w:eastAsia="Times New Roman"/>
                <w:b/>
                <w:lang w:val="en-US"/>
              </w:rPr>
              <w:t>3</w:t>
            </w:r>
          </w:p>
        </w:tc>
        <w:tc>
          <w:tcPr>
            <w:tcW w:w="1172" w:type="dxa"/>
          </w:tcPr>
          <w:p w:rsidR="00D33AF0" w:rsidRPr="00F64786" w:rsidRDefault="00D33AF0" w:rsidP="00D33AF0">
            <w:pPr>
              <w:pStyle w:val="10"/>
              <w:widowControl w:val="0"/>
              <w:spacing w:after="0" w:line="240" w:lineRule="auto"/>
              <w:jc w:val="center"/>
            </w:pPr>
            <w:r w:rsidRPr="00D075C6">
              <w:t>0,00</w:t>
            </w:r>
          </w:p>
        </w:tc>
        <w:tc>
          <w:tcPr>
            <w:tcW w:w="992" w:type="dxa"/>
            <w:vAlign w:val="center"/>
          </w:tcPr>
          <w:p w:rsidR="00D33AF0" w:rsidRPr="00F64786" w:rsidRDefault="00F209F2" w:rsidP="00D33AF0">
            <w:pPr>
              <w:pStyle w:val="10"/>
              <w:widowControl w:val="0"/>
              <w:spacing w:after="0" w:line="240" w:lineRule="auto"/>
              <w:jc w:val="center"/>
            </w:pPr>
            <w:r>
              <w:t>6</w:t>
            </w:r>
            <w:r w:rsidR="00D33AF0">
              <w:t>,00</w:t>
            </w:r>
          </w:p>
        </w:tc>
        <w:tc>
          <w:tcPr>
            <w:tcW w:w="992" w:type="dxa"/>
            <w:vAlign w:val="center"/>
          </w:tcPr>
          <w:p w:rsidR="00D33AF0" w:rsidRPr="00F64786" w:rsidRDefault="00D33AF0" w:rsidP="00D33AF0">
            <w:pPr>
              <w:pStyle w:val="10"/>
              <w:widowControl w:val="0"/>
              <w:spacing w:after="0" w:line="240" w:lineRule="auto"/>
              <w:jc w:val="center"/>
            </w:pPr>
            <w:r>
              <w:t>2,50</w:t>
            </w:r>
          </w:p>
        </w:tc>
        <w:tc>
          <w:tcPr>
            <w:tcW w:w="1134" w:type="dxa"/>
          </w:tcPr>
          <w:p w:rsidR="00D33AF0" w:rsidRPr="00D33AF0" w:rsidRDefault="00F209F2" w:rsidP="00D33AF0">
            <w:pPr>
              <w:pStyle w:val="10"/>
              <w:widowControl w:val="0"/>
              <w:spacing w:after="0" w:line="240" w:lineRule="auto"/>
              <w:jc w:val="center"/>
              <w:rPr>
                <w:rFonts w:eastAsia="Times New Roman"/>
              </w:rPr>
            </w:pPr>
            <w:r>
              <w:rPr>
                <w:rFonts w:eastAsia="Times New Roman"/>
              </w:rPr>
              <w:t>5</w:t>
            </w:r>
            <w:r w:rsidR="00D33AF0">
              <w:rPr>
                <w:rFonts w:eastAsia="Times New Roman"/>
              </w:rPr>
              <w:t>,00</w:t>
            </w:r>
          </w:p>
        </w:tc>
        <w:tc>
          <w:tcPr>
            <w:tcW w:w="2230" w:type="dxa"/>
            <w:shd w:val="clear" w:color="auto" w:fill="F2F2F2" w:themeFill="background1" w:themeFillShade="F2"/>
            <w:vAlign w:val="center"/>
          </w:tcPr>
          <w:p w:rsidR="00D33AF0" w:rsidRPr="00F64786" w:rsidRDefault="00D33AF0" w:rsidP="00D33AF0">
            <w:pPr>
              <w:pStyle w:val="10"/>
              <w:widowControl w:val="0"/>
              <w:spacing w:after="0" w:line="240" w:lineRule="auto"/>
              <w:jc w:val="center"/>
              <w:rPr>
                <w:b/>
                <w:bCs/>
              </w:rPr>
            </w:pPr>
            <w:r>
              <w:rPr>
                <w:b/>
                <w:bCs/>
              </w:rPr>
              <w:t>13,50</w:t>
            </w:r>
          </w:p>
        </w:tc>
      </w:tr>
      <w:tr w:rsidR="00D33AF0" w:rsidRPr="00F64786" w:rsidTr="009F7107">
        <w:trPr>
          <w:trHeight w:val="50"/>
          <w:jc w:val="center"/>
        </w:trPr>
        <w:tc>
          <w:tcPr>
            <w:tcW w:w="2229" w:type="dxa"/>
            <w:vMerge/>
            <w:shd w:val="clear" w:color="auto" w:fill="92D050"/>
            <w:vAlign w:val="center"/>
          </w:tcPr>
          <w:p w:rsidR="00D33AF0" w:rsidRPr="00F64786" w:rsidRDefault="00D33AF0" w:rsidP="00D33AF0">
            <w:pPr>
              <w:pStyle w:val="10"/>
              <w:widowControl w:val="0"/>
              <w:spacing w:after="0" w:line="240" w:lineRule="auto"/>
              <w:jc w:val="both"/>
              <w:rPr>
                <w:b/>
              </w:rPr>
            </w:pPr>
          </w:p>
        </w:tc>
        <w:tc>
          <w:tcPr>
            <w:tcW w:w="573" w:type="dxa"/>
            <w:shd w:val="clear" w:color="auto" w:fill="00B050"/>
            <w:vAlign w:val="center"/>
          </w:tcPr>
          <w:p w:rsidR="00D33AF0" w:rsidRPr="00F64786" w:rsidRDefault="00D33AF0" w:rsidP="00D33AF0">
            <w:pPr>
              <w:pStyle w:val="10"/>
              <w:widowControl w:val="0"/>
              <w:spacing w:after="0" w:line="240" w:lineRule="auto"/>
              <w:jc w:val="center"/>
              <w:rPr>
                <w:b/>
                <w:lang w:val="en-US"/>
              </w:rPr>
            </w:pPr>
            <w:r w:rsidRPr="00F64786">
              <w:rPr>
                <w:rFonts w:eastAsia="Times New Roman"/>
                <w:b/>
                <w:lang w:val="en-US"/>
              </w:rPr>
              <w:t>4</w:t>
            </w:r>
          </w:p>
        </w:tc>
        <w:tc>
          <w:tcPr>
            <w:tcW w:w="1172" w:type="dxa"/>
          </w:tcPr>
          <w:p w:rsidR="00D33AF0" w:rsidRPr="00F64786" w:rsidRDefault="00D33AF0" w:rsidP="00D33AF0">
            <w:pPr>
              <w:pStyle w:val="10"/>
              <w:widowControl w:val="0"/>
              <w:spacing w:after="0" w:line="240" w:lineRule="auto"/>
              <w:jc w:val="center"/>
            </w:pPr>
            <w:r w:rsidRPr="00D075C6">
              <w:t>0,00</w:t>
            </w:r>
          </w:p>
        </w:tc>
        <w:tc>
          <w:tcPr>
            <w:tcW w:w="992" w:type="dxa"/>
            <w:vAlign w:val="center"/>
          </w:tcPr>
          <w:p w:rsidR="00D33AF0" w:rsidRPr="00F64786" w:rsidRDefault="00D33AF0" w:rsidP="00D33AF0">
            <w:pPr>
              <w:pStyle w:val="10"/>
              <w:widowControl w:val="0"/>
              <w:spacing w:after="0" w:line="240" w:lineRule="auto"/>
              <w:jc w:val="center"/>
            </w:pPr>
            <w:r>
              <w:t>8,00</w:t>
            </w:r>
          </w:p>
        </w:tc>
        <w:tc>
          <w:tcPr>
            <w:tcW w:w="992" w:type="dxa"/>
            <w:vAlign w:val="center"/>
          </w:tcPr>
          <w:p w:rsidR="00D33AF0" w:rsidRPr="00F64786" w:rsidRDefault="00D33AF0" w:rsidP="00D33AF0">
            <w:pPr>
              <w:pStyle w:val="10"/>
              <w:widowControl w:val="0"/>
              <w:spacing w:after="0" w:line="240" w:lineRule="auto"/>
              <w:jc w:val="center"/>
            </w:pPr>
            <w:r>
              <w:t>1,00</w:t>
            </w:r>
          </w:p>
        </w:tc>
        <w:tc>
          <w:tcPr>
            <w:tcW w:w="1134" w:type="dxa"/>
          </w:tcPr>
          <w:p w:rsidR="00D33AF0" w:rsidRPr="00D33AF0" w:rsidRDefault="00F209F2" w:rsidP="00D33AF0">
            <w:pPr>
              <w:pStyle w:val="10"/>
              <w:widowControl w:val="0"/>
              <w:spacing w:after="0" w:line="240" w:lineRule="auto"/>
              <w:jc w:val="center"/>
              <w:rPr>
                <w:rFonts w:eastAsia="Times New Roman"/>
              </w:rPr>
            </w:pPr>
            <w:r>
              <w:rPr>
                <w:rFonts w:eastAsia="Times New Roman"/>
              </w:rPr>
              <w:t>0,00</w:t>
            </w:r>
          </w:p>
        </w:tc>
        <w:tc>
          <w:tcPr>
            <w:tcW w:w="2230" w:type="dxa"/>
            <w:shd w:val="clear" w:color="auto" w:fill="F2F2F2" w:themeFill="background1" w:themeFillShade="F2"/>
            <w:vAlign w:val="center"/>
          </w:tcPr>
          <w:p w:rsidR="00D33AF0" w:rsidRPr="00F64786" w:rsidRDefault="00D33AF0" w:rsidP="00D33AF0">
            <w:pPr>
              <w:pStyle w:val="10"/>
              <w:widowControl w:val="0"/>
              <w:spacing w:after="0" w:line="240" w:lineRule="auto"/>
              <w:jc w:val="center"/>
              <w:rPr>
                <w:b/>
                <w:bCs/>
              </w:rPr>
            </w:pPr>
            <w:r>
              <w:rPr>
                <w:b/>
                <w:bCs/>
              </w:rPr>
              <w:t>9,00</w:t>
            </w:r>
          </w:p>
        </w:tc>
      </w:tr>
      <w:tr w:rsidR="00D33AF0" w:rsidRPr="00F64786" w:rsidTr="00D33AF0">
        <w:trPr>
          <w:trHeight w:val="50"/>
          <w:jc w:val="center"/>
        </w:trPr>
        <w:tc>
          <w:tcPr>
            <w:tcW w:w="2229" w:type="dxa"/>
            <w:vMerge/>
            <w:shd w:val="clear" w:color="auto" w:fill="92D050"/>
            <w:vAlign w:val="center"/>
          </w:tcPr>
          <w:p w:rsidR="00D33AF0" w:rsidRPr="00F64786" w:rsidRDefault="00D33AF0" w:rsidP="00F64786">
            <w:pPr>
              <w:pStyle w:val="10"/>
              <w:widowControl w:val="0"/>
              <w:spacing w:after="0" w:line="240" w:lineRule="auto"/>
              <w:jc w:val="both"/>
              <w:rPr>
                <w:b/>
              </w:rPr>
            </w:pPr>
          </w:p>
        </w:tc>
        <w:tc>
          <w:tcPr>
            <w:tcW w:w="573" w:type="dxa"/>
            <w:shd w:val="clear" w:color="auto" w:fill="00B050"/>
            <w:vAlign w:val="center"/>
          </w:tcPr>
          <w:p w:rsidR="00D33AF0" w:rsidRPr="00F64786" w:rsidRDefault="00D33AF0" w:rsidP="00F64786">
            <w:pPr>
              <w:pStyle w:val="10"/>
              <w:widowControl w:val="0"/>
              <w:spacing w:after="0" w:line="240" w:lineRule="auto"/>
              <w:jc w:val="center"/>
              <w:rPr>
                <w:b/>
                <w:lang w:val="en-US"/>
              </w:rPr>
            </w:pPr>
            <w:r w:rsidRPr="00F64786">
              <w:rPr>
                <w:rFonts w:eastAsia="Times New Roman"/>
                <w:b/>
                <w:lang w:val="en-US"/>
              </w:rPr>
              <w:t>5</w:t>
            </w:r>
          </w:p>
        </w:tc>
        <w:tc>
          <w:tcPr>
            <w:tcW w:w="1172" w:type="dxa"/>
            <w:vAlign w:val="center"/>
          </w:tcPr>
          <w:p w:rsidR="00D33AF0" w:rsidRPr="00F64786" w:rsidRDefault="00D33AF0" w:rsidP="00F64786">
            <w:pPr>
              <w:pStyle w:val="10"/>
              <w:widowControl w:val="0"/>
              <w:spacing w:after="0" w:line="240" w:lineRule="auto"/>
              <w:jc w:val="center"/>
            </w:pPr>
            <w:r>
              <w:t>6,</w:t>
            </w:r>
            <w:r w:rsidR="00E0365C">
              <w:t>6</w:t>
            </w:r>
            <w:r>
              <w:t>0</w:t>
            </w:r>
          </w:p>
        </w:tc>
        <w:tc>
          <w:tcPr>
            <w:tcW w:w="992" w:type="dxa"/>
            <w:vAlign w:val="center"/>
          </w:tcPr>
          <w:p w:rsidR="00D33AF0" w:rsidRPr="00F64786" w:rsidRDefault="00F209F2" w:rsidP="00F64786">
            <w:pPr>
              <w:pStyle w:val="10"/>
              <w:widowControl w:val="0"/>
              <w:spacing w:after="0" w:line="240" w:lineRule="auto"/>
              <w:jc w:val="center"/>
            </w:pPr>
            <w:r>
              <w:t>6</w:t>
            </w:r>
            <w:r w:rsidR="00D33AF0">
              <w:t>,00</w:t>
            </w:r>
          </w:p>
        </w:tc>
        <w:tc>
          <w:tcPr>
            <w:tcW w:w="992" w:type="dxa"/>
            <w:vAlign w:val="center"/>
          </w:tcPr>
          <w:p w:rsidR="00D33AF0" w:rsidRPr="00F64786" w:rsidRDefault="00D33AF0" w:rsidP="00F64786">
            <w:pPr>
              <w:pStyle w:val="10"/>
              <w:widowControl w:val="0"/>
              <w:spacing w:after="0" w:line="240" w:lineRule="auto"/>
              <w:jc w:val="center"/>
            </w:pPr>
            <w:r>
              <w:t>8,50</w:t>
            </w:r>
          </w:p>
        </w:tc>
        <w:tc>
          <w:tcPr>
            <w:tcW w:w="1134" w:type="dxa"/>
          </w:tcPr>
          <w:p w:rsidR="00D33AF0" w:rsidRPr="00D33AF0" w:rsidRDefault="00F209F2" w:rsidP="00D33AF0">
            <w:pPr>
              <w:pStyle w:val="10"/>
              <w:widowControl w:val="0"/>
              <w:spacing w:after="0" w:line="240" w:lineRule="auto"/>
              <w:jc w:val="center"/>
              <w:rPr>
                <w:rFonts w:eastAsia="Times New Roman"/>
              </w:rPr>
            </w:pPr>
            <w:r>
              <w:rPr>
                <w:rFonts w:eastAsia="Times New Roman"/>
              </w:rPr>
              <w:t>12</w:t>
            </w:r>
            <w:r w:rsidR="00D33AF0">
              <w:rPr>
                <w:rFonts w:eastAsia="Times New Roman"/>
              </w:rPr>
              <w:t>,00</w:t>
            </w:r>
          </w:p>
        </w:tc>
        <w:tc>
          <w:tcPr>
            <w:tcW w:w="2230" w:type="dxa"/>
            <w:shd w:val="clear" w:color="auto" w:fill="F2F2F2" w:themeFill="background1" w:themeFillShade="F2"/>
            <w:vAlign w:val="center"/>
          </w:tcPr>
          <w:p w:rsidR="00D33AF0" w:rsidRPr="00F64786" w:rsidRDefault="00D33AF0" w:rsidP="00F64786">
            <w:pPr>
              <w:pStyle w:val="10"/>
              <w:widowControl w:val="0"/>
              <w:spacing w:after="0" w:line="240" w:lineRule="auto"/>
              <w:jc w:val="center"/>
              <w:rPr>
                <w:b/>
                <w:bCs/>
              </w:rPr>
            </w:pPr>
            <w:r>
              <w:rPr>
                <w:b/>
                <w:bCs/>
              </w:rPr>
              <w:t>33,10</w:t>
            </w:r>
          </w:p>
        </w:tc>
      </w:tr>
      <w:tr w:rsidR="00D33AF0" w:rsidRPr="00F64786" w:rsidTr="009F7107">
        <w:trPr>
          <w:trHeight w:val="50"/>
          <w:jc w:val="center"/>
        </w:trPr>
        <w:tc>
          <w:tcPr>
            <w:tcW w:w="2229" w:type="dxa"/>
            <w:vMerge/>
            <w:shd w:val="clear" w:color="auto" w:fill="92D050"/>
            <w:vAlign w:val="center"/>
          </w:tcPr>
          <w:p w:rsidR="00D33AF0" w:rsidRPr="00F64786" w:rsidRDefault="00D33AF0" w:rsidP="00D33AF0">
            <w:pPr>
              <w:pStyle w:val="10"/>
              <w:widowControl w:val="0"/>
              <w:spacing w:after="0" w:line="240" w:lineRule="auto"/>
              <w:jc w:val="both"/>
              <w:rPr>
                <w:b/>
              </w:rPr>
            </w:pPr>
          </w:p>
        </w:tc>
        <w:tc>
          <w:tcPr>
            <w:tcW w:w="573" w:type="dxa"/>
            <w:shd w:val="clear" w:color="auto" w:fill="00B050"/>
            <w:vAlign w:val="center"/>
          </w:tcPr>
          <w:p w:rsidR="00D33AF0" w:rsidRPr="00F64786" w:rsidRDefault="00D33AF0" w:rsidP="00D33AF0">
            <w:pPr>
              <w:pStyle w:val="10"/>
              <w:widowControl w:val="0"/>
              <w:spacing w:after="0" w:line="240" w:lineRule="auto"/>
              <w:jc w:val="center"/>
              <w:rPr>
                <w:b/>
                <w:lang w:val="en-US"/>
              </w:rPr>
            </w:pPr>
            <w:r w:rsidRPr="00F64786">
              <w:rPr>
                <w:rFonts w:eastAsia="Times New Roman"/>
                <w:b/>
                <w:lang w:val="en-US"/>
              </w:rPr>
              <w:t>6</w:t>
            </w:r>
          </w:p>
        </w:tc>
        <w:tc>
          <w:tcPr>
            <w:tcW w:w="1172" w:type="dxa"/>
            <w:vAlign w:val="center"/>
          </w:tcPr>
          <w:p w:rsidR="00D33AF0" w:rsidRPr="00F64786" w:rsidRDefault="00D33AF0" w:rsidP="00D33AF0">
            <w:pPr>
              <w:pStyle w:val="10"/>
              <w:widowControl w:val="0"/>
              <w:spacing w:after="0" w:line="240" w:lineRule="auto"/>
              <w:jc w:val="center"/>
            </w:pPr>
            <w:r>
              <w:t>0,00</w:t>
            </w:r>
          </w:p>
        </w:tc>
        <w:tc>
          <w:tcPr>
            <w:tcW w:w="992" w:type="dxa"/>
          </w:tcPr>
          <w:p w:rsidR="00D33AF0" w:rsidRPr="00F64786" w:rsidRDefault="00D33AF0" w:rsidP="00D33AF0">
            <w:pPr>
              <w:pStyle w:val="10"/>
              <w:widowControl w:val="0"/>
              <w:spacing w:after="0" w:line="240" w:lineRule="auto"/>
              <w:jc w:val="center"/>
            </w:pPr>
            <w:r w:rsidRPr="00E74EC6">
              <w:t>0,00</w:t>
            </w:r>
          </w:p>
        </w:tc>
        <w:tc>
          <w:tcPr>
            <w:tcW w:w="992" w:type="dxa"/>
            <w:vAlign w:val="center"/>
          </w:tcPr>
          <w:p w:rsidR="00D33AF0" w:rsidRPr="00F64786" w:rsidRDefault="00D33AF0" w:rsidP="00D33AF0">
            <w:pPr>
              <w:pStyle w:val="10"/>
              <w:widowControl w:val="0"/>
              <w:spacing w:after="0" w:line="240" w:lineRule="auto"/>
              <w:jc w:val="center"/>
            </w:pPr>
            <w:r>
              <w:t>10,00</w:t>
            </w:r>
          </w:p>
        </w:tc>
        <w:tc>
          <w:tcPr>
            <w:tcW w:w="1134" w:type="dxa"/>
          </w:tcPr>
          <w:p w:rsidR="00D33AF0" w:rsidRPr="00D33AF0" w:rsidRDefault="00D33AF0" w:rsidP="00D33AF0">
            <w:pPr>
              <w:pStyle w:val="10"/>
              <w:widowControl w:val="0"/>
              <w:spacing w:after="0" w:line="240" w:lineRule="auto"/>
              <w:jc w:val="center"/>
              <w:rPr>
                <w:rFonts w:eastAsia="Times New Roman"/>
              </w:rPr>
            </w:pPr>
            <w:r w:rsidRPr="00D33AF0">
              <w:rPr>
                <w:rFonts w:eastAsia="Times New Roman"/>
              </w:rPr>
              <w:t>4</w:t>
            </w:r>
            <w:r>
              <w:rPr>
                <w:rFonts w:eastAsia="Times New Roman"/>
              </w:rPr>
              <w:t>,00</w:t>
            </w:r>
          </w:p>
        </w:tc>
        <w:tc>
          <w:tcPr>
            <w:tcW w:w="2230" w:type="dxa"/>
            <w:shd w:val="clear" w:color="auto" w:fill="F2F2F2" w:themeFill="background1" w:themeFillShade="F2"/>
            <w:vAlign w:val="center"/>
          </w:tcPr>
          <w:p w:rsidR="00D33AF0" w:rsidRPr="00F64786" w:rsidRDefault="00D33AF0" w:rsidP="00D33AF0">
            <w:pPr>
              <w:pStyle w:val="10"/>
              <w:widowControl w:val="0"/>
              <w:spacing w:after="0" w:line="240" w:lineRule="auto"/>
              <w:jc w:val="center"/>
              <w:rPr>
                <w:b/>
                <w:bCs/>
              </w:rPr>
            </w:pPr>
            <w:r>
              <w:rPr>
                <w:b/>
                <w:bCs/>
              </w:rPr>
              <w:t>14,00</w:t>
            </w:r>
          </w:p>
        </w:tc>
      </w:tr>
      <w:tr w:rsidR="00D33AF0" w:rsidRPr="00F64786" w:rsidTr="009F7107">
        <w:trPr>
          <w:trHeight w:val="50"/>
          <w:jc w:val="center"/>
        </w:trPr>
        <w:tc>
          <w:tcPr>
            <w:tcW w:w="2229" w:type="dxa"/>
            <w:vMerge/>
            <w:shd w:val="clear" w:color="auto" w:fill="92D050"/>
            <w:vAlign w:val="center"/>
          </w:tcPr>
          <w:p w:rsidR="00D33AF0" w:rsidRPr="00F64786" w:rsidRDefault="00D33AF0" w:rsidP="00D33AF0">
            <w:pPr>
              <w:pStyle w:val="10"/>
              <w:widowControl w:val="0"/>
              <w:spacing w:after="0" w:line="240" w:lineRule="auto"/>
              <w:jc w:val="both"/>
              <w:rPr>
                <w:b/>
              </w:rPr>
            </w:pPr>
          </w:p>
        </w:tc>
        <w:tc>
          <w:tcPr>
            <w:tcW w:w="573" w:type="dxa"/>
            <w:shd w:val="clear" w:color="auto" w:fill="00B050"/>
            <w:vAlign w:val="center"/>
          </w:tcPr>
          <w:p w:rsidR="00D33AF0" w:rsidRPr="00F64786" w:rsidRDefault="00D33AF0" w:rsidP="00D33AF0">
            <w:pPr>
              <w:pStyle w:val="10"/>
              <w:widowControl w:val="0"/>
              <w:spacing w:after="0" w:line="240" w:lineRule="auto"/>
              <w:jc w:val="center"/>
              <w:rPr>
                <w:b/>
              </w:rPr>
            </w:pPr>
            <w:r w:rsidRPr="00F64786">
              <w:rPr>
                <w:rFonts w:eastAsia="Times New Roman"/>
                <w:b/>
              </w:rPr>
              <w:t>7</w:t>
            </w:r>
          </w:p>
        </w:tc>
        <w:tc>
          <w:tcPr>
            <w:tcW w:w="1172" w:type="dxa"/>
            <w:vAlign w:val="center"/>
          </w:tcPr>
          <w:p w:rsidR="00D33AF0" w:rsidRPr="00F64786" w:rsidRDefault="00D33AF0" w:rsidP="00D33AF0">
            <w:pPr>
              <w:pStyle w:val="10"/>
              <w:widowControl w:val="0"/>
              <w:spacing w:after="0" w:line="240" w:lineRule="auto"/>
              <w:jc w:val="center"/>
            </w:pPr>
            <w:r>
              <w:t>4,00</w:t>
            </w:r>
          </w:p>
        </w:tc>
        <w:tc>
          <w:tcPr>
            <w:tcW w:w="992" w:type="dxa"/>
          </w:tcPr>
          <w:p w:rsidR="00D33AF0" w:rsidRPr="00F64786" w:rsidRDefault="00D33AF0" w:rsidP="00D33AF0">
            <w:pPr>
              <w:pStyle w:val="10"/>
              <w:widowControl w:val="0"/>
              <w:spacing w:after="0" w:line="240" w:lineRule="auto"/>
              <w:jc w:val="center"/>
            </w:pPr>
            <w:r w:rsidRPr="00E74EC6">
              <w:t>0,00</w:t>
            </w:r>
          </w:p>
        </w:tc>
        <w:tc>
          <w:tcPr>
            <w:tcW w:w="992" w:type="dxa"/>
            <w:vAlign w:val="center"/>
          </w:tcPr>
          <w:p w:rsidR="00D33AF0" w:rsidRPr="00F64786" w:rsidRDefault="00D33AF0" w:rsidP="00D33AF0">
            <w:pPr>
              <w:pStyle w:val="10"/>
              <w:widowControl w:val="0"/>
              <w:spacing w:after="0" w:line="240" w:lineRule="auto"/>
              <w:jc w:val="center"/>
            </w:pPr>
            <w:r>
              <w:t>0,00</w:t>
            </w:r>
          </w:p>
        </w:tc>
        <w:tc>
          <w:tcPr>
            <w:tcW w:w="1134" w:type="dxa"/>
          </w:tcPr>
          <w:p w:rsidR="00D33AF0" w:rsidRPr="00D33AF0" w:rsidRDefault="00F209F2" w:rsidP="00D33AF0">
            <w:pPr>
              <w:pStyle w:val="10"/>
              <w:widowControl w:val="0"/>
              <w:spacing w:after="0" w:line="240" w:lineRule="auto"/>
              <w:jc w:val="center"/>
              <w:rPr>
                <w:rFonts w:eastAsia="Times New Roman"/>
              </w:rPr>
            </w:pPr>
            <w:r>
              <w:rPr>
                <w:rFonts w:eastAsia="Times New Roman"/>
              </w:rPr>
              <w:t>0,00</w:t>
            </w:r>
          </w:p>
        </w:tc>
        <w:tc>
          <w:tcPr>
            <w:tcW w:w="2230" w:type="dxa"/>
            <w:shd w:val="clear" w:color="auto" w:fill="F2F2F2" w:themeFill="background1" w:themeFillShade="F2"/>
            <w:vAlign w:val="center"/>
          </w:tcPr>
          <w:p w:rsidR="00D33AF0" w:rsidRPr="00F64786" w:rsidRDefault="00D33AF0" w:rsidP="00D33AF0">
            <w:pPr>
              <w:pStyle w:val="10"/>
              <w:widowControl w:val="0"/>
              <w:spacing w:after="0" w:line="240" w:lineRule="auto"/>
              <w:jc w:val="center"/>
              <w:rPr>
                <w:b/>
                <w:bCs/>
              </w:rPr>
            </w:pPr>
            <w:r>
              <w:rPr>
                <w:b/>
                <w:bCs/>
              </w:rPr>
              <w:t>4,00</w:t>
            </w:r>
          </w:p>
        </w:tc>
      </w:tr>
      <w:tr w:rsidR="00D33AF0" w:rsidRPr="00F64786" w:rsidTr="00D33AF0">
        <w:trPr>
          <w:trHeight w:val="50"/>
          <w:jc w:val="center"/>
        </w:trPr>
        <w:tc>
          <w:tcPr>
            <w:tcW w:w="2802" w:type="dxa"/>
            <w:gridSpan w:val="2"/>
            <w:shd w:val="clear" w:color="auto" w:fill="00B050"/>
            <w:vAlign w:val="center"/>
          </w:tcPr>
          <w:p w:rsidR="00D33AF0" w:rsidRPr="00F64786" w:rsidRDefault="00D33AF0" w:rsidP="00F05E9B">
            <w:pPr>
              <w:pStyle w:val="10"/>
              <w:widowControl w:val="0"/>
              <w:spacing w:after="0" w:line="240" w:lineRule="auto"/>
              <w:jc w:val="center"/>
              <w:rPr>
                <w:rFonts w:eastAsia="Times New Roman"/>
                <w:b/>
              </w:rPr>
            </w:pPr>
            <w:r w:rsidRPr="00F64786">
              <w:rPr>
                <w:rFonts w:eastAsia="Times New Roman"/>
                <w:b/>
              </w:rPr>
              <w:t xml:space="preserve">Итого баллов </w:t>
            </w:r>
          </w:p>
          <w:p w:rsidR="00D33AF0" w:rsidRPr="00F05E9B" w:rsidRDefault="00D33AF0" w:rsidP="00F05E9B">
            <w:pPr>
              <w:pStyle w:val="10"/>
              <w:widowControl w:val="0"/>
              <w:spacing w:after="0" w:line="240" w:lineRule="auto"/>
              <w:jc w:val="center"/>
              <w:rPr>
                <w:rFonts w:eastAsia="Times New Roman"/>
                <w:b/>
              </w:rPr>
            </w:pPr>
            <w:r w:rsidRPr="00F64786">
              <w:rPr>
                <w:rFonts w:eastAsia="Times New Roman"/>
                <w:b/>
              </w:rPr>
              <w:t>за критерий/модуль</w:t>
            </w:r>
          </w:p>
        </w:tc>
        <w:tc>
          <w:tcPr>
            <w:tcW w:w="1172" w:type="dxa"/>
            <w:shd w:val="clear" w:color="auto" w:fill="F2F2F2" w:themeFill="background1" w:themeFillShade="F2"/>
            <w:vAlign w:val="center"/>
          </w:tcPr>
          <w:p w:rsidR="00D33AF0" w:rsidRPr="00F64786" w:rsidRDefault="00D33AF0" w:rsidP="00F64786">
            <w:pPr>
              <w:pStyle w:val="10"/>
              <w:widowControl w:val="0"/>
              <w:spacing w:after="0" w:line="240" w:lineRule="auto"/>
              <w:jc w:val="center"/>
              <w:rPr>
                <w:b/>
                <w:bCs/>
              </w:rPr>
            </w:pPr>
            <w:r>
              <w:rPr>
                <w:b/>
                <w:bCs/>
              </w:rPr>
              <w:t>13,00</w:t>
            </w:r>
          </w:p>
        </w:tc>
        <w:tc>
          <w:tcPr>
            <w:tcW w:w="992" w:type="dxa"/>
            <w:shd w:val="clear" w:color="auto" w:fill="F2F2F2" w:themeFill="background1" w:themeFillShade="F2"/>
            <w:vAlign w:val="center"/>
          </w:tcPr>
          <w:p w:rsidR="00D33AF0" w:rsidRPr="00F64786" w:rsidRDefault="00F209F2" w:rsidP="00F64786">
            <w:pPr>
              <w:pStyle w:val="10"/>
              <w:widowControl w:val="0"/>
              <w:spacing w:after="0" w:line="240" w:lineRule="auto"/>
              <w:jc w:val="center"/>
              <w:rPr>
                <w:b/>
                <w:bCs/>
              </w:rPr>
            </w:pPr>
            <w:r>
              <w:rPr>
                <w:b/>
                <w:bCs/>
              </w:rPr>
              <w:t>30</w:t>
            </w:r>
            <w:r w:rsidR="00D33AF0">
              <w:rPr>
                <w:b/>
                <w:bCs/>
              </w:rPr>
              <w:t>,00</w:t>
            </w:r>
          </w:p>
        </w:tc>
        <w:tc>
          <w:tcPr>
            <w:tcW w:w="992" w:type="dxa"/>
            <w:shd w:val="clear" w:color="auto" w:fill="F2F2F2" w:themeFill="background1" w:themeFillShade="F2"/>
            <w:vAlign w:val="center"/>
          </w:tcPr>
          <w:p w:rsidR="00D33AF0" w:rsidRPr="00F64786" w:rsidRDefault="00D33AF0" w:rsidP="00F64786">
            <w:pPr>
              <w:pStyle w:val="10"/>
              <w:widowControl w:val="0"/>
              <w:spacing w:after="0" w:line="240" w:lineRule="auto"/>
              <w:jc w:val="center"/>
              <w:rPr>
                <w:b/>
              </w:rPr>
            </w:pPr>
            <w:r>
              <w:rPr>
                <w:b/>
              </w:rPr>
              <w:t>27,00</w:t>
            </w:r>
          </w:p>
        </w:tc>
        <w:tc>
          <w:tcPr>
            <w:tcW w:w="1134" w:type="dxa"/>
            <w:shd w:val="clear" w:color="auto" w:fill="F2F2F2" w:themeFill="background1" w:themeFillShade="F2"/>
            <w:vAlign w:val="center"/>
          </w:tcPr>
          <w:p w:rsidR="00D33AF0" w:rsidRPr="00F64786" w:rsidRDefault="00F209F2" w:rsidP="00D33AF0">
            <w:pPr>
              <w:pStyle w:val="10"/>
              <w:widowControl w:val="0"/>
              <w:spacing w:after="0" w:line="240" w:lineRule="auto"/>
              <w:jc w:val="center"/>
              <w:rPr>
                <w:rFonts w:eastAsia="Times New Roman"/>
                <w:b/>
              </w:rPr>
            </w:pPr>
            <w:r>
              <w:rPr>
                <w:rFonts w:eastAsia="Times New Roman"/>
                <w:b/>
              </w:rPr>
              <w:t>30</w:t>
            </w:r>
            <w:r w:rsidR="00D33AF0">
              <w:rPr>
                <w:rFonts w:eastAsia="Times New Roman"/>
                <w:b/>
              </w:rPr>
              <w:t>,00</w:t>
            </w:r>
          </w:p>
        </w:tc>
        <w:tc>
          <w:tcPr>
            <w:tcW w:w="2230" w:type="dxa"/>
            <w:shd w:val="clear" w:color="auto" w:fill="F2F2F2" w:themeFill="background1" w:themeFillShade="F2"/>
            <w:vAlign w:val="center"/>
          </w:tcPr>
          <w:p w:rsidR="00D33AF0" w:rsidRPr="00F64786" w:rsidRDefault="00D33AF0" w:rsidP="00F64786">
            <w:pPr>
              <w:pStyle w:val="10"/>
              <w:widowControl w:val="0"/>
              <w:spacing w:after="0" w:line="240" w:lineRule="auto"/>
              <w:jc w:val="center"/>
              <w:rPr>
                <w:b/>
              </w:rPr>
            </w:pPr>
            <w:r w:rsidRPr="00F64786">
              <w:rPr>
                <w:rFonts w:eastAsia="Times New Roman"/>
                <w:b/>
              </w:rPr>
              <w:t>100</w:t>
            </w:r>
          </w:p>
        </w:tc>
      </w:tr>
    </w:tbl>
    <w:p w:rsidR="00BC1040" w:rsidRDefault="00BC1040" w:rsidP="00C0578C">
      <w:pPr>
        <w:pStyle w:val="10"/>
        <w:spacing w:after="0" w:line="360" w:lineRule="auto"/>
        <w:jc w:val="both"/>
        <w:rPr>
          <w:sz w:val="28"/>
          <w:szCs w:val="28"/>
        </w:rPr>
      </w:pPr>
    </w:p>
    <w:p w:rsidR="00BC1040" w:rsidRDefault="00F56BB6" w:rsidP="00C0578C">
      <w:pPr>
        <w:spacing w:line="360" w:lineRule="auto"/>
        <w:ind w:firstLine="709"/>
        <w:jc w:val="center"/>
        <w:rPr>
          <w:rFonts w:ascii="Times New Roman" w:hAnsi="Times New Roman" w:cs="Times New Roman"/>
          <w:b/>
          <w:sz w:val="28"/>
          <w:szCs w:val="28"/>
        </w:rPr>
      </w:pPr>
      <w:bookmarkStart w:id="11" w:name="_Toc125645900"/>
      <w:r>
        <w:rPr>
          <w:rFonts w:ascii="Times New Roman" w:hAnsi="Times New Roman" w:cs="Times New Roman"/>
          <w:b/>
          <w:sz w:val="28"/>
          <w:szCs w:val="28"/>
        </w:rPr>
        <w:t>1.4. СПЕЦИФИКАЦИЯ ОЦЕНКИ КОМПЕТЕНЦИИ</w:t>
      </w:r>
      <w:bookmarkEnd w:id="11"/>
    </w:p>
    <w:p w:rsidR="00BC1040" w:rsidRDefault="00F56BB6" w:rsidP="00C0578C">
      <w:pPr>
        <w:pStyle w:val="10"/>
        <w:spacing w:after="0" w:line="360" w:lineRule="auto"/>
        <w:ind w:firstLine="709"/>
        <w:jc w:val="both"/>
        <w:rPr>
          <w:sz w:val="28"/>
          <w:szCs w:val="28"/>
        </w:rPr>
      </w:pPr>
      <w:r>
        <w:rPr>
          <w:sz w:val="28"/>
          <w:szCs w:val="28"/>
        </w:rPr>
        <w:t>Оценка Конкурсного задания будет основываться на к</w:t>
      </w:r>
      <w:r w:rsidR="00C0578C">
        <w:rPr>
          <w:sz w:val="28"/>
          <w:szCs w:val="28"/>
        </w:rPr>
        <w:t>ритериях, указанных в таблице 3.</w:t>
      </w:r>
    </w:p>
    <w:p w:rsidR="00BC1040" w:rsidRPr="00C0578C" w:rsidRDefault="00F56BB6" w:rsidP="00C0578C">
      <w:pPr>
        <w:pStyle w:val="10"/>
        <w:spacing w:after="0" w:line="360" w:lineRule="auto"/>
        <w:ind w:firstLine="709"/>
        <w:jc w:val="right"/>
        <w:rPr>
          <w:iCs/>
          <w:sz w:val="28"/>
          <w:szCs w:val="28"/>
        </w:rPr>
      </w:pPr>
      <w:r w:rsidRPr="00C0578C">
        <w:rPr>
          <w:iCs/>
          <w:sz w:val="28"/>
          <w:szCs w:val="28"/>
        </w:rPr>
        <w:t>Таблица 3</w:t>
      </w:r>
    </w:p>
    <w:p w:rsidR="00BC1040" w:rsidRDefault="00F56BB6" w:rsidP="00C0578C">
      <w:pPr>
        <w:pStyle w:val="10"/>
        <w:spacing w:after="0" w:line="360" w:lineRule="auto"/>
        <w:ind w:firstLine="709"/>
        <w:jc w:val="center"/>
        <w:rPr>
          <w:b/>
          <w:bCs/>
          <w:sz w:val="28"/>
          <w:szCs w:val="28"/>
        </w:rPr>
      </w:pPr>
      <w:r>
        <w:rPr>
          <w:b/>
          <w:bCs/>
          <w:sz w:val="28"/>
          <w:szCs w:val="28"/>
        </w:rPr>
        <w:t>Оценка конкурсного задания</w:t>
      </w:r>
    </w:p>
    <w:tbl>
      <w:tblPr>
        <w:tblStyle w:val="afff1"/>
        <w:tblW w:w="5000" w:type="pct"/>
        <w:tblLayout w:type="fixed"/>
        <w:tblLook w:val="04A0"/>
      </w:tblPr>
      <w:tblGrid>
        <w:gridCol w:w="546"/>
        <w:gridCol w:w="3006"/>
        <w:gridCol w:w="6019"/>
      </w:tblGrid>
      <w:tr w:rsidR="00BC1040" w:rsidTr="00CF275A">
        <w:tc>
          <w:tcPr>
            <w:tcW w:w="3552" w:type="dxa"/>
            <w:gridSpan w:val="2"/>
            <w:shd w:val="clear" w:color="auto" w:fill="92D050"/>
            <w:vAlign w:val="center"/>
          </w:tcPr>
          <w:p w:rsidR="00BC1040" w:rsidRDefault="00F56BB6" w:rsidP="00C0578C">
            <w:pPr>
              <w:pStyle w:val="10"/>
              <w:widowControl w:val="0"/>
              <w:spacing w:after="0" w:line="240" w:lineRule="auto"/>
              <w:jc w:val="center"/>
              <w:rPr>
                <w:b/>
              </w:rPr>
            </w:pPr>
            <w:r>
              <w:rPr>
                <w:rFonts w:eastAsia="Times New Roman"/>
                <w:b/>
              </w:rPr>
              <w:t>Критерий</w:t>
            </w:r>
          </w:p>
        </w:tc>
        <w:tc>
          <w:tcPr>
            <w:tcW w:w="6019" w:type="dxa"/>
            <w:shd w:val="clear" w:color="auto" w:fill="92D050"/>
            <w:vAlign w:val="center"/>
          </w:tcPr>
          <w:p w:rsidR="00BC1040" w:rsidRDefault="00F56BB6">
            <w:pPr>
              <w:pStyle w:val="10"/>
              <w:widowControl w:val="0"/>
              <w:spacing w:after="0" w:line="240" w:lineRule="auto"/>
              <w:jc w:val="center"/>
              <w:rPr>
                <w:b/>
              </w:rPr>
            </w:pPr>
            <w:r>
              <w:rPr>
                <w:rFonts w:eastAsia="Times New Roman"/>
                <w:b/>
              </w:rPr>
              <w:t>Методика проверки навыков в критерии</w:t>
            </w:r>
          </w:p>
        </w:tc>
      </w:tr>
      <w:tr w:rsidR="00BC1040" w:rsidTr="00CF275A">
        <w:tc>
          <w:tcPr>
            <w:tcW w:w="546" w:type="dxa"/>
            <w:shd w:val="clear" w:color="auto" w:fill="00B050"/>
          </w:tcPr>
          <w:p w:rsidR="00BC1040" w:rsidRDefault="00F56BB6" w:rsidP="00C0578C">
            <w:pPr>
              <w:pStyle w:val="10"/>
              <w:widowControl w:val="0"/>
              <w:spacing w:after="0" w:line="240" w:lineRule="auto"/>
              <w:jc w:val="center"/>
              <w:rPr>
                <w:b/>
              </w:rPr>
            </w:pPr>
            <w:r>
              <w:rPr>
                <w:rFonts w:eastAsia="Times New Roman"/>
                <w:b/>
              </w:rPr>
              <w:t>А</w:t>
            </w:r>
          </w:p>
        </w:tc>
        <w:tc>
          <w:tcPr>
            <w:tcW w:w="3006" w:type="dxa"/>
            <w:shd w:val="clear" w:color="auto" w:fill="92D050"/>
          </w:tcPr>
          <w:p w:rsidR="00BC1040" w:rsidRDefault="00F56BB6" w:rsidP="00C0578C">
            <w:pPr>
              <w:pStyle w:val="10"/>
              <w:widowControl w:val="0"/>
              <w:spacing w:after="0" w:line="240" w:lineRule="auto"/>
              <w:jc w:val="center"/>
            </w:pPr>
            <w:r>
              <w:rPr>
                <w:rFonts w:eastAsia="Times New Roman"/>
                <w:b/>
              </w:rPr>
              <w:t>Огневая подготовка</w:t>
            </w:r>
          </w:p>
        </w:tc>
        <w:tc>
          <w:tcPr>
            <w:tcW w:w="6019" w:type="dxa"/>
          </w:tcPr>
          <w:p w:rsidR="00BC1040" w:rsidRDefault="00F56BB6">
            <w:pPr>
              <w:pStyle w:val="10"/>
              <w:widowControl w:val="0"/>
              <w:spacing w:after="0" w:line="240" w:lineRule="auto"/>
              <w:jc w:val="both"/>
            </w:pPr>
            <w:r>
              <w:rPr>
                <w:rFonts w:eastAsia="Times New Roman"/>
              </w:rPr>
              <w:t xml:space="preserve">Оцениваются правильность применения огнестрельного оружия, мер безопасности при обращении с оружием, </w:t>
            </w:r>
            <w:r>
              <w:rPr>
                <w:rFonts w:eastAsia="Times New Roman"/>
              </w:rPr>
              <w:lastRenderedPageBreak/>
              <w:t>практические навыки выполнения стрельб, разборки-сборки оружия и снаряжения магазинов</w:t>
            </w:r>
          </w:p>
        </w:tc>
      </w:tr>
      <w:tr w:rsidR="00BC1040" w:rsidTr="00CF275A">
        <w:tc>
          <w:tcPr>
            <w:tcW w:w="546" w:type="dxa"/>
            <w:shd w:val="clear" w:color="auto" w:fill="00B050"/>
          </w:tcPr>
          <w:p w:rsidR="00BC1040" w:rsidRDefault="00CF275A" w:rsidP="00C0578C">
            <w:pPr>
              <w:pStyle w:val="10"/>
              <w:widowControl w:val="0"/>
              <w:spacing w:after="0" w:line="240" w:lineRule="auto"/>
              <w:jc w:val="center"/>
              <w:rPr>
                <w:b/>
              </w:rPr>
            </w:pPr>
            <w:r>
              <w:rPr>
                <w:rFonts w:eastAsia="Times New Roman"/>
                <w:b/>
              </w:rPr>
              <w:lastRenderedPageBreak/>
              <w:t>Б</w:t>
            </w:r>
          </w:p>
        </w:tc>
        <w:tc>
          <w:tcPr>
            <w:tcW w:w="3006" w:type="dxa"/>
            <w:shd w:val="clear" w:color="auto" w:fill="92D050"/>
          </w:tcPr>
          <w:p w:rsidR="00BC1040" w:rsidRDefault="00B15498" w:rsidP="00C0578C">
            <w:pPr>
              <w:pStyle w:val="10"/>
              <w:widowControl w:val="0"/>
              <w:spacing w:after="0" w:line="240" w:lineRule="auto"/>
              <w:jc w:val="center"/>
            </w:pPr>
            <w:r>
              <w:rPr>
                <w:rFonts w:eastAsia="Times New Roman"/>
                <w:b/>
              </w:rPr>
              <w:t>Производство предварительного расследования</w:t>
            </w:r>
          </w:p>
        </w:tc>
        <w:tc>
          <w:tcPr>
            <w:tcW w:w="6019" w:type="dxa"/>
          </w:tcPr>
          <w:p w:rsidR="00BC1040" w:rsidRDefault="00F56BB6">
            <w:pPr>
              <w:pStyle w:val="10"/>
              <w:widowControl w:val="0"/>
              <w:spacing w:after="0" w:line="240" w:lineRule="auto"/>
              <w:jc w:val="both"/>
            </w:pPr>
            <w:r>
              <w:rPr>
                <w:rFonts w:eastAsia="Times New Roman"/>
              </w:rPr>
              <w:t xml:space="preserve">Оцениваются навыки </w:t>
            </w:r>
            <w:r w:rsidR="00B15498">
              <w:rPr>
                <w:rFonts w:eastAsia="Times New Roman"/>
              </w:rPr>
              <w:t xml:space="preserve">производства </w:t>
            </w:r>
            <w:r>
              <w:rPr>
                <w:rFonts w:eastAsia="Times New Roman"/>
              </w:rPr>
              <w:t>следственных и процессуальных действий</w:t>
            </w:r>
            <w:r w:rsidR="00CF275A">
              <w:rPr>
                <w:rFonts w:eastAsia="Times New Roman"/>
              </w:rPr>
              <w:t xml:space="preserve">. </w:t>
            </w:r>
            <w:r w:rsidR="00CF275A" w:rsidRPr="00CF275A">
              <w:rPr>
                <w:rFonts w:eastAsia="Times New Roman"/>
              </w:rPr>
              <w:t>Навыки работы по осмотру мест происшествий, производству обыска и иных следственных и процессуальных действий,  применение технических и высокотехнологичных сре</w:t>
            </w:r>
            <w:proofErr w:type="gramStart"/>
            <w:r w:rsidR="00CF275A" w:rsidRPr="00CF275A">
              <w:rPr>
                <w:rFonts w:eastAsia="Times New Roman"/>
              </w:rPr>
              <w:t>дств в р</w:t>
            </w:r>
            <w:proofErr w:type="gramEnd"/>
            <w:r w:rsidR="00CF275A" w:rsidRPr="00CF275A">
              <w:rPr>
                <w:rFonts w:eastAsia="Times New Roman"/>
              </w:rPr>
              <w:t>аскрытии и расследовании преступлений</w:t>
            </w:r>
          </w:p>
        </w:tc>
      </w:tr>
      <w:tr w:rsidR="00F85963" w:rsidTr="009F7107">
        <w:tc>
          <w:tcPr>
            <w:tcW w:w="546" w:type="dxa"/>
            <w:shd w:val="clear" w:color="auto" w:fill="00B050"/>
          </w:tcPr>
          <w:p w:rsidR="00F85963" w:rsidRDefault="00F85963" w:rsidP="009F7107">
            <w:pPr>
              <w:pStyle w:val="10"/>
              <w:widowControl w:val="0"/>
              <w:spacing w:after="0" w:line="240" w:lineRule="auto"/>
              <w:jc w:val="center"/>
              <w:rPr>
                <w:b/>
              </w:rPr>
            </w:pPr>
            <w:r>
              <w:rPr>
                <w:rFonts w:eastAsia="Times New Roman"/>
                <w:b/>
              </w:rPr>
              <w:t>В</w:t>
            </w:r>
          </w:p>
        </w:tc>
        <w:tc>
          <w:tcPr>
            <w:tcW w:w="3006" w:type="dxa"/>
            <w:shd w:val="clear" w:color="auto" w:fill="92D050"/>
          </w:tcPr>
          <w:p w:rsidR="00F85963" w:rsidRDefault="00F85963" w:rsidP="009F7107">
            <w:pPr>
              <w:pStyle w:val="10"/>
              <w:widowControl w:val="0"/>
              <w:spacing w:after="0" w:line="240" w:lineRule="auto"/>
              <w:jc w:val="center"/>
            </w:pPr>
            <w:r>
              <w:rPr>
                <w:rFonts w:eastAsia="Times New Roman"/>
                <w:b/>
              </w:rPr>
              <w:t>О</w:t>
            </w:r>
            <w:r w:rsidRPr="00CF275A">
              <w:rPr>
                <w:rFonts w:eastAsia="Times New Roman"/>
                <w:b/>
              </w:rPr>
              <w:t>существление криминалистической деятельности</w:t>
            </w:r>
            <w:r>
              <w:rPr>
                <w:rFonts w:eastAsia="Times New Roman"/>
                <w:b/>
              </w:rPr>
              <w:t xml:space="preserve"> с целью раскрытии и расследовании преступлений</w:t>
            </w:r>
          </w:p>
        </w:tc>
        <w:tc>
          <w:tcPr>
            <w:tcW w:w="6019" w:type="dxa"/>
          </w:tcPr>
          <w:p w:rsidR="00F85963" w:rsidRDefault="00F85963" w:rsidP="009F7107">
            <w:pPr>
              <w:pStyle w:val="10"/>
              <w:widowControl w:val="0"/>
              <w:spacing w:after="0" w:line="240" w:lineRule="auto"/>
              <w:jc w:val="both"/>
            </w:pPr>
            <w:r>
              <w:rPr>
                <w:rFonts w:eastAsia="Times New Roman"/>
              </w:rPr>
              <w:t xml:space="preserve">Оцениваются </w:t>
            </w:r>
            <w:r w:rsidRPr="00CF275A">
              <w:rPr>
                <w:rFonts w:eastAsia="Times New Roman"/>
              </w:rPr>
              <w:t>применение криминалистических средств и методов в раскрытии и расследовании преступлений</w:t>
            </w:r>
            <w:r>
              <w:rPr>
                <w:rFonts w:eastAsia="Times New Roman"/>
              </w:rPr>
              <w:t xml:space="preserve">. Навыка работы с дактилоскопическими и </w:t>
            </w:r>
            <w:proofErr w:type="spellStart"/>
            <w:r>
              <w:rPr>
                <w:rFonts w:eastAsia="Times New Roman"/>
              </w:rPr>
              <w:t>трасологическими</w:t>
            </w:r>
            <w:proofErr w:type="spellEnd"/>
            <w:r>
              <w:rPr>
                <w:rFonts w:eastAsia="Times New Roman"/>
              </w:rPr>
              <w:t xml:space="preserve"> следами, признаками внешности </w:t>
            </w:r>
          </w:p>
        </w:tc>
      </w:tr>
      <w:tr w:rsidR="00BC1040" w:rsidTr="00CF275A">
        <w:tc>
          <w:tcPr>
            <w:tcW w:w="546" w:type="dxa"/>
            <w:shd w:val="clear" w:color="auto" w:fill="00B050"/>
          </w:tcPr>
          <w:p w:rsidR="00BC1040" w:rsidRDefault="00F85963" w:rsidP="00C0578C">
            <w:pPr>
              <w:pStyle w:val="10"/>
              <w:widowControl w:val="0"/>
              <w:spacing w:after="0" w:line="240" w:lineRule="auto"/>
              <w:jc w:val="center"/>
              <w:rPr>
                <w:b/>
              </w:rPr>
            </w:pPr>
            <w:r>
              <w:rPr>
                <w:rFonts w:eastAsia="Times New Roman"/>
                <w:b/>
              </w:rPr>
              <w:t>Г</w:t>
            </w:r>
          </w:p>
        </w:tc>
        <w:tc>
          <w:tcPr>
            <w:tcW w:w="3006" w:type="dxa"/>
            <w:shd w:val="clear" w:color="auto" w:fill="92D050"/>
          </w:tcPr>
          <w:p w:rsidR="00BC1040" w:rsidRDefault="00F85963" w:rsidP="00C0578C">
            <w:pPr>
              <w:pStyle w:val="10"/>
              <w:widowControl w:val="0"/>
              <w:spacing w:after="0" w:line="240" w:lineRule="auto"/>
              <w:jc w:val="center"/>
            </w:pPr>
            <w:r>
              <w:rPr>
                <w:rFonts w:eastAsia="Times New Roman"/>
                <w:b/>
              </w:rPr>
              <w:t>Виртуальный криминалист</w:t>
            </w:r>
          </w:p>
        </w:tc>
        <w:tc>
          <w:tcPr>
            <w:tcW w:w="6019" w:type="dxa"/>
          </w:tcPr>
          <w:p w:rsidR="00BC1040" w:rsidRDefault="00F56BB6">
            <w:pPr>
              <w:pStyle w:val="10"/>
              <w:widowControl w:val="0"/>
              <w:spacing w:after="0" w:line="240" w:lineRule="auto"/>
              <w:jc w:val="both"/>
            </w:pPr>
            <w:r>
              <w:rPr>
                <w:rFonts w:eastAsia="Times New Roman"/>
              </w:rPr>
              <w:t xml:space="preserve">Оцениваются </w:t>
            </w:r>
            <w:r w:rsidR="00F85963">
              <w:rPr>
                <w:rFonts w:eastAsia="Times New Roman"/>
              </w:rPr>
              <w:t>тактика</w:t>
            </w:r>
            <w:r w:rsidR="00F85963" w:rsidRPr="00CF275A">
              <w:rPr>
                <w:rFonts w:eastAsia="Times New Roman"/>
              </w:rPr>
              <w:t xml:space="preserve"> </w:t>
            </w:r>
            <w:r w:rsidR="00CF275A" w:rsidRPr="00CF275A">
              <w:rPr>
                <w:rFonts w:eastAsia="Times New Roman"/>
              </w:rPr>
              <w:t>применени</w:t>
            </w:r>
            <w:r w:rsidR="00F85963">
              <w:rPr>
                <w:rFonts w:eastAsia="Times New Roman"/>
              </w:rPr>
              <w:t>я</w:t>
            </w:r>
            <w:r w:rsidR="00CF275A" w:rsidRPr="00CF275A">
              <w:rPr>
                <w:rFonts w:eastAsia="Times New Roman"/>
              </w:rPr>
              <w:t xml:space="preserve"> криминалистических средств и методов в раскрытии и расследовании преступлений</w:t>
            </w:r>
            <w:r w:rsidR="00CF275A">
              <w:rPr>
                <w:rFonts w:eastAsia="Times New Roman"/>
              </w:rPr>
              <w:t xml:space="preserve">. Навыка работы </w:t>
            </w:r>
            <w:r w:rsidR="00D33AF0">
              <w:rPr>
                <w:rFonts w:eastAsia="Times New Roman"/>
              </w:rPr>
              <w:t>вычислительной техникой, программным обеспечением и</w:t>
            </w:r>
            <w:r w:rsidR="00CF275A">
              <w:rPr>
                <w:rFonts w:eastAsia="Times New Roman"/>
              </w:rPr>
              <w:t xml:space="preserve"> </w:t>
            </w:r>
            <w:r w:rsidR="00F85963">
              <w:rPr>
                <w:rFonts w:eastAsia="Times New Roman"/>
              </w:rPr>
              <w:t>криминалистическим оборудованием</w:t>
            </w:r>
            <w:r w:rsidR="0055400B">
              <w:rPr>
                <w:rFonts w:eastAsia="Times New Roman"/>
              </w:rPr>
              <w:t xml:space="preserve"> </w:t>
            </w:r>
          </w:p>
        </w:tc>
      </w:tr>
    </w:tbl>
    <w:p w:rsidR="00BC1040" w:rsidRDefault="00BC1040">
      <w:pPr>
        <w:spacing w:line="360" w:lineRule="auto"/>
        <w:ind w:firstLine="709"/>
        <w:rPr>
          <w:rFonts w:ascii="Times New Roman" w:hAnsi="Times New Roman" w:cs="Times New Roman"/>
          <w:sz w:val="28"/>
          <w:szCs w:val="28"/>
        </w:rPr>
      </w:pPr>
    </w:p>
    <w:p w:rsidR="00BC1040" w:rsidRDefault="00F56BB6">
      <w:pPr>
        <w:spacing w:line="360" w:lineRule="auto"/>
        <w:ind w:firstLine="709"/>
        <w:jc w:val="center"/>
        <w:rPr>
          <w:rFonts w:ascii="Times New Roman" w:hAnsi="Times New Roman" w:cs="Times New Roman"/>
          <w:b/>
          <w:sz w:val="28"/>
          <w:szCs w:val="28"/>
        </w:rPr>
      </w:pPr>
      <w:r>
        <w:rPr>
          <w:rFonts w:ascii="Times New Roman" w:hAnsi="Times New Roman" w:cs="Times New Roman"/>
          <w:b/>
          <w:sz w:val="28"/>
          <w:szCs w:val="28"/>
        </w:rPr>
        <w:t>1.5.</w:t>
      </w:r>
      <w:r w:rsidR="00973D09">
        <w:rPr>
          <w:rFonts w:ascii="Times New Roman" w:hAnsi="Times New Roman" w:cs="Times New Roman"/>
          <w:b/>
          <w:sz w:val="28"/>
          <w:szCs w:val="28"/>
        </w:rPr>
        <w:tab/>
      </w:r>
      <w:r>
        <w:rPr>
          <w:rFonts w:ascii="Times New Roman" w:hAnsi="Times New Roman" w:cs="Times New Roman"/>
          <w:b/>
          <w:sz w:val="28"/>
          <w:szCs w:val="28"/>
        </w:rPr>
        <w:t>КОНКУРСНОЕ ЗАДАНИЕ</w:t>
      </w:r>
    </w:p>
    <w:p w:rsidR="00BC1040" w:rsidRDefault="00F56BB6">
      <w:pPr>
        <w:pStyle w:val="10"/>
        <w:spacing w:after="0" w:line="360" w:lineRule="auto"/>
        <w:jc w:val="both"/>
        <w:rPr>
          <w:rFonts w:eastAsia="Times New Roman"/>
          <w:color w:val="000000" w:themeColor="text1"/>
          <w:sz w:val="28"/>
          <w:szCs w:val="28"/>
        </w:rPr>
      </w:pPr>
      <w:r w:rsidRPr="00FB39EB">
        <w:rPr>
          <w:rFonts w:eastAsia="Times New Roman"/>
          <w:color w:val="000000" w:themeColor="text1"/>
          <w:sz w:val="28"/>
          <w:szCs w:val="28"/>
        </w:rPr>
        <w:t xml:space="preserve">Общая продолжительность Конкурсного задания: </w:t>
      </w:r>
      <w:r w:rsidR="00C057DB">
        <w:rPr>
          <w:rFonts w:eastAsia="Times New Roman"/>
          <w:color w:val="000000" w:themeColor="text1"/>
          <w:sz w:val="28"/>
          <w:szCs w:val="28"/>
        </w:rPr>
        <w:t>11</w:t>
      </w:r>
      <w:r w:rsidRPr="00FB39EB">
        <w:rPr>
          <w:rFonts w:eastAsia="Times New Roman"/>
          <w:color w:val="000000" w:themeColor="text1"/>
          <w:sz w:val="28"/>
          <w:szCs w:val="28"/>
        </w:rPr>
        <w:t xml:space="preserve"> часов</w:t>
      </w:r>
      <w:r w:rsidR="00FB39EB" w:rsidRPr="00FB39EB">
        <w:rPr>
          <w:rFonts w:eastAsia="Times New Roman"/>
          <w:color w:val="000000" w:themeColor="text1"/>
          <w:sz w:val="28"/>
          <w:szCs w:val="28"/>
        </w:rPr>
        <w:t xml:space="preserve"> 30 минут</w:t>
      </w:r>
    </w:p>
    <w:p w:rsidR="00BC1040" w:rsidRDefault="00F56BB6">
      <w:pPr>
        <w:pStyle w:val="10"/>
        <w:spacing w:after="0" w:line="360" w:lineRule="auto"/>
        <w:jc w:val="both"/>
        <w:rPr>
          <w:color w:val="000000" w:themeColor="text1"/>
          <w:sz w:val="28"/>
          <w:szCs w:val="28"/>
        </w:rPr>
      </w:pPr>
      <w:r>
        <w:rPr>
          <w:rFonts w:eastAsia="Times New Roman"/>
          <w:color w:val="000000" w:themeColor="text1"/>
          <w:sz w:val="28"/>
          <w:szCs w:val="28"/>
        </w:rPr>
        <w:t xml:space="preserve">Количество конкурсных дней: </w:t>
      </w:r>
      <w:r w:rsidR="00C057DB">
        <w:rPr>
          <w:rFonts w:eastAsia="Times New Roman"/>
          <w:color w:val="000000" w:themeColor="text1"/>
          <w:sz w:val="28"/>
          <w:szCs w:val="28"/>
        </w:rPr>
        <w:t>3</w:t>
      </w:r>
      <w:r>
        <w:rPr>
          <w:rFonts w:eastAsia="Times New Roman"/>
          <w:color w:val="000000" w:themeColor="text1"/>
          <w:sz w:val="28"/>
          <w:szCs w:val="28"/>
        </w:rPr>
        <w:t xml:space="preserve"> дня</w:t>
      </w:r>
    </w:p>
    <w:p w:rsidR="00BC1040" w:rsidRDefault="00F56BB6">
      <w:pPr>
        <w:pStyle w:val="10"/>
        <w:spacing w:after="0" w:line="360" w:lineRule="auto"/>
        <w:ind w:firstLine="709"/>
        <w:jc w:val="both"/>
        <w:rPr>
          <w:sz w:val="28"/>
          <w:szCs w:val="28"/>
        </w:rPr>
      </w:pPr>
      <w:r>
        <w:rPr>
          <w:sz w:val="28"/>
          <w:szCs w:val="28"/>
        </w:rPr>
        <w:t>Вне зависимости от количества модулей, КЗ включа</w:t>
      </w:r>
      <w:r w:rsidR="00C0578C">
        <w:rPr>
          <w:sz w:val="28"/>
          <w:szCs w:val="28"/>
        </w:rPr>
        <w:t>ет</w:t>
      </w:r>
      <w:r>
        <w:rPr>
          <w:sz w:val="28"/>
          <w:szCs w:val="28"/>
        </w:rPr>
        <w:t xml:space="preserve"> оценку </w:t>
      </w:r>
      <w:r w:rsidR="00C0578C">
        <w:rPr>
          <w:sz w:val="28"/>
          <w:szCs w:val="28"/>
        </w:rPr>
        <w:t xml:space="preserve">                         </w:t>
      </w:r>
      <w:r>
        <w:rPr>
          <w:sz w:val="28"/>
          <w:szCs w:val="28"/>
        </w:rPr>
        <w:t>по каждому из разделов требований компетенции.</w:t>
      </w:r>
    </w:p>
    <w:p w:rsidR="00BC1040" w:rsidRDefault="00F56BB6">
      <w:pPr>
        <w:pStyle w:val="10"/>
        <w:spacing w:after="0" w:line="360" w:lineRule="auto"/>
        <w:ind w:firstLine="709"/>
        <w:jc w:val="both"/>
        <w:rPr>
          <w:sz w:val="28"/>
          <w:szCs w:val="28"/>
        </w:rPr>
      </w:pPr>
      <w:r>
        <w:rPr>
          <w:sz w:val="28"/>
          <w:szCs w:val="28"/>
        </w:rPr>
        <w:t xml:space="preserve">Оценка знаний </w:t>
      </w:r>
      <w:r w:rsidR="009F1F2D">
        <w:rPr>
          <w:sz w:val="28"/>
          <w:szCs w:val="28"/>
        </w:rPr>
        <w:t>конкурс</w:t>
      </w:r>
      <w:r>
        <w:rPr>
          <w:sz w:val="28"/>
          <w:szCs w:val="28"/>
        </w:rPr>
        <w:t>а</w:t>
      </w:r>
      <w:r w:rsidR="009F1F2D">
        <w:rPr>
          <w:sz w:val="28"/>
          <w:szCs w:val="28"/>
        </w:rPr>
        <w:t>нта</w:t>
      </w:r>
      <w:r>
        <w:rPr>
          <w:sz w:val="28"/>
          <w:szCs w:val="28"/>
        </w:rPr>
        <w:t xml:space="preserve"> </w:t>
      </w:r>
      <w:r w:rsidR="00C0578C">
        <w:rPr>
          <w:sz w:val="28"/>
          <w:szCs w:val="28"/>
        </w:rPr>
        <w:t>проводит</w:t>
      </w:r>
      <w:r>
        <w:rPr>
          <w:sz w:val="28"/>
          <w:szCs w:val="28"/>
        </w:rPr>
        <w:t>ся через практическое выполнение Конкурсного задания. В дополнение могут учитываться требования работодателей для проверки теоретических знаний / оценки квалификации.</w:t>
      </w:r>
      <w:bookmarkStart w:id="12" w:name="_Toc125645902"/>
    </w:p>
    <w:p w:rsidR="00BC1040" w:rsidRDefault="00F56BB6">
      <w:pPr>
        <w:spacing w:line="360" w:lineRule="auto"/>
        <w:ind w:firstLine="709"/>
        <w:jc w:val="center"/>
        <w:rPr>
          <w:rFonts w:ascii="Times New Roman" w:hAnsi="Times New Roman" w:cs="Times New Roman"/>
          <w:b/>
          <w:sz w:val="28"/>
          <w:szCs w:val="28"/>
        </w:rPr>
      </w:pPr>
      <w:r>
        <w:rPr>
          <w:rFonts w:ascii="Times New Roman" w:hAnsi="Times New Roman" w:cs="Times New Roman"/>
          <w:b/>
          <w:sz w:val="28"/>
          <w:szCs w:val="28"/>
        </w:rPr>
        <w:t>1.5.1.</w:t>
      </w:r>
      <w:r w:rsidR="00973D09">
        <w:rPr>
          <w:rFonts w:ascii="Times New Roman" w:hAnsi="Times New Roman" w:cs="Times New Roman"/>
          <w:b/>
          <w:sz w:val="28"/>
          <w:szCs w:val="28"/>
        </w:rPr>
        <w:tab/>
      </w:r>
      <w:r>
        <w:rPr>
          <w:rFonts w:ascii="Times New Roman" w:hAnsi="Times New Roman" w:cs="Times New Roman"/>
          <w:b/>
          <w:sz w:val="28"/>
          <w:szCs w:val="28"/>
        </w:rPr>
        <w:t>Разработка/выбор конкурсного задания</w:t>
      </w:r>
      <w:bookmarkEnd w:id="12"/>
    </w:p>
    <w:p w:rsidR="00BC1040" w:rsidRDefault="00F56BB6">
      <w:pPr>
        <w:pStyle w:val="10"/>
        <w:spacing w:after="0" w:line="360" w:lineRule="auto"/>
        <w:ind w:firstLine="709"/>
        <w:jc w:val="both"/>
        <w:rPr>
          <w:color w:val="000000" w:themeColor="text1"/>
          <w:sz w:val="28"/>
          <w:szCs w:val="28"/>
        </w:rPr>
      </w:pPr>
      <w:r>
        <w:rPr>
          <w:rFonts w:eastAsia="Times New Roman"/>
          <w:color w:val="000000" w:themeColor="text1"/>
          <w:sz w:val="28"/>
          <w:szCs w:val="28"/>
          <w:lang w:eastAsia="ru-RU"/>
        </w:rPr>
        <w:t xml:space="preserve">Конкурсное задание состоит из </w:t>
      </w:r>
      <w:r w:rsidR="008E226E">
        <w:rPr>
          <w:rFonts w:eastAsia="Times New Roman"/>
          <w:color w:val="000000" w:themeColor="text1"/>
          <w:sz w:val="28"/>
          <w:szCs w:val="28"/>
          <w:lang w:eastAsia="ru-RU"/>
        </w:rPr>
        <w:t>4</w:t>
      </w:r>
      <w:r>
        <w:rPr>
          <w:rFonts w:eastAsia="Times New Roman"/>
          <w:color w:val="000000" w:themeColor="text1"/>
          <w:sz w:val="28"/>
          <w:szCs w:val="28"/>
          <w:lang w:eastAsia="ru-RU"/>
        </w:rPr>
        <w:t xml:space="preserve"> модулей, включает </w:t>
      </w:r>
      <w:proofErr w:type="gramStart"/>
      <w:r>
        <w:rPr>
          <w:rFonts w:eastAsia="Times New Roman"/>
          <w:color w:val="000000" w:themeColor="text1"/>
          <w:sz w:val="28"/>
          <w:szCs w:val="28"/>
          <w:lang w:eastAsia="ru-RU"/>
        </w:rPr>
        <w:t>обязательную</w:t>
      </w:r>
      <w:r w:rsidR="00270062">
        <w:rPr>
          <w:rFonts w:eastAsia="Times New Roman"/>
          <w:color w:val="000000" w:themeColor="text1"/>
          <w:sz w:val="28"/>
          <w:szCs w:val="28"/>
          <w:lang w:eastAsia="ru-RU"/>
        </w:rPr>
        <w:t xml:space="preserve"> </w:t>
      </w:r>
      <w:r>
        <w:rPr>
          <w:rFonts w:eastAsia="Times New Roman"/>
          <w:color w:val="000000" w:themeColor="text1"/>
          <w:sz w:val="28"/>
          <w:szCs w:val="28"/>
          <w:lang w:eastAsia="ru-RU"/>
        </w:rPr>
        <w:t>к выполнению</w:t>
      </w:r>
      <w:proofErr w:type="gramEnd"/>
      <w:r>
        <w:rPr>
          <w:rFonts w:eastAsia="Times New Roman"/>
          <w:color w:val="000000" w:themeColor="text1"/>
          <w:sz w:val="28"/>
          <w:szCs w:val="28"/>
          <w:lang w:eastAsia="ru-RU"/>
        </w:rPr>
        <w:t xml:space="preserve"> часть (инвариант) – </w:t>
      </w:r>
      <w:r w:rsidR="00CF275A">
        <w:rPr>
          <w:rFonts w:eastAsia="Times New Roman"/>
          <w:color w:val="000000" w:themeColor="text1"/>
          <w:sz w:val="28"/>
          <w:szCs w:val="28"/>
          <w:lang w:eastAsia="ru-RU"/>
        </w:rPr>
        <w:t>2</w:t>
      </w:r>
      <w:r>
        <w:rPr>
          <w:rFonts w:eastAsia="Times New Roman"/>
          <w:color w:val="000000" w:themeColor="text1"/>
          <w:sz w:val="28"/>
          <w:szCs w:val="28"/>
          <w:lang w:eastAsia="ru-RU"/>
        </w:rPr>
        <w:t xml:space="preserve"> модуля, и вариативную часть – </w:t>
      </w:r>
      <w:r w:rsidR="008E226E">
        <w:rPr>
          <w:rFonts w:eastAsia="Times New Roman"/>
          <w:color w:val="000000" w:themeColor="text1"/>
          <w:sz w:val="28"/>
          <w:szCs w:val="28"/>
          <w:lang w:eastAsia="ru-RU"/>
        </w:rPr>
        <w:t>2</w:t>
      </w:r>
      <w:r w:rsidR="00EB5E5D">
        <w:rPr>
          <w:rFonts w:eastAsia="Times New Roman"/>
          <w:color w:val="000000" w:themeColor="text1"/>
          <w:sz w:val="28"/>
          <w:szCs w:val="28"/>
          <w:lang w:eastAsia="ru-RU"/>
        </w:rPr>
        <w:t> </w:t>
      </w:r>
      <w:r>
        <w:rPr>
          <w:rFonts w:eastAsia="Times New Roman"/>
          <w:color w:val="000000" w:themeColor="text1"/>
          <w:sz w:val="28"/>
          <w:szCs w:val="28"/>
          <w:lang w:eastAsia="ru-RU"/>
        </w:rPr>
        <w:t>модул</w:t>
      </w:r>
      <w:r w:rsidR="008E226E">
        <w:rPr>
          <w:rFonts w:eastAsia="Times New Roman"/>
          <w:color w:val="000000" w:themeColor="text1"/>
          <w:sz w:val="28"/>
          <w:szCs w:val="28"/>
          <w:lang w:eastAsia="ru-RU"/>
        </w:rPr>
        <w:t>я</w:t>
      </w:r>
      <w:r>
        <w:rPr>
          <w:rFonts w:eastAsia="Times New Roman"/>
          <w:color w:val="000000" w:themeColor="text1"/>
          <w:sz w:val="28"/>
          <w:szCs w:val="28"/>
          <w:lang w:eastAsia="ru-RU"/>
        </w:rPr>
        <w:t>. Общее количество баллов конкурсного задания составляет 100.</w:t>
      </w:r>
    </w:p>
    <w:p w:rsidR="00F96218" w:rsidRDefault="00F96218">
      <w:pPr>
        <w:spacing w:line="360" w:lineRule="auto"/>
        <w:jc w:val="center"/>
        <w:rPr>
          <w:rFonts w:ascii="Times New Roman" w:hAnsi="Times New Roman" w:cs="Times New Roman"/>
          <w:b/>
          <w:sz w:val="28"/>
          <w:szCs w:val="28"/>
        </w:rPr>
      </w:pPr>
      <w:bookmarkStart w:id="13" w:name="_Toc125645903"/>
    </w:p>
    <w:p w:rsidR="00BC1040" w:rsidRDefault="00F56BB6" w:rsidP="008B177E">
      <w:pPr>
        <w:spacing w:line="360" w:lineRule="auto"/>
        <w:jc w:val="center"/>
        <w:rPr>
          <w:rFonts w:ascii="Times New Roman" w:hAnsi="Times New Roman" w:cs="Times New Roman"/>
          <w:b/>
          <w:sz w:val="28"/>
          <w:szCs w:val="28"/>
        </w:rPr>
      </w:pPr>
      <w:r>
        <w:rPr>
          <w:rFonts w:ascii="Times New Roman" w:hAnsi="Times New Roman" w:cs="Times New Roman"/>
          <w:b/>
          <w:sz w:val="28"/>
          <w:szCs w:val="28"/>
        </w:rPr>
        <w:t>1.5.2.</w:t>
      </w:r>
      <w:r w:rsidR="00973D09">
        <w:rPr>
          <w:rFonts w:ascii="Times New Roman" w:hAnsi="Times New Roman" w:cs="Times New Roman"/>
          <w:b/>
          <w:sz w:val="28"/>
          <w:szCs w:val="28"/>
        </w:rPr>
        <w:tab/>
      </w:r>
      <w:r>
        <w:rPr>
          <w:rFonts w:ascii="Times New Roman" w:hAnsi="Times New Roman" w:cs="Times New Roman"/>
          <w:b/>
          <w:sz w:val="28"/>
          <w:szCs w:val="28"/>
        </w:rPr>
        <w:t xml:space="preserve">Структура модулей конкурсного задания </w:t>
      </w:r>
      <w:bookmarkEnd w:id="13"/>
    </w:p>
    <w:p w:rsidR="00BC1040" w:rsidRDefault="00F56BB6">
      <w:pPr>
        <w:pStyle w:val="10"/>
        <w:spacing w:after="0" w:line="360" w:lineRule="auto"/>
        <w:jc w:val="both"/>
        <w:rPr>
          <w:rFonts w:eastAsia="Times New Roman"/>
          <w:bCs/>
          <w:sz w:val="28"/>
          <w:szCs w:val="28"/>
          <w:lang w:eastAsia="ru-RU"/>
        </w:rPr>
      </w:pPr>
      <w:r>
        <w:rPr>
          <w:rFonts w:eastAsia="Times New Roman"/>
          <w:b/>
          <w:bCs/>
          <w:sz w:val="28"/>
          <w:szCs w:val="28"/>
          <w:lang w:eastAsia="ru-RU"/>
        </w:rPr>
        <w:t>Модуль А.</w:t>
      </w:r>
      <w:r w:rsidR="008B177E">
        <w:rPr>
          <w:rFonts w:eastAsia="Times New Roman"/>
          <w:b/>
          <w:color w:val="000000"/>
          <w:sz w:val="28"/>
          <w:szCs w:val="28"/>
          <w:lang w:eastAsia="ru-RU"/>
        </w:rPr>
        <w:tab/>
      </w:r>
      <w:r>
        <w:rPr>
          <w:rFonts w:eastAsia="Times New Roman"/>
          <w:b/>
          <w:iCs/>
          <w:color w:val="000000"/>
          <w:sz w:val="28"/>
          <w:szCs w:val="28"/>
          <w:lang w:eastAsia="ru-RU"/>
        </w:rPr>
        <w:t>Огневая подготовка</w:t>
      </w:r>
      <w:r>
        <w:rPr>
          <w:rFonts w:eastAsia="Times New Roman"/>
          <w:b/>
          <w:color w:val="000000"/>
          <w:sz w:val="28"/>
          <w:szCs w:val="28"/>
          <w:lang w:eastAsia="ru-RU"/>
        </w:rPr>
        <w:t xml:space="preserve"> (инвариант) </w:t>
      </w:r>
    </w:p>
    <w:p w:rsidR="00BC1040" w:rsidRDefault="00F56BB6">
      <w:pPr>
        <w:pStyle w:val="10"/>
        <w:spacing w:after="0" w:line="360" w:lineRule="auto"/>
        <w:contextualSpacing/>
        <w:jc w:val="both"/>
        <w:rPr>
          <w:rFonts w:eastAsia="Times New Roman"/>
          <w:bCs/>
          <w:iCs/>
          <w:sz w:val="28"/>
          <w:szCs w:val="28"/>
        </w:rPr>
      </w:pPr>
      <w:r w:rsidRPr="00C0578C">
        <w:rPr>
          <w:rFonts w:eastAsia="Times New Roman"/>
          <w:b/>
          <w:bCs/>
          <w:iCs/>
          <w:sz w:val="28"/>
          <w:szCs w:val="28"/>
        </w:rPr>
        <w:t>Время на выполнение модуля</w:t>
      </w:r>
      <w:r w:rsidR="00C0578C">
        <w:rPr>
          <w:rFonts w:eastAsia="Times New Roman"/>
          <w:bCs/>
          <w:iCs/>
          <w:sz w:val="28"/>
          <w:szCs w:val="28"/>
        </w:rPr>
        <w:t xml:space="preserve">: </w:t>
      </w:r>
      <w:r w:rsidR="00933CFE">
        <w:rPr>
          <w:rFonts w:eastAsia="Times New Roman"/>
          <w:bCs/>
          <w:iCs/>
          <w:color w:val="000000" w:themeColor="text1"/>
          <w:sz w:val="28"/>
          <w:szCs w:val="28"/>
        </w:rPr>
        <w:t>45</w:t>
      </w:r>
      <w:r>
        <w:rPr>
          <w:rFonts w:eastAsia="Times New Roman"/>
          <w:bCs/>
          <w:iCs/>
          <w:color w:val="000000" w:themeColor="text1"/>
          <w:sz w:val="28"/>
          <w:szCs w:val="28"/>
        </w:rPr>
        <w:t xml:space="preserve"> </w:t>
      </w:r>
      <w:r w:rsidR="00933CFE">
        <w:rPr>
          <w:rFonts w:eastAsia="Times New Roman"/>
          <w:bCs/>
          <w:iCs/>
          <w:color w:val="000000" w:themeColor="text1"/>
          <w:sz w:val="28"/>
          <w:szCs w:val="28"/>
        </w:rPr>
        <w:t>минут</w:t>
      </w:r>
    </w:p>
    <w:p w:rsidR="00BC1040" w:rsidRDefault="00F56BB6">
      <w:pPr>
        <w:pStyle w:val="10"/>
        <w:spacing w:after="0" w:line="360" w:lineRule="auto"/>
        <w:contextualSpacing/>
        <w:jc w:val="both"/>
        <w:rPr>
          <w:rFonts w:eastAsia="Times New Roman"/>
          <w:b/>
          <w:bCs/>
          <w:sz w:val="28"/>
          <w:szCs w:val="28"/>
        </w:rPr>
      </w:pPr>
      <w:r>
        <w:rPr>
          <w:rFonts w:eastAsia="Times New Roman"/>
          <w:b/>
          <w:bCs/>
          <w:sz w:val="28"/>
          <w:szCs w:val="28"/>
        </w:rPr>
        <w:t>Задани</w:t>
      </w:r>
      <w:r w:rsidR="00C0578C">
        <w:rPr>
          <w:rFonts w:eastAsia="Times New Roman"/>
          <w:b/>
          <w:bCs/>
          <w:sz w:val="28"/>
          <w:szCs w:val="28"/>
        </w:rPr>
        <w:t>е</w:t>
      </w:r>
      <w:r>
        <w:rPr>
          <w:rFonts w:eastAsia="Times New Roman"/>
          <w:b/>
          <w:bCs/>
          <w:sz w:val="28"/>
          <w:szCs w:val="28"/>
        </w:rPr>
        <w:t xml:space="preserve">: </w:t>
      </w:r>
    </w:p>
    <w:p w:rsidR="00BC1040" w:rsidRDefault="00F56BB6">
      <w:pPr>
        <w:pStyle w:val="10"/>
        <w:spacing w:after="0" w:line="360" w:lineRule="auto"/>
        <w:contextualSpacing/>
        <w:jc w:val="center"/>
        <w:rPr>
          <w:rFonts w:eastAsia="Times New Roman"/>
          <w:b/>
          <w:bCs/>
          <w:iCs/>
          <w:color w:val="000000" w:themeColor="text1"/>
          <w:sz w:val="28"/>
          <w:szCs w:val="28"/>
        </w:rPr>
      </w:pPr>
      <w:r>
        <w:rPr>
          <w:rFonts w:eastAsia="Times New Roman"/>
          <w:b/>
          <w:bCs/>
          <w:iCs/>
          <w:color w:val="000000" w:themeColor="text1"/>
          <w:sz w:val="28"/>
          <w:szCs w:val="28"/>
        </w:rPr>
        <w:lastRenderedPageBreak/>
        <w:t>А</w:t>
      </w:r>
      <w:proofErr w:type="gramStart"/>
      <w:r>
        <w:rPr>
          <w:rFonts w:eastAsia="Times New Roman"/>
          <w:b/>
          <w:bCs/>
          <w:iCs/>
          <w:color w:val="000000" w:themeColor="text1"/>
          <w:sz w:val="28"/>
          <w:szCs w:val="28"/>
        </w:rPr>
        <w:t>1</w:t>
      </w:r>
      <w:proofErr w:type="gramEnd"/>
      <w:r>
        <w:rPr>
          <w:rFonts w:eastAsia="Times New Roman"/>
          <w:b/>
          <w:bCs/>
          <w:iCs/>
          <w:color w:val="000000" w:themeColor="text1"/>
          <w:sz w:val="28"/>
          <w:szCs w:val="28"/>
        </w:rPr>
        <w:t>.</w:t>
      </w:r>
      <w:r w:rsidR="008B177E">
        <w:rPr>
          <w:rFonts w:eastAsia="Times New Roman"/>
          <w:b/>
          <w:bCs/>
          <w:iCs/>
          <w:color w:val="000000" w:themeColor="text1"/>
          <w:sz w:val="28"/>
          <w:szCs w:val="28"/>
        </w:rPr>
        <w:tab/>
      </w:r>
      <w:r>
        <w:rPr>
          <w:rFonts w:eastAsia="Times New Roman"/>
          <w:b/>
          <w:bCs/>
          <w:iCs/>
          <w:color w:val="000000" w:themeColor="text1"/>
          <w:sz w:val="28"/>
          <w:szCs w:val="28"/>
        </w:rPr>
        <w:t xml:space="preserve">Производство прицельного выстрела из </w:t>
      </w:r>
      <w:r w:rsidR="00CF275A">
        <w:rPr>
          <w:rFonts w:eastAsia="Times New Roman"/>
          <w:b/>
          <w:bCs/>
          <w:iCs/>
          <w:color w:val="000000" w:themeColor="text1"/>
          <w:sz w:val="28"/>
          <w:szCs w:val="28"/>
        </w:rPr>
        <w:t>пистолета</w:t>
      </w:r>
    </w:p>
    <w:p w:rsidR="00FF3247" w:rsidRDefault="00FF3247" w:rsidP="00FF3247">
      <w:pPr>
        <w:pStyle w:val="10"/>
        <w:spacing w:after="0"/>
        <w:ind w:firstLine="709"/>
        <w:contextualSpacing/>
        <w:jc w:val="both"/>
        <w:rPr>
          <w:rFonts w:eastAsia="Times New Roman"/>
          <w:iCs/>
          <w:color w:val="000000" w:themeColor="text1"/>
          <w:sz w:val="28"/>
          <w:szCs w:val="28"/>
        </w:rPr>
      </w:pPr>
      <w:r>
        <w:rPr>
          <w:rFonts w:eastAsia="Times New Roman"/>
          <w:iCs/>
          <w:color w:val="000000" w:themeColor="text1"/>
          <w:sz w:val="28"/>
          <w:szCs w:val="28"/>
        </w:rPr>
        <w:t>Целью задания является демонстрация меткости стрельбы с использованием массогабаритного макета пистолета с установленным лазерным излучателем (система «Рубин»). Участник производит 6 (шесть) прицельных выстрелов за отведенное время.</w:t>
      </w:r>
    </w:p>
    <w:p w:rsidR="00BA4AFE" w:rsidRDefault="00BA4AFE" w:rsidP="00BA4AFE">
      <w:pPr>
        <w:pStyle w:val="10"/>
        <w:spacing w:after="0" w:line="360" w:lineRule="auto"/>
        <w:ind w:firstLine="709"/>
        <w:contextualSpacing/>
        <w:jc w:val="both"/>
        <w:rPr>
          <w:rFonts w:eastAsia="Times New Roman"/>
          <w:bCs/>
          <w:iCs/>
          <w:color w:val="000000" w:themeColor="text1"/>
          <w:sz w:val="28"/>
          <w:szCs w:val="28"/>
        </w:rPr>
      </w:pPr>
      <w:r>
        <w:rPr>
          <w:rFonts w:eastAsia="Times New Roman"/>
          <w:bCs/>
          <w:iCs/>
          <w:color w:val="000000" w:themeColor="text1"/>
          <w:sz w:val="28"/>
          <w:szCs w:val="28"/>
        </w:rPr>
        <w:t>Алгоритм работы.</w:t>
      </w:r>
    </w:p>
    <w:p w:rsidR="00BA4AFE" w:rsidRDefault="00BA4AFE" w:rsidP="00BA4AFE">
      <w:pPr>
        <w:pStyle w:val="10"/>
        <w:spacing w:after="0" w:line="360" w:lineRule="auto"/>
        <w:ind w:firstLine="709"/>
        <w:contextualSpacing/>
        <w:jc w:val="both"/>
        <w:rPr>
          <w:rFonts w:eastAsia="Times New Roman"/>
          <w:bCs/>
          <w:iCs/>
          <w:color w:val="000000" w:themeColor="text1"/>
          <w:sz w:val="28"/>
          <w:szCs w:val="28"/>
        </w:rPr>
      </w:pPr>
      <w:r>
        <w:rPr>
          <w:rFonts w:eastAsia="Times New Roman"/>
          <w:bCs/>
          <w:iCs/>
          <w:color w:val="000000" w:themeColor="text1"/>
          <w:sz w:val="28"/>
          <w:szCs w:val="28"/>
        </w:rPr>
        <w:t>а.</w:t>
      </w:r>
      <w:r>
        <w:rPr>
          <w:rFonts w:eastAsia="Times New Roman"/>
          <w:bCs/>
          <w:iCs/>
          <w:color w:val="000000" w:themeColor="text1"/>
          <w:sz w:val="28"/>
          <w:szCs w:val="28"/>
        </w:rPr>
        <w:tab/>
        <w:t>Выполнить физическую нагрузку до появления мишени (40 секунд):</w:t>
      </w:r>
    </w:p>
    <w:p w:rsidR="00BA4AFE" w:rsidRDefault="00BA4AFE" w:rsidP="00BA4AFE">
      <w:pPr>
        <w:pStyle w:val="10"/>
        <w:spacing w:after="0" w:line="360" w:lineRule="auto"/>
        <w:ind w:firstLine="709"/>
        <w:contextualSpacing/>
        <w:jc w:val="both"/>
        <w:rPr>
          <w:rFonts w:eastAsia="Times New Roman"/>
          <w:bCs/>
          <w:iCs/>
          <w:color w:val="000000" w:themeColor="text1"/>
          <w:sz w:val="28"/>
          <w:szCs w:val="28"/>
        </w:rPr>
      </w:pPr>
      <w:r>
        <w:rPr>
          <w:rFonts w:eastAsia="Times New Roman"/>
          <w:bCs/>
          <w:iCs/>
          <w:color w:val="000000" w:themeColor="text1"/>
          <w:sz w:val="28"/>
          <w:szCs w:val="28"/>
        </w:rPr>
        <w:t>-</w:t>
      </w:r>
      <w:r>
        <w:rPr>
          <w:rFonts w:eastAsia="Times New Roman"/>
          <w:bCs/>
          <w:iCs/>
          <w:color w:val="000000" w:themeColor="text1"/>
          <w:sz w:val="28"/>
          <w:szCs w:val="28"/>
        </w:rPr>
        <w:tab/>
        <w:t xml:space="preserve">челночный бег 5 </w:t>
      </w:r>
      <w:proofErr w:type="spellStart"/>
      <w:r>
        <w:rPr>
          <w:rFonts w:eastAsia="Times New Roman"/>
          <w:bCs/>
          <w:iCs/>
          <w:color w:val="000000" w:themeColor="text1"/>
          <w:sz w:val="28"/>
          <w:szCs w:val="28"/>
        </w:rPr>
        <w:t>х</w:t>
      </w:r>
      <w:proofErr w:type="spellEnd"/>
      <w:r>
        <w:rPr>
          <w:rFonts w:eastAsia="Times New Roman"/>
          <w:bCs/>
          <w:iCs/>
          <w:color w:val="000000" w:themeColor="text1"/>
          <w:sz w:val="28"/>
          <w:szCs w:val="28"/>
        </w:rPr>
        <w:t xml:space="preserve"> 10 м (конкурсант касается черты рукой                   или пересекает ногой);</w:t>
      </w:r>
    </w:p>
    <w:p w:rsidR="00BA4AFE" w:rsidRDefault="00BA4AFE" w:rsidP="00BA4AFE">
      <w:pPr>
        <w:pStyle w:val="10"/>
        <w:spacing w:after="0" w:line="360" w:lineRule="auto"/>
        <w:ind w:firstLine="709"/>
        <w:contextualSpacing/>
        <w:jc w:val="both"/>
        <w:rPr>
          <w:rFonts w:eastAsia="Times New Roman"/>
          <w:bCs/>
          <w:iCs/>
          <w:color w:val="000000" w:themeColor="text1"/>
          <w:sz w:val="28"/>
          <w:szCs w:val="28"/>
        </w:rPr>
      </w:pPr>
      <w:r>
        <w:rPr>
          <w:rFonts w:eastAsia="Times New Roman"/>
          <w:bCs/>
          <w:iCs/>
          <w:color w:val="000000" w:themeColor="text1"/>
          <w:sz w:val="28"/>
          <w:szCs w:val="28"/>
        </w:rPr>
        <w:t>-</w:t>
      </w:r>
      <w:r>
        <w:rPr>
          <w:rFonts w:eastAsia="Times New Roman"/>
          <w:bCs/>
          <w:iCs/>
          <w:color w:val="000000" w:themeColor="text1"/>
          <w:sz w:val="28"/>
          <w:szCs w:val="28"/>
        </w:rPr>
        <w:tab/>
        <w:t>один кувырок через голову;</w:t>
      </w:r>
    </w:p>
    <w:p w:rsidR="00BA4AFE" w:rsidRDefault="00BA4AFE" w:rsidP="00BA4AFE">
      <w:pPr>
        <w:pStyle w:val="10"/>
        <w:spacing w:after="0" w:line="360" w:lineRule="auto"/>
        <w:ind w:firstLine="709"/>
        <w:contextualSpacing/>
        <w:jc w:val="both"/>
        <w:rPr>
          <w:rFonts w:eastAsia="Times New Roman"/>
          <w:bCs/>
          <w:iCs/>
          <w:color w:val="000000" w:themeColor="text1"/>
          <w:sz w:val="28"/>
          <w:szCs w:val="28"/>
        </w:rPr>
      </w:pPr>
      <w:r>
        <w:rPr>
          <w:rFonts w:eastAsia="Times New Roman"/>
          <w:bCs/>
          <w:iCs/>
          <w:color w:val="000000" w:themeColor="text1"/>
          <w:sz w:val="28"/>
          <w:szCs w:val="28"/>
        </w:rPr>
        <w:t>-</w:t>
      </w:r>
      <w:r>
        <w:rPr>
          <w:rFonts w:eastAsia="Times New Roman"/>
          <w:bCs/>
          <w:iCs/>
          <w:color w:val="000000" w:themeColor="text1"/>
          <w:sz w:val="28"/>
          <w:szCs w:val="28"/>
        </w:rPr>
        <w:tab/>
        <w:t xml:space="preserve">бег с препятствиями (5 колёс) (конкурсант поочередно переставляет ноги в колесах, 1 нога – 1 колесо); </w:t>
      </w:r>
    </w:p>
    <w:p w:rsidR="00BA4AFE" w:rsidRDefault="00BA4AFE" w:rsidP="00BA4AFE">
      <w:pPr>
        <w:pStyle w:val="10"/>
        <w:spacing w:after="0" w:line="360" w:lineRule="auto"/>
        <w:ind w:firstLine="709"/>
        <w:contextualSpacing/>
        <w:jc w:val="both"/>
        <w:rPr>
          <w:rFonts w:eastAsia="Times New Roman"/>
          <w:bCs/>
          <w:iCs/>
          <w:color w:val="000000" w:themeColor="text1"/>
          <w:sz w:val="28"/>
          <w:szCs w:val="28"/>
        </w:rPr>
      </w:pPr>
      <w:r>
        <w:rPr>
          <w:rFonts w:eastAsia="Times New Roman"/>
          <w:bCs/>
          <w:iCs/>
          <w:color w:val="000000" w:themeColor="text1"/>
          <w:sz w:val="28"/>
          <w:szCs w:val="28"/>
        </w:rPr>
        <w:t>-</w:t>
      </w:r>
      <w:r>
        <w:rPr>
          <w:rFonts w:eastAsia="Times New Roman"/>
          <w:bCs/>
          <w:iCs/>
          <w:color w:val="000000" w:themeColor="text1"/>
          <w:sz w:val="28"/>
          <w:szCs w:val="28"/>
        </w:rPr>
        <w:tab/>
        <w:t>выполнить 5 отжиманий, сгибая руки в локтевом суставе не менее 90° градусов;</w:t>
      </w:r>
    </w:p>
    <w:p w:rsidR="00BA4AFE" w:rsidRDefault="00BA4AFE" w:rsidP="00BA4AFE">
      <w:pPr>
        <w:pStyle w:val="10"/>
        <w:spacing w:after="0" w:line="360" w:lineRule="auto"/>
        <w:ind w:firstLine="709"/>
        <w:contextualSpacing/>
        <w:jc w:val="both"/>
        <w:rPr>
          <w:rFonts w:eastAsia="Times New Roman"/>
          <w:bCs/>
          <w:iCs/>
          <w:color w:val="000000" w:themeColor="text1"/>
          <w:sz w:val="28"/>
          <w:szCs w:val="28"/>
        </w:rPr>
      </w:pPr>
      <w:r>
        <w:rPr>
          <w:rFonts w:eastAsia="Times New Roman"/>
          <w:bCs/>
          <w:iCs/>
          <w:color w:val="000000" w:themeColor="text1"/>
          <w:sz w:val="28"/>
          <w:szCs w:val="28"/>
        </w:rPr>
        <w:t>-</w:t>
      </w:r>
      <w:r>
        <w:rPr>
          <w:rFonts w:eastAsia="Times New Roman"/>
          <w:bCs/>
          <w:iCs/>
          <w:color w:val="000000" w:themeColor="text1"/>
          <w:sz w:val="28"/>
          <w:szCs w:val="28"/>
        </w:rPr>
        <w:tab/>
        <w:t>выполнить 5 приседаний, сгибая ноги в коленном суставе                      не менее 90° градусов;</w:t>
      </w:r>
    </w:p>
    <w:p w:rsidR="00BA4AFE" w:rsidRDefault="00BA4AFE" w:rsidP="00BA4AFE">
      <w:pPr>
        <w:pStyle w:val="10"/>
        <w:spacing w:after="0" w:line="360" w:lineRule="auto"/>
        <w:ind w:firstLine="709"/>
        <w:contextualSpacing/>
        <w:jc w:val="both"/>
        <w:rPr>
          <w:rFonts w:eastAsia="Times New Roman"/>
          <w:bCs/>
          <w:iCs/>
          <w:color w:val="000000" w:themeColor="text1"/>
          <w:sz w:val="28"/>
          <w:szCs w:val="28"/>
        </w:rPr>
      </w:pPr>
      <w:r>
        <w:rPr>
          <w:rFonts w:eastAsia="Times New Roman"/>
          <w:bCs/>
          <w:iCs/>
          <w:color w:val="000000" w:themeColor="text1"/>
          <w:sz w:val="28"/>
          <w:szCs w:val="28"/>
        </w:rPr>
        <w:t>-</w:t>
      </w:r>
      <w:r>
        <w:rPr>
          <w:rFonts w:eastAsia="Times New Roman"/>
          <w:bCs/>
          <w:iCs/>
          <w:color w:val="000000" w:themeColor="text1"/>
          <w:sz w:val="28"/>
          <w:szCs w:val="28"/>
        </w:rPr>
        <w:tab/>
        <w:t>выполнить 5 упражнений «</w:t>
      </w:r>
      <w:proofErr w:type="spellStart"/>
      <w:r>
        <w:rPr>
          <w:rFonts w:eastAsia="Times New Roman"/>
          <w:bCs/>
          <w:iCs/>
          <w:color w:val="000000" w:themeColor="text1"/>
          <w:sz w:val="28"/>
          <w:szCs w:val="28"/>
        </w:rPr>
        <w:t>берпи</w:t>
      </w:r>
      <w:proofErr w:type="spellEnd"/>
      <w:r>
        <w:rPr>
          <w:rFonts w:eastAsia="Times New Roman"/>
          <w:bCs/>
          <w:iCs/>
          <w:color w:val="000000" w:themeColor="text1"/>
          <w:sz w:val="28"/>
          <w:szCs w:val="28"/>
        </w:rPr>
        <w:t>».</w:t>
      </w:r>
    </w:p>
    <w:p w:rsidR="00BA4AFE" w:rsidRDefault="00BA4AFE" w:rsidP="00BA4AFE">
      <w:pPr>
        <w:pStyle w:val="10"/>
        <w:spacing w:after="0" w:line="360" w:lineRule="auto"/>
        <w:ind w:firstLine="709"/>
        <w:contextualSpacing/>
        <w:jc w:val="both"/>
        <w:rPr>
          <w:rFonts w:eastAsia="Times New Roman"/>
          <w:bCs/>
          <w:iCs/>
          <w:color w:val="000000" w:themeColor="text1"/>
          <w:sz w:val="28"/>
          <w:szCs w:val="28"/>
        </w:rPr>
      </w:pPr>
      <w:r>
        <w:rPr>
          <w:rFonts w:eastAsia="Times New Roman"/>
          <w:bCs/>
          <w:iCs/>
          <w:color w:val="000000" w:themeColor="text1"/>
          <w:sz w:val="28"/>
          <w:szCs w:val="28"/>
        </w:rPr>
        <w:t>б.</w:t>
      </w:r>
      <w:r>
        <w:rPr>
          <w:rFonts w:eastAsia="Times New Roman"/>
          <w:bCs/>
          <w:iCs/>
          <w:color w:val="000000" w:themeColor="text1"/>
          <w:sz w:val="28"/>
          <w:szCs w:val="28"/>
        </w:rPr>
        <w:tab/>
        <w:t>Выполнить прицельные выстрелы (мишень визуально доступна в течени</w:t>
      </w:r>
      <w:proofErr w:type="gramStart"/>
      <w:r>
        <w:rPr>
          <w:rFonts w:eastAsia="Times New Roman"/>
          <w:bCs/>
          <w:iCs/>
          <w:color w:val="000000" w:themeColor="text1"/>
          <w:sz w:val="28"/>
          <w:szCs w:val="28"/>
        </w:rPr>
        <w:t>и</w:t>
      </w:r>
      <w:proofErr w:type="gramEnd"/>
      <w:r>
        <w:rPr>
          <w:rFonts w:eastAsia="Times New Roman"/>
          <w:bCs/>
          <w:iCs/>
          <w:color w:val="000000" w:themeColor="text1"/>
          <w:sz w:val="28"/>
          <w:szCs w:val="28"/>
        </w:rPr>
        <w:t xml:space="preserve"> 50 секунд):</w:t>
      </w:r>
    </w:p>
    <w:p w:rsidR="00BA4AFE" w:rsidRDefault="00BA4AFE" w:rsidP="00BA4AFE">
      <w:pPr>
        <w:pStyle w:val="10"/>
        <w:spacing w:after="0" w:line="360" w:lineRule="auto"/>
        <w:ind w:firstLine="709"/>
        <w:contextualSpacing/>
        <w:jc w:val="both"/>
        <w:rPr>
          <w:rFonts w:eastAsia="Times New Roman"/>
          <w:bCs/>
          <w:iCs/>
          <w:color w:val="000000" w:themeColor="text1"/>
          <w:sz w:val="28"/>
          <w:szCs w:val="28"/>
        </w:rPr>
      </w:pPr>
      <w:r>
        <w:rPr>
          <w:rFonts w:eastAsia="Times New Roman"/>
          <w:bCs/>
          <w:iCs/>
          <w:color w:val="000000" w:themeColor="text1"/>
          <w:sz w:val="28"/>
          <w:szCs w:val="28"/>
        </w:rPr>
        <w:t>-</w:t>
      </w:r>
      <w:r>
        <w:rPr>
          <w:rFonts w:eastAsia="Times New Roman"/>
          <w:bCs/>
          <w:iCs/>
          <w:color w:val="000000" w:themeColor="text1"/>
          <w:sz w:val="28"/>
          <w:szCs w:val="28"/>
        </w:rPr>
        <w:tab/>
        <w:t>выйти на огневой рубеж (визуальная дистанция до мишени –                      20 метров);</w:t>
      </w:r>
    </w:p>
    <w:p w:rsidR="00BA4AFE" w:rsidRDefault="00BA4AFE" w:rsidP="00BA4AFE">
      <w:pPr>
        <w:pStyle w:val="10"/>
        <w:spacing w:after="0" w:line="360" w:lineRule="auto"/>
        <w:ind w:firstLine="709"/>
        <w:contextualSpacing/>
        <w:jc w:val="both"/>
        <w:rPr>
          <w:rFonts w:eastAsia="Times New Roman"/>
          <w:bCs/>
          <w:iCs/>
          <w:color w:val="000000" w:themeColor="text1"/>
          <w:sz w:val="28"/>
          <w:szCs w:val="28"/>
        </w:rPr>
      </w:pPr>
      <w:r>
        <w:rPr>
          <w:rFonts w:eastAsia="Times New Roman"/>
          <w:bCs/>
          <w:iCs/>
          <w:color w:val="000000" w:themeColor="text1"/>
          <w:sz w:val="28"/>
          <w:szCs w:val="28"/>
        </w:rPr>
        <w:t>-</w:t>
      </w:r>
      <w:r>
        <w:rPr>
          <w:rFonts w:eastAsia="Times New Roman"/>
          <w:bCs/>
          <w:iCs/>
          <w:color w:val="000000" w:themeColor="text1"/>
          <w:sz w:val="28"/>
          <w:szCs w:val="28"/>
        </w:rPr>
        <w:tab/>
        <w:t>взять пистолет, осуществить доклад о готовности к стрельбе;</w:t>
      </w:r>
    </w:p>
    <w:p w:rsidR="00BA4AFE" w:rsidRDefault="00BA4AFE" w:rsidP="00BA4AFE">
      <w:pPr>
        <w:pStyle w:val="10"/>
        <w:spacing w:after="0" w:line="360" w:lineRule="auto"/>
        <w:ind w:firstLine="709"/>
        <w:contextualSpacing/>
        <w:jc w:val="both"/>
        <w:rPr>
          <w:rFonts w:eastAsia="Times New Roman"/>
          <w:bCs/>
          <w:iCs/>
          <w:color w:val="000000" w:themeColor="text1"/>
          <w:sz w:val="28"/>
          <w:szCs w:val="28"/>
        </w:rPr>
      </w:pPr>
      <w:r>
        <w:rPr>
          <w:rFonts w:eastAsia="Times New Roman"/>
          <w:bCs/>
          <w:iCs/>
          <w:color w:val="000000" w:themeColor="text1"/>
          <w:sz w:val="28"/>
          <w:szCs w:val="28"/>
        </w:rPr>
        <w:t>-</w:t>
      </w:r>
      <w:r>
        <w:rPr>
          <w:rFonts w:eastAsia="Times New Roman"/>
          <w:bCs/>
          <w:iCs/>
          <w:color w:val="000000" w:themeColor="text1"/>
          <w:sz w:val="28"/>
          <w:szCs w:val="28"/>
        </w:rPr>
        <w:tab/>
        <w:t>произвести прицельные выстрелы со сменой положения (2 - в положении стоя, 2 – в положении «с колена», 2 – в положении лежа на животе);</w:t>
      </w:r>
    </w:p>
    <w:p w:rsidR="00BA4AFE" w:rsidRDefault="00BA4AFE" w:rsidP="00BA4AFE">
      <w:pPr>
        <w:pStyle w:val="10"/>
        <w:spacing w:after="0" w:line="360" w:lineRule="auto"/>
        <w:ind w:firstLine="709"/>
        <w:contextualSpacing/>
        <w:jc w:val="both"/>
        <w:rPr>
          <w:rFonts w:eastAsia="Times New Roman"/>
          <w:bCs/>
          <w:iCs/>
          <w:color w:val="000000" w:themeColor="text1"/>
          <w:sz w:val="28"/>
          <w:szCs w:val="28"/>
        </w:rPr>
      </w:pPr>
      <w:r>
        <w:rPr>
          <w:rFonts w:eastAsia="Times New Roman"/>
          <w:bCs/>
          <w:iCs/>
          <w:color w:val="000000" w:themeColor="text1"/>
          <w:sz w:val="28"/>
          <w:szCs w:val="28"/>
        </w:rPr>
        <w:t>-</w:t>
      </w:r>
      <w:r>
        <w:rPr>
          <w:rFonts w:eastAsia="Times New Roman"/>
          <w:bCs/>
          <w:iCs/>
          <w:color w:val="000000" w:themeColor="text1"/>
          <w:sz w:val="28"/>
          <w:szCs w:val="28"/>
        </w:rPr>
        <w:tab/>
        <w:t>осуществить доклад об окончании выполнения упражнения.</w:t>
      </w:r>
    </w:p>
    <w:p w:rsidR="00BA4AFE" w:rsidRDefault="00BA4AFE" w:rsidP="00BA4AFE">
      <w:pPr>
        <w:pStyle w:val="10"/>
        <w:spacing w:after="0" w:line="360" w:lineRule="auto"/>
        <w:ind w:firstLine="709"/>
        <w:contextualSpacing/>
        <w:jc w:val="both"/>
        <w:rPr>
          <w:rFonts w:eastAsia="Times New Roman"/>
          <w:bCs/>
          <w:iCs/>
          <w:color w:val="000000" w:themeColor="text1"/>
          <w:sz w:val="28"/>
          <w:szCs w:val="28"/>
        </w:rPr>
      </w:pPr>
      <w:r>
        <w:rPr>
          <w:rFonts w:eastAsia="Times New Roman"/>
          <w:bCs/>
          <w:iCs/>
          <w:color w:val="000000" w:themeColor="text1"/>
          <w:sz w:val="28"/>
          <w:szCs w:val="28"/>
        </w:rPr>
        <w:t>Форма одежды конкурсант</w:t>
      </w:r>
      <w:r w:rsidR="009506B2">
        <w:rPr>
          <w:rFonts w:eastAsia="Times New Roman"/>
          <w:bCs/>
          <w:iCs/>
          <w:color w:val="000000" w:themeColor="text1"/>
          <w:sz w:val="28"/>
          <w:szCs w:val="28"/>
        </w:rPr>
        <w:t>а</w:t>
      </w:r>
      <w:r>
        <w:rPr>
          <w:rFonts w:eastAsia="Times New Roman"/>
          <w:bCs/>
          <w:iCs/>
          <w:color w:val="000000" w:themeColor="text1"/>
          <w:sz w:val="28"/>
          <w:szCs w:val="28"/>
        </w:rPr>
        <w:t xml:space="preserve"> - форменное обмундирование по сезону</w:t>
      </w:r>
      <w:r w:rsidR="009506B2">
        <w:rPr>
          <w:rFonts w:eastAsia="Times New Roman"/>
          <w:bCs/>
          <w:iCs/>
          <w:color w:val="000000" w:themeColor="text1"/>
          <w:sz w:val="28"/>
          <w:szCs w:val="28"/>
        </w:rPr>
        <w:t>, обувь спортивная для зала</w:t>
      </w:r>
      <w:r>
        <w:rPr>
          <w:rFonts w:eastAsia="Times New Roman"/>
          <w:bCs/>
          <w:iCs/>
          <w:color w:val="000000" w:themeColor="text1"/>
          <w:sz w:val="28"/>
          <w:szCs w:val="28"/>
        </w:rPr>
        <w:t>.</w:t>
      </w:r>
    </w:p>
    <w:p w:rsidR="00BA4AFE" w:rsidRDefault="00BA4AFE" w:rsidP="00BA4AFE">
      <w:pPr>
        <w:pStyle w:val="10"/>
        <w:spacing w:after="0" w:line="360" w:lineRule="auto"/>
        <w:ind w:firstLine="709"/>
        <w:contextualSpacing/>
        <w:jc w:val="both"/>
        <w:rPr>
          <w:rFonts w:eastAsia="Times New Roman"/>
          <w:bCs/>
          <w:iCs/>
          <w:color w:val="000000" w:themeColor="text1"/>
          <w:sz w:val="28"/>
          <w:szCs w:val="28"/>
        </w:rPr>
      </w:pPr>
      <w:r>
        <w:rPr>
          <w:rFonts w:eastAsia="Times New Roman"/>
          <w:bCs/>
          <w:iCs/>
          <w:color w:val="000000" w:themeColor="text1"/>
          <w:sz w:val="28"/>
          <w:szCs w:val="28"/>
        </w:rPr>
        <w:t xml:space="preserve">Лимит времени на выполнение задания - не более </w:t>
      </w:r>
      <w:r w:rsidR="00FB39EB">
        <w:rPr>
          <w:rFonts w:eastAsia="Times New Roman"/>
          <w:bCs/>
          <w:iCs/>
          <w:color w:val="000000" w:themeColor="text1"/>
          <w:sz w:val="28"/>
          <w:szCs w:val="28"/>
        </w:rPr>
        <w:t>15</w:t>
      </w:r>
      <w:r>
        <w:rPr>
          <w:rFonts w:eastAsia="Times New Roman"/>
          <w:bCs/>
          <w:iCs/>
          <w:color w:val="000000" w:themeColor="text1"/>
          <w:sz w:val="28"/>
          <w:szCs w:val="28"/>
        </w:rPr>
        <w:t xml:space="preserve"> минут.</w:t>
      </w:r>
    </w:p>
    <w:p w:rsidR="00BA4AFE" w:rsidRDefault="00BA4AFE" w:rsidP="00BA4AFE">
      <w:pPr>
        <w:pStyle w:val="10"/>
        <w:spacing w:after="0" w:line="360" w:lineRule="auto"/>
        <w:ind w:firstLine="709"/>
        <w:contextualSpacing/>
        <w:jc w:val="both"/>
        <w:rPr>
          <w:rFonts w:eastAsia="Times New Roman"/>
          <w:bCs/>
          <w:iCs/>
          <w:color w:val="000000" w:themeColor="text1"/>
          <w:sz w:val="28"/>
          <w:szCs w:val="28"/>
        </w:rPr>
      </w:pPr>
      <w:r>
        <w:rPr>
          <w:rFonts w:eastAsia="Times New Roman"/>
          <w:bCs/>
          <w:iCs/>
          <w:color w:val="000000" w:themeColor="text1"/>
          <w:sz w:val="28"/>
          <w:szCs w:val="28"/>
        </w:rPr>
        <w:lastRenderedPageBreak/>
        <w:t xml:space="preserve">Лимит времени на выполнения физических упражнений </w:t>
      </w:r>
      <w:r>
        <w:rPr>
          <w:sz w:val="28"/>
          <w:szCs w:val="28"/>
        </w:rPr>
        <w:t>конкурсант</w:t>
      </w:r>
      <w:r>
        <w:rPr>
          <w:rFonts w:eastAsia="Times New Roman"/>
          <w:bCs/>
          <w:iCs/>
          <w:color w:val="000000" w:themeColor="text1"/>
          <w:sz w:val="28"/>
          <w:szCs w:val="28"/>
        </w:rPr>
        <w:t>ом (до появления первой мишени) – не более 40 секунд.</w:t>
      </w:r>
    </w:p>
    <w:p w:rsidR="00BA4AFE" w:rsidRDefault="00BA4AFE" w:rsidP="00BA4AFE">
      <w:pPr>
        <w:pStyle w:val="10"/>
        <w:spacing w:after="0" w:line="360" w:lineRule="auto"/>
        <w:ind w:firstLine="709"/>
        <w:contextualSpacing/>
        <w:jc w:val="both"/>
        <w:rPr>
          <w:rFonts w:eastAsia="Times New Roman"/>
          <w:bCs/>
          <w:iCs/>
          <w:color w:val="000000" w:themeColor="text1"/>
          <w:sz w:val="28"/>
          <w:szCs w:val="28"/>
        </w:rPr>
      </w:pPr>
      <w:r>
        <w:rPr>
          <w:rFonts w:eastAsia="Times New Roman"/>
          <w:bCs/>
          <w:iCs/>
          <w:color w:val="000000" w:themeColor="text1"/>
          <w:sz w:val="28"/>
          <w:szCs w:val="28"/>
        </w:rPr>
        <w:t xml:space="preserve">Оценивается общее количество </w:t>
      </w:r>
      <w:r w:rsidR="00933CFE">
        <w:rPr>
          <w:rFonts w:eastAsia="Times New Roman"/>
          <w:bCs/>
          <w:iCs/>
          <w:color w:val="000000" w:themeColor="text1"/>
          <w:sz w:val="28"/>
          <w:szCs w:val="28"/>
        </w:rPr>
        <w:t>очков</w:t>
      </w:r>
      <w:r>
        <w:rPr>
          <w:rFonts w:eastAsia="Times New Roman"/>
          <w:bCs/>
          <w:iCs/>
          <w:color w:val="000000" w:themeColor="text1"/>
          <w:sz w:val="28"/>
          <w:szCs w:val="28"/>
        </w:rPr>
        <w:t xml:space="preserve">. </w:t>
      </w:r>
    </w:p>
    <w:p w:rsidR="00BA4AFE" w:rsidRDefault="00BA4AFE" w:rsidP="00BA4AFE">
      <w:pPr>
        <w:pStyle w:val="10"/>
        <w:spacing w:after="0" w:line="360" w:lineRule="auto"/>
        <w:ind w:firstLine="709"/>
        <w:contextualSpacing/>
        <w:jc w:val="both"/>
        <w:rPr>
          <w:rFonts w:eastAsia="Times New Roman"/>
          <w:bCs/>
          <w:iCs/>
          <w:color w:val="000000" w:themeColor="text1"/>
          <w:sz w:val="28"/>
          <w:szCs w:val="28"/>
        </w:rPr>
      </w:pPr>
      <w:r>
        <w:rPr>
          <w:rFonts w:eastAsia="Times New Roman"/>
          <w:bCs/>
          <w:iCs/>
          <w:color w:val="000000" w:themeColor="text1"/>
          <w:sz w:val="28"/>
          <w:szCs w:val="28"/>
        </w:rPr>
        <w:t xml:space="preserve">Лимит попыток: одна. </w:t>
      </w:r>
    </w:p>
    <w:p w:rsidR="00933CFE" w:rsidRDefault="00933CFE" w:rsidP="00BA4AFE">
      <w:pPr>
        <w:pStyle w:val="10"/>
        <w:spacing w:after="0" w:line="360" w:lineRule="auto"/>
        <w:ind w:firstLine="709"/>
        <w:contextualSpacing/>
        <w:jc w:val="both"/>
        <w:rPr>
          <w:rFonts w:eastAsia="Times New Roman"/>
          <w:bCs/>
          <w:iCs/>
          <w:color w:val="000000" w:themeColor="text1"/>
          <w:sz w:val="28"/>
          <w:szCs w:val="28"/>
        </w:rPr>
      </w:pPr>
      <w:proofErr w:type="gramStart"/>
      <w:r>
        <w:rPr>
          <w:rFonts w:eastAsia="Times New Roman"/>
          <w:iCs/>
          <w:color w:val="000000" w:themeColor="text1"/>
          <w:sz w:val="28"/>
          <w:szCs w:val="28"/>
        </w:rPr>
        <w:t xml:space="preserve">По итогам выполнения задания участник должен продемонстрировать результаты стрельбы после выполнения 6 (шести) прицельных выстрелов с использованием массогабаритного макета пистолета с установленным лазерным излучателем (система «Рубин»), </w:t>
      </w:r>
      <w:r>
        <w:rPr>
          <w:rFonts w:eastAsia="Times New Roman"/>
          <w:bCs/>
          <w:iCs/>
          <w:color w:val="000000" w:themeColor="text1"/>
          <w:sz w:val="28"/>
          <w:szCs w:val="28"/>
        </w:rPr>
        <w:t>соблюдение техники безопасности при осуществлении стрельбы, навыки владения стрелковым оружием, правила обращения с оружием, знание работы частей и механизмов оружия, навыки устранения неисправностей при стрельбе (при их наличии).</w:t>
      </w:r>
      <w:proofErr w:type="gramEnd"/>
    </w:p>
    <w:p w:rsidR="00933CFE" w:rsidRDefault="00933CFE">
      <w:pPr>
        <w:pStyle w:val="10"/>
        <w:spacing w:after="0" w:line="360" w:lineRule="auto"/>
        <w:contextualSpacing/>
        <w:jc w:val="center"/>
        <w:rPr>
          <w:rFonts w:eastAsia="Times New Roman"/>
          <w:b/>
          <w:bCs/>
          <w:iCs/>
          <w:sz w:val="28"/>
          <w:szCs w:val="28"/>
        </w:rPr>
      </w:pPr>
    </w:p>
    <w:p w:rsidR="00BC1040" w:rsidRDefault="00F56BB6">
      <w:pPr>
        <w:pStyle w:val="10"/>
        <w:spacing w:after="0" w:line="360" w:lineRule="auto"/>
        <w:contextualSpacing/>
        <w:jc w:val="center"/>
        <w:rPr>
          <w:rFonts w:eastAsia="Times New Roman"/>
          <w:b/>
          <w:bCs/>
          <w:iCs/>
          <w:sz w:val="28"/>
          <w:szCs w:val="28"/>
        </w:rPr>
      </w:pPr>
      <w:r>
        <w:rPr>
          <w:rFonts w:eastAsia="Times New Roman"/>
          <w:b/>
          <w:bCs/>
          <w:iCs/>
          <w:sz w:val="28"/>
          <w:szCs w:val="28"/>
        </w:rPr>
        <w:t>А</w:t>
      </w:r>
      <w:proofErr w:type="gramStart"/>
      <w:r w:rsidR="00616304">
        <w:rPr>
          <w:rFonts w:eastAsia="Times New Roman"/>
          <w:b/>
          <w:bCs/>
          <w:iCs/>
          <w:sz w:val="28"/>
          <w:szCs w:val="28"/>
        </w:rPr>
        <w:t>2</w:t>
      </w:r>
      <w:proofErr w:type="gramEnd"/>
      <w:r>
        <w:rPr>
          <w:rFonts w:eastAsia="Times New Roman"/>
          <w:b/>
          <w:bCs/>
          <w:iCs/>
          <w:sz w:val="28"/>
          <w:szCs w:val="28"/>
        </w:rPr>
        <w:t>.</w:t>
      </w:r>
      <w:r w:rsidR="008B177E">
        <w:rPr>
          <w:rFonts w:eastAsia="Times New Roman"/>
          <w:b/>
          <w:bCs/>
          <w:iCs/>
          <w:sz w:val="28"/>
          <w:szCs w:val="28"/>
        </w:rPr>
        <w:tab/>
      </w:r>
      <w:r>
        <w:rPr>
          <w:rFonts w:eastAsia="Times New Roman"/>
          <w:b/>
          <w:bCs/>
          <w:iCs/>
          <w:sz w:val="28"/>
          <w:szCs w:val="28"/>
        </w:rPr>
        <w:t>Проведение неполной разборки и сборки пистолета Макарова. Снаряжение магазин</w:t>
      </w:r>
      <w:r w:rsidR="00933CFE">
        <w:rPr>
          <w:rFonts w:eastAsia="Times New Roman"/>
          <w:b/>
          <w:bCs/>
          <w:iCs/>
          <w:sz w:val="28"/>
          <w:szCs w:val="28"/>
        </w:rPr>
        <w:t>а</w:t>
      </w:r>
      <w:r>
        <w:rPr>
          <w:rFonts w:eastAsia="Times New Roman"/>
          <w:b/>
          <w:bCs/>
          <w:iCs/>
          <w:sz w:val="28"/>
          <w:szCs w:val="28"/>
        </w:rPr>
        <w:t xml:space="preserve"> пистолета Макарова</w:t>
      </w:r>
      <w:r w:rsidR="00933CFE">
        <w:rPr>
          <w:rFonts w:eastAsia="Times New Roman"/>
          <w:b/>
          <w:bCs/>
          <w:iCs/>
          <w:sz w:val="28"/>
          <w:szCs w:val="28"/>
        </w:rPr>
        <w:t>.</w:t>
      </w:r>
    </w:p>
    <w:p w:rsidR="00BC1040" w:rsidRDefault="00F56BB6">
      <w:pPr>
        <w:pStyle w:val="10"/>
        <w:spacing w:after="0" w:line="360" w:lineRule="auto"/>
        <w:ind w:firstLine="709"/>
        <w:contextualSpacing/>
        <w:jc w:val="both"/>
        <w:rPr>
          <w:rFonts w:eastAsia="Times New Roman"/>
          <w:iCs/>
          <w:sz w:val="28"/>
          <w:szCs w:val="28"/>
        </w:rPr>
      </w:pPr>
      <w:r>
        <w:rPr>
          <w:rFonts w:eastAsia="Times New Roman"/>
          <w:iCs/>
          <w:sz w:val="28"/>
          <w:szCs w:val="28"/>
        </w:rPr>
        <w:t>Целью задания является демонстрация практических навыков проведения неполной разборки и сборки пистолета Макарова с минимальными временными показателями</w:t>
      </w:r>
      <w:r w:rsidR="00933CFE">
        <w:rPr>
          <w:rFonts w:eastAsia="Times New Roman"/>
          <w:iCs/>
          <w:sz w:val="28"/>
          <w:szCs w:val="28"/>
        </w:rPr>
        <w:t>, снаряжения магазина пистолета</w:t>
      </w:r>
    </w:p>
    <w:p w:rsidR="00BC1040" w:rsidRDefault="00F56BB6">
      <w:pPr>
        <w:pStyle w:val="10"/>
        <w:spacing w:after="0" w:line="360" w:lineRule="auto"/>
        <w:ind w:firstLine="709"/>
        <w:contextualSpacing/>
        <w:jc w:val="both"/>
        <w:rPr>
          <w:rFonts w:eastAsia="Times New Roman"/>
          <w:iCs/>
          <w:sz w:val="28"/>
          <w:szCs w:val="28"/>
        </w:rPr>
      </w:pPr>
      <w:r>
        <w:rPr>
          <w:rFonts w:eastAsia="Times New Roman"/>
          <w:iCs/>
          <w:sz w:val="28"/>
          <w:szCs w:val="28"/>
        </w:rPr>
        <w:t>Алгоритм работы.</w:t>
      </w:r>
    </w:p>
    <w:p w:rsidR="00BC1040" w:rsidRDefault="00F56BB6">
      <w:pPr>
        <w:pStyle w:val="10"/>
        <w:spacing w:after="0" w:line="360" w:lineRule="auto"/>
        <w:ind w:firstLine="709"/>
        <w:contextualSpacing/>
        <w:jc w:val="both"/>
        <w:rPr>
          <w:rFonts w:eastAsia="Times New Roman"/>
          <w:iCs/>
          <w:sz w:val="28"/>
          <w:szCs w:val="28"/>
        </w:rPr>
      </w:pPr>
      <w:r>
        <w:rPr>
          <w:rFonts w:eastAsia="Times New Roman"/>
          <w:iCs/>
          <w:sz w:val="28"/>
          <w:szCs w:val="28"/>
        </w:rPr>
        <w:t>а.</w:t>
      </w:r>
      <w:r>
        <w:rPr>
          <w:rFonts w:eastAsia="Times New Roman"/>
          <w:iCs/>
          <w:sz w:val="28"/>
          <w:szCs w:val="28"/>
        </w:rPr>
        <w:tab/>
        <w:t>Используя учебный пистолет Макарова продемонстрировать проведение неполной разборки и сборки пистолета Макарова.</w:t>
      </w:r>
    </w:p>
    <w:p w:rsidR="00BC1040" w:rsidRDefault="00933CFE">
      <w:pPr>
        <w:pStyle w:val="10"/>
        <w:spacing w:after="0" w:line="360" w:lineRule="auto"/>
        <w:ind w:firstLine="709"/>
        <w:contextualSpacing/>
        <w:jc w:val="both"/>
        <w:rPr>
          <w:rFonts w:eastAsia="Times New Roman"/>
          <w:iCs/>
          <w:sz w:val="28"/>
          <w:szCs w:val="28"/>
        </w:rPr>
      </w:pPr>
      <w:proofErr w:type="gramStart"/>
      <w:r>
        <w:rPr>
          <w:rFonts w:eastAsia="Times New Roman"/>
          <w:iCs/>
          <w:sz w:val="28"/>
          <w:szCs w:val="28"/>
        </w:rPr>
        <w:t>б</w:t>
      </w:r>
      <w:proofErr w:type="gramEnd"/>
      <w:r w:rsidR="00F56BB6">
        <w:rPr>
          <w:rFonts w:eastAsia="Times New Roman"/>
          <w:iCs/>
          <w:sz w:val="28"/>
          <w:szCs w:val="28"/>
        </w:rPr>
        <w:t>.</w:t>
      </w:r>
      <w:r w:rsidR="00F56BB6">
        <w:rPr>
          <w:rFonts w:eastAsia="Times New Roman"/>
          <w:iCs/>
          <w:sz w:val="28"/>
          <w:szCs w:val="28"/>
        </w:rPr>
        <w:tab/>
        <w:t>В указанных условиях, произвести снаряжение магазина пистолета Макарова учебными патронами (без упора во что-либо).</w:t>
      </w:r>
    </w:p>
    <w:p w:rsidR="00BC1040" w:rsidRDefault="00F56BB6">
      <w:pPr>
        <w:pStyle w:val="10"/>
        <w:spacing w:after="0" w:line="360" w:lineRule="auto"/>
        <w:ind w:firstLine="709"/>
        <w:contextualSpacing/>
        <w:jc w:val="both"/>
        <w:rPr>
          <w:rFonts w:eastAsia="Times New Roman"/>
          <w:bCs/>
          <w:iCs/>
          <w:color w:val="000000" w:themeColor="text1"/>
          <w:sz w:val="28"/>
          <w:szCs w:val="28"/>
        </w:rPr>
      </w:pPr>
      <w:r>
        <w:rPr>
          <w:rFonts w:eastAsia="Times New Roman"/>
          <w:bCs/>
          <w:iCs/>
          <w:color w:val="000000" w:themeColor="text1"/>
          <w:sz w:val="28"/>
          <w:szCs w:val="28"/>
        </w:rPr>
        <w:t>Форма одежды конкурсант</w:t>
      </w:r>
      <w:r w:rsidR="009506B2">
        <w:rPr>
          <w:rFonts w:eastAsia="Times New Roman"/>
          <w:bCs/>
          <w:iCs/>
          <w:color w:val="000000" w:themeColor="text1"/>
          <w:sz w:val="28"/>
          <w:szCs w:val="28"/>
        </w:rPr>
        <w:t>а</w:t>
      </w:r>
      <w:r>
        <w:rPr>
          <w:rFonts w:eastAsia="Times New Roman"/>
          <w:bCs/>
          <w:iCs/>
          <w:color w:val="000000" w:themeColor="text1"/>
          <w:sz w:val="28"/>
          <w:szCs w:val="28"/>
        </w:rPr>
        <w:t xml:space="preserve"> - форменное обмундирование по сезону.</w:t>
      </w:r>
    </w:p>
    <w:p w:rsidR="00BC1040" w:rsidRDefault="00F56BB6">
      <w:pPr>
        <w:pStyle w:val="10"/>
        <w:spacing w:after="0" w:line="360" w:lineRule="auto"/>
        <w:ind w:firstLine="709"/>
        <w:contextualSpacing/>
        <w:jc w:val="both"/>
        <w:rPr>
          <w:rFonts w:eastAsia="Times New Roman"/>
          <w:iCs/>
          <w:sz w:val="28"/>
          <w:szCs w:val="28"/>
        </w:rPr>
      </w:pPr>
      <w:r>
        <w:rPr>
          <w:rFonts w:eastAsia="Times New Roman"/>
          <w:iCs/>
          <w:sz w:val="28"/>
          <w:szCs w:val="28"/>
        </w:rPr>
        <w:t>Лимит времени на выполнение задания: не более</w:t>
      </w:r>
      <w:r>
        <w:rPr>
          <w:rFonts w:eastAsia="Times New Roman"/>
          <w:iCs/>
          <w:color w:val="000000" w:themeColor="text1"/>
          <w:sz w:val="28"/>
          <w:szCs w:val="28"/>
        </w:rPr>
        <w:t xml:space="preserve"> </w:t>
      </w:r>
      <w:r w:rsidR="009D47D7">
        <w:rPr>
          <w:rFonts w:eastAsia="Times New Roman"/>
          <w:iCs/>
          <w:color w:val="000000" w:themeColor="text1"/>
          <w:sz w:val="28"/>
          <w:szCs w:val="28"/>
        </w:rPr>
        <w:t>1</w:t>
      </w:r>
      <w:r>
        <w:rPr>
          <w:rFonts w:eastAsia="Times New Roman"/>
          <w:iCs/>
          <w:color w:val="000000" w:themeColor="text1"/>
          <w:sz w:val="28"/>
          <w:szCs w:val="28"/>
        </w:rPr>
        <w:t xml:space="preserve">5 </w:t>
      </w:r>
      <w:r>
        <w:rPr>
          <w:rFonts w:eastAsia="Times New Roman"/>
          <w:iCs/>
          <w:sz w:val="28"/>
          <w:szCs w:val="28"/>
        </w:rPr>
        <w:t xml:space="preserve">минут. </w:t>
      </w:r>
    </w:p>
    <w:p w:rsidR="00BC1040" w:rsidRDefault="00F56BB6">
      <w:pPr>
        <w:pStyle w:val="10"/>
        <w:spacing w:after="0" w:line="360" w:lineRule="auto"/>
        <w:ind w:firstLine="709"/>
        <w:contextualSpacing/>
        <w:jc w:val="both"/>
        <w:rPr>
          <w:rFonts w:eastAsia="Times New Roman"/>
          <w:iCs/>
          <w:color w:val="000000" w:themeColor="text1"/>
          <w:sz w:val="28"/>
          <w:szCs w:val="28"/>
        </w:rPr>
      </w:pPr>
      <w:r>
        <w:rPr>
          <w:rFonts w:eastAsia="Times New Roman"/>
          <w:iCs/>
          <w:color w:val="000000" w:themeColor="text1"/>
          <w:sz w:val="28"/>
          <w:szCs w:val="28"/>
        </w:rPr>
        <w:t>Лимит попыток: одна.</w:t>
      </w:r>
    </w:p>
    <w:p w:rsidR="00BC1040" w:rsidRDefault="00F56BB6">
      <w:pPr>
        <w:pStyle w:val="10"/>
        <w:spacing w:after="0" w:line="360" w:lineRule="auto"/>
        <w:ind w:firstLine="709"/>
        <w:contextualSpacing/>
        <w:jc w:val="both"/>
        <w:rPr>
          <w:rFonts w:eastAsia="Times New Roman"/>
          <w:iCs/>
          <w:color w:val="000000" w:themeColor="text1"/>
          <w:sz w:val="28"/>
          <w:szCs w:val="28"/>
        </w:rPr>
      </w:pPr>
      <w:r>
        <w:rPr>
          <w:rFonts w:eastAsia="Times New Roman"/>
          <w:iCs/>
          <w:color w:val="000000" w:themeColor="text1"/>
          <w:sz w:val="28"/>
          <w:szCs w:val="28"/>
        </w:rPr>
        <w:t xml:space="preserve">По итогам выполнения </w:t>
      </w:r>
      <w:r w:rsidR="009D47D7">
        <w:rPr>
          <w:rFonts w:eastAsia="Times New Roman"/>
          <w:iCs/>
          <w:color w:val="000000" w:themeColor="text1"/>
          <w:sz w:val="28"/>
          <w:szCs w:val="28"/>
        </w:rPr>
        <w:t>участник</w:t>
      </w:r>
      <w:r>
        <w:rPr>
          <w:rFonts w:eastAsia="Times New Roman"/>
          <w:iCs/>
          <w:color w:val="000000" w:themeColor="text1"/>
          <w:sz w:val="28"/>
          <w:szCs w:val="28"/>
        </w:rPr>
        <w:t xml:space="preserve"> долж</w:t>
      </w:r>
      <w:r w:rsidR="009D47D7">
        <w:rPr>
          <w:rFonts w:eastAsia="Times New Roman"/>
          <w:iCs/>
          <w:color w:val="000000" w:themeColor="text1"/>
          <w:sz w:val="28"/>
          <w:szCs w:val="28"/>
        </w:rPr>
        <w:t>е</w:t>
      </w:r>
      <w:r>
        <w:rPr>
          <w:rFonts w:eastAsia="Times New Roman"/>
          <w:iCs/>
          <w:color w:val="000000" w:themeColor="text1"/>
          <w:sz w:val="28"/>
          <w:szCs w:val="28"/>
        </w:rPr>
        <w:t>н продемонстрировать лучшие временные показатели разборки-сборки пистолета Макарова, а также снаряжения магазин</w:t>
      </w:r>
      <w:r w:rsidR="009D47D7">
        <w:rPr>
          <w:rFonts w:eastAsia="Times New Roman"/>
          <w:iCs/>
          <w:color w:val="000000" w:themeColor="text1"/>
          <w:sz w:val="28"/>
          <w:szCs w:val="28"/>
        </w:rPr>
        <w:t>а</w:t>
      </w:r>
      <w:r>
        <w:rPr>
          <w:rFonts w:eastAsia="Times New Roman"/>
          <w:iCs/>
          <w:color w:val="000000" w:themeColor="text1"/>
          <w:sz w:val="28"/>
          <w:szCs w:val="28"/>
        </w:rPr>
        <w:t xml:space="preserve"> пистолета Макарова, а также знание работы частей и механизмов оружия.</w:t>
      </w:r>
    </w:p>
    <w:p w:rsidR="00BC1040" w:rsidRDefault="00BC1040">
      <w:pPr>
        <w:pStyle w:val="10"/>
        <w:spacing w:after="0" w:line="360" w:lineRule="auto"/>
        <w:ind w:firstLine="709"/>
        <w:jc w:val="both"/>
        <w:rPr>
          <w:rFonts w:eastAsia="Times New Roman"/>
          <w:b/>
          <w:bCs/>
          <w:color w:val="000000" w:themeColor="text1"/>
          <w:sz w:val="28"/>
          <w:szCs w:val="28"/>
          <w:lang w:eastAsia="ru-RU"/>
        </w:rPr>
      </w:pPr>
    </w:p>
    <w:p w:rsidR="00BC1040" w:rsidRDefault="00F56BB6">
      <w:pPr>
        <w:pStyle w:val="10"/>
        <w:spacing w:after="0" w:line="360" w:lineRule="auto"/>
        <w:jc w:val="both"/>
        <w:rPr>
          <w:rFonts w:eastAsia="Times New Roman"/>
          <w:bCs/>
          <w:color w:val="000000" w:themeColor="text1"/>
          <w:sz w:val="28"/>
          <w:szCs w:val="28"/>
          <w:lang w:eastAsia="ru-RU"/>
        </w:rPr>
      </w:pPr>
      <w:r>
        <w:rPr>
          <w:rFonts w:eastAsia="Times New Roman"/>
          <w:b/>
          <w:bCs/>
          <w:color w:val="000000" w:themeColor="text1"/>
          <w:sz w:val="28"/>
          <w:szCs w:val="28"/>
          <w:lang w:eastAsia="ru-RU"/>
        </w:rPr>
        <w:lastRenderedPageBreak/>
        <w:t>Модуль Б.</w:t>
      </w:r>
      <w:r w:rsidR="008B177E">
        <w:rPr>
          <w:rFonts w:eastAsia="Times New Roman"/>
          <w:b/>
          <w:color w:val="000000" w:themeColor="text1"/>
          <w:sz w:val="28"/>
          <w:szCs w:val="28"/>
          <w:lang w:eastAsia="ru-RU"/>
        </w:rPr>
        <w:tab/>
      </w:r>
      <w:r w:rsidR="00BA53B8">
        <w:rPr>
          <w:rFonts w:eastAsia="Times New Roman"/>
          <w:b/>
          <w:color w:val="000000" w:themeColor="text1"/>
          <w:sz w:val="28"/>
          <w:szCs w:val="28"/>
          <w:lang w:eastAsia="ru-RU"/>
        </w:rPr>
        <w:t>Производство предварительного расследования</w:t>
      </w:r>
      <w:r>
        <w:rPr>
          <w:rFonts w:eastAsia="Times New Roman"/>
          <w:b/>
          <w:color w:val="000000" w:themeColor="text1"/>
          <w:sz w:val="28"/>
          <w:szCs w:val="28"/>
          <w:lang w:eastAsia="ru-RU"/>
        </w:rPr>
        <w:t xml:space="preserve"> (</w:t>
      </w:r>
      <w:proofErr w:type="spellStart"/>
      <w:r w:rsidR="008E226E">
        <w:rPr>
          <w:rFonts w:eastAsia="Times New Roman"/>
          <w:b/>
          <w:color w:val="000000" w:themeColor="text1"/>
          <w:sz w:val="28"/>
          <w:szCs w:val="28"/>
          <w:lang w:eastAsia="ru-RU"/>
        </w:rPr>
        <w:t>вариатив</w:t>
      </w:r>
      <w:proofErr w:type="spellEnd"/>
      <w:r>
        <w:rPr>
          <w:rFonts w:eastAsia="Times New Roman"/>
          <w:b/>
          <w:color w:val="000000" w:themeColor="text1"/>
          <w:sz w:val="28"/>
          <w:szCs w:val="28"/>
          <w:lang w:eastAsia="ru-RU"/>
        </w:rPr>
        <w:t>)</w:t>
      </w:r>
    </w:p>
    <w:p w:rsidR="00BC1040" w:rsidRDefault="00F56BB6">
      <w:pPr>
        <w:pStyle w:val="10"/>
        <w:spacing w:after="0" w:line="360" w:lineRule="auto"/>
        <w:contextualSpacing/>
        <w:jc w:val="both"/>
        <w:rPr>
          <w:rFonts w:eastAsia="Times New Roman"/>
          <w:bCs/>
          <w:iCs/>
          <w:color w:val="000000" w:themeColor="text1"/>
          <w:sz w:val="28"/>
          <w:szCs w:val="28"/>
        </w:rPr>
      </w:pPr>
      <w:r w:rsidRPr="00EB5E5D">
        <w:rPr>
          <w:rFonts w:eastAsia="Times New Roman"/>
          <w:b/>
          <w:bCs/>
          <w:iCs/>
          <w:color w:val="000000" w:themeColor="text1"/>
          <w:sz w:val="28"/>
          <w:szCs w:val="28"/>
        </w:rPr>
        <w:t>Время на выполнение модуля</w:t>
      </w:r>
      <w:r w:rsidR="004132F7" w:rsidRPr="00EB5E5D">
        <w:rPr>
          <w:rFonts w:eastAsia="Times New Roman"/>
          <w:bCs/>
          <w:iCs/>
          <w:color w:val="000000" w:themeColor="text1"/>
          <w:sz w:val="28"/>
          <w:szCs w:val="28"/>
        </w:rPr>
        <w:t>:</w:t>
      </w:r>
      <w:r w:rsidRPr="00EB5E5D">
        <w:rPr>
          <w:rFonts w:eastAsia="Times New Roman"/>
          <w:bCs/>
          <w:iCs/>
          <w:color w:val="000000" w:themeColor="text1"/>
          <w:sz w:val="28"/>
          <w:szCs w:val="28"/>
        </w:rPr>
        <w:t xml:space="preserve"> </w:t>
      </w:r>
      <w:r w:rsidR="00EB5E5D" w:rsidRPr="00EB5E5D">
        <w:rPr>
          <w:rFonts w:eastAsia="Times New Roman"/>
          <w:bCs/>
          <w:iCs/>
          <w:color w:val="000000" w:themeColor="text1"/>
          <w:sz w:val="28"/>
          <w:szCs w:val="28"/>
        </w:rPr>
        <w:t>5</w:t>
      </w:r>
      <w:r w:rsidRPr="00EB5E5D">
        <w:rPr>
          <w:rFonts w:eastAsia="Times New Roman"/>
          <w:bCs/>
          <w:iCs/>
          <w:color w:val="000000" w:themeColor="text1"/>
          <w:sz w:val="28"/>
          <w:szCs w:val="28"/>
        </w:rPr>
        <w:t xml:space="preserve"> ч</w:t>
      </w:r>
      <w:r w:rsidR="004132F7" w:rsidRPr="00EB5E5D">
        <w:rPr>
          <w:rFonts w:eastAsia="Times New Roman"/>
          <w:bCs/>
          <w:iCs/>
          <w:color w:val="000000" w:themeColor="text1"/>
          <w:sz w:val="28"/>
          <w:szCs w:val="28"/>
        </w:rPr>
        <w:t>ас</w:t>
      </w:r>
      <w:r w:rsidR="00EB5E5D" w:rsidRPr="00EB5E5D">
        <w:rPr>
          <w:rFonts w:eastAsia="Times New Roman"/>
          <w:bCs/>
          <w:iCs/>
          <w:color w:val="000000" w:themeColor="text1"/>
          <w:sz w:val="28"/>
          <w:szCs w:val="28"/>
        </w:rPr>
        <w:t>ов</w:t>
      </w:r>
    </w:p>
    <w:p w:rsidR="00BC1040" w:rsidRDefault="00F56BB6">
      <w:pPr>
        <w:pStyle w:val="10"/>
        <w:spacing w:after="0" w:line="360" w:lineRule="auto"/>
        <w:contextualSpacing/>
        <w:jc w:val="both"/>
        <w:rPr>
          <w:rFonts w:eastAsia="Times New Roman"/>
          <w:bCs/>
          <w:i/>
          <w:color w:val="000000" w:themeColor="text1"/>
          <w:sz w:val="28"/>
          <w:szCs w:val="28"/>
        </w:rPr>
      </w:pPr>
      <w:r>
        <w:rPr>
          <w:rFonts w:eastAsia="Times New Roman"/>
          <w:b/>
          <w:bCs/>
          <w:color w:val="000000" w:themeColor="text1"/>
          <w:sz w:val="28"/>
          <w:szCs w:val="28"/>
        </w:rPr>
        <w:t>Задани</w:t>
      </w:r>
      <w:r w:rsidR="004132F7">
        <w:rPr>
          <w:rFonts w:eastAsia="Times New Roman"/>
          <w:b/>
          <w:bCs/>
          <w:color w:val="000000" w:themeColor="text1"/>
          <w:sz w:val="28"/>
          <w:szCs w:val="28"/>
        </w:rPr>
        <w:t>е</w:t>
      </w:r>
      <w:r>
        <w:rPr>
          <w:rFonts w:eastAsia="Times New Roman"/>
          <w:b/>
          <w:bCs/>
          <w:color w:val="000000" w:themeColor="text1"/>
          <w:sz w:val="28"/>
          <w:szCs w:val="28"/>
        </w:rPr>
        <w:t>:</w:t>
      </w:r>
    </w:p>
    <w:p w:rsidR="00BC1040" w:rsidRDefault="00F56BB6">
      <w:pPr>
        <w:pStyle w:val="10"/>
        <w:spacing w:after="0" w:line="360" w:lineRule="auto"/>
        <w:contextualSpacing/>
        <w:jc w:val="center"/>
        <w:rPr>
          <w:rFonts w:eastAsia="Times New Roman"/>
          <w:b/>
          <w:color w:val="000000" w:themeColor="text1"/>
          <w:sz w:val="28"/>
          <w:szCs w:val="28"/>
        </w:rPr>
      </w:pPr>
      <w:r>
        <w:rPr>
          <w:rFonts w:eastAsia="Times New Roman"/>
          <w:b/>
          <w:color w:val="000000" w:themeColor="text1"/>
          <w:sz w:val="28"/>
          <w:szCs w:val="28"/>
        </w:rPr>
        <w:t>Б</w:t>
      </w:r>
      <w:proofErr w:type="gramStart"/>
      <w:r>
        <w:rPr>
          <w:rFonts w:eastAsia="Times New Roman"/>
          <w:b/>
          <w:color w:val="000000" w:themeColor="text1"/>
          <w:sz w:val="28"/>
          <w:szCs w:val="28"/>
        </w:rPr>
        <w:t>1</w:t>
      </w:r>
      <w:proofErr w:type="gramEnd"/>
      <w:r>
        <w:rPr>
          <w:rFonts w:eastAsia="Times New Roman"/>
          <w:b/>
          <w:color w:val="000000" w:themeColor="text1"/>
          <w:sz w:val="28"/>
          <w:szCs w:val="28"/>
        </w:rPr>
        <w:t>.</w:t>
      </w:r>
      <w:r w:rsidR="008B177E">
        <w:rPr>
          <w:rFonts w:eastAsia="Times New Roman"/>
          <w:b/>
          <w:color w:val="000000" w:themeColor="text1"/>
          <w:sz w:val="28"/>
          <w:szCs w:val="28"/>
        </w:rPr>
        <w:tab/>
      </w:r>
      <w:r w:rsidR="00BA53B8">
        <w:rPr>
          <w:rFonts w:eastAsia="Times New Roman"/>
          <w:b/>
          <w:color w:val="000000" w:themeColor="text1"/>
          <w:sz w:val="28"/>
          <w:szCs w:val="28"/>
        </w:rPr>
        <w:t>Осмотр места происшествия</w:t>
      </w:r>
    </w:p>
    <w:p w:rsidR="00BC1040" w:rsidRDefault="00F56BB6">
      <w:pPr>
        <w:pStyle w:val="10"/>
        <w:spacing w:after="0" w:line="360" w:lineRule="auto"/>
        <w:ind w:firstLine="709"/>
        <w:contextualSpacing/>
        <w:jc w:val="both"/>
        <w:rPr>
          <w:rFonts w:eastAsia="Times New Roman"/>
          <w:bCs/>
          <w:iCs/>
          <w:color w:val="000000" w:themeColor="text1"/>
          <w:sz w:val="28"/>
          <w:szCs w:val="28"/>
        </w:rPr>
      </w:pPr>
      <w:proofErr w:type="gramStart"/>
      <w:r>
        <w:rPr>
          <w:rFonts w:eastAsia="Times New Roman"/>
          <w:bCs/>
          <w:iCs/>
          <w:color w:val="000000" w:themeColor="text1"/>
          <w:sz w:val="28"/>
          <w:szCs w:val="28"/>
        </w:rPr>
        <w:t xml:space="preserve">Целью задания является демонстрация </w:t>
      </w:r>
      <w:r w:rsidR="0097047D">
        <w:rPr>
          <w:rFonts w:eastAsia="Times New Roman"/>
          <w:bCs/>
          <w:iCs/>
          <w:color w:val="000000" w:themeColor="text1"/>
          <w:sz w:val="28"/>
          <w:szCs w:val="28"/>
        </w:rPr>
        <w:t>участником</w:t>
      </w:r>
      <w:r>
        <w:rPr>
          <w:rFonts w:eastAsia="Times New Roman"/>
          <w:bCs/>
          <w:iCs/>
          <w:color w:val="000000" w:themeColor="text1"/>
          <w:sz w:val="28"/>
          <w:szCs w:val="28"/>
        </w:rPr>
        <w:t xml:space="preserve"> применения навыков (знаний) криминалистической техники и тактики проведения отдельных следственных действий в моделируемых условиях (</w:t>
      </w:r>
      <w:r w:rsidR="0097047D">
        <w:rPr>
          <w:rFonts w:eastAsia="Times New Roman"/>
          <w:bCs/>
          <w:iCs/>
          <w:color w:val="000000" w:themeColor="text1"/>
          <w:sz w:val="28"/>
          <w:szCs w:val="28"/>
        </w:rPr>
        <w:t>п</w:t>
      </w:r>
      <w:r>
        <w:rPr>
          <w:rFonts w:eastAsia="Times New Roman"/>
          <w:bCs/>
          <w:iCs/>
          <w:color w:val="000000" w:themeColor="text1"/>
          <w:sz w:val="28"/>
          <w:szCs w:val="28"/>
        </w:rPr>
        <w:t>омещение со следами проникновения (окно либо входная дверь).</w:t>
      </w:r>
      <w:proofErr w:type="gramEnd"/>
      <w:r>
        <w:rPr>
          <w:rFonts w:eastAsia="Times New Roman"/>
          <w:bCs/>
          <w:iCs/>
          <w:color w:val="000000" w:themeColor="text1"/>
          <w:sz w:val="28"/>
          <w:szCs w:val="28"/>
        </w:rPr>
        <w:t xml:space="preserve"> Статист – заявитель.</w:t>
      </w:r>
    </w:p>
    <w:p w:rsidR="00BC1040" w:rsidRDefault="00F56BB6">
      <w:pPr>
        <w:pStyle w:val="10"/>
        <w:spacing w:after="0" w:line="360" w:lineRule="auto"/>
        <w:ind w:firstLine="709"/>
        <w:contextualSpacing/>
        <w:jc w:val="both"/>
        <w:rPr>
          <w:rFonts w:eastAsia="Times New Roman"/>
          <w:bCs/>
          <w:iCs/>
          <w:color w:val="000000" w:themeColor="text1"/>
          <w:sz w:val="28"/>
          <w:szCs w:val="28"/>
        </w:rPr>
      </w:pPr>
      <w:r>
        <w:rPr>
          <w:rFonts w:eastAsia="Times New Roman"/>
          <w:bCs/>
          <w:iCs/>
          <w:color w:val="000000" w:themeColor="text1"/>
          <w:sz w:val="28"/>
          <w:szCs w:val="28"/>
        </w:rPr>
        <w:t>Алгоритм работы.</w:t>
      </w:r>
    </w:p>
    <w:p w:rsidR="00BC1040" w:rsidRDefault="00F56BB6">
      <w:pPr>
        <w:pStyle w:val="10"/>
        <w:spacing w:after="0" w:line="360" w:lineRule="auto"/>
        <w:ind w:firstLine="709"/>
        <w:contextualSpacing/>
        <w:jc w:val="both"/>
        <w:rPr>
          <w:rFonts w:eastAsia="Times New Roman"/>
          <w:bCs/>
          <w:iCs/>
          <w:color w:val="000000" w:themeColor="text1"/>
          <w:sz w:val="28"/>
          <w:szCs w:val="28"/>
        </w:rPr>
      </w:pPr>
      <w:r>
        <w:rPr>
          <w:rFonts w:eastAsia="Times New Roman"/>
          <w:bCs/>
          <w:iCs/>
          <w:color w:val="000000" w:themeColor="text1"/>
          <w:sz w:val="28"/>
          <w:szCs w:val="28"/>
        </w:rPr>
        <w:t xml:space="preserve">На основании устного заявления потерпевшего (озвучивается </w:t>
      </w:r>
      <w:r w:rsidR="0097047D">
        <w:rPr>
          <w:rFonts w:eastAsia="Times New Roman"/>
          <w:bCs/>
          <w:iCs/>
          <w:color w:val="000000" w:themeColor="text1"/>
          <w:sz w:val="28"/>
          <w:szCs w:val="28"/>
        </w:rPr>
        <w:t xml:space="preserve">участнику </w:t>
      </w:r>
      <w:r>
        <w:rPr>
          <w:rFonts w:eastAsia="Times New Roman"/>
          <w:bCs/>
          <w:iCs/>
          <w:color w:val="000000" w:themeColor="text1"/>
          <w:sz w:val="28"/>
          <w:szCs w:val="28"/>
        </w:rPr>
        <w:t xml:space="preserve">непосредственно перед выполнением задания): </w:t>
      </w:r>
    </w:p>
    <w:p w:rsidR="00BC1040" w:rsidRDefault="00F56BB6">
      <w:pPr>
        <w:pStyle w:val="10"/>
        <w:spacing w:after="0" w:line="360" w:lineRule="auto"/>
        <w:ind w:firstLine="709"/>
        <w:contextualSpacing/>
        <w:jc w:val="both"/>
        <w:rPr>
          <w:rFonts w:eastAsia="Times New Roman"/>
          <w:bCs/>
          <w:iCs/>
          <w:color w:val="000000" w:themeColor="text1"/>
          <w:sz w:val="28"/>
          <w:szCs w:val="28"/>
        </w:rPr>
      </w:pPr>
      <w:r>
        <w:rPr>
          <w:rFonts w:eastAsia="Times New Roman"/>
          <w:bCs/>
          <w:iCs/>
          <w:color w:val="000000" w:themeColor="text1"/>
          <w:sz w:val="28"/>
          <w:szCs w:val="28"/>
        </w:rPr>
        <w:t>а.</w:t>
      </w:r>
      <w:r>
        <w:rPr>
          <w:rFonts w:eastAsia="Times New Roman"/>
          <w:bCs/>
          <w:iCs/>
          <w:color w:val="000000" w:themeColor="text1"/>
          <w:sz w:val="28"/>
          <w:szCs w:val="28"/>
        </w:rPr>
        <w:tab/>
        <w:t>Произвести осмотр места происшествия, заполнить бланк протокола ОМП (Приложение №</w:t>
      </w:r>
      <w:r w:rsidR="00FB39EB">
        <w:rPr>
          <w:rFonts w:eastAsia="Times New Roman"/>
          <w:bCs/>
          <w:iCs/>
          <w:color w:val="000000" w:themeColor="text1"/>
          <w:sz w:val="28"/>
          <w:szCs w:val="28"/>
        </w:rPr>
        <w:t>4</w:t>
      </w:r>
      <w:r>
        <w:rPr>
          <w:rFonts w:eastAsia="Times New Roman"/>
          <w:bCs/>
          <w:iCs/>
          <w:color w:val="000000" w:themeColor="text1"/>
          <w:sz w:val="28"/>
          <w:szCs w:val="28"/>
        </w:rPr>
        <w:t>);</w:t>
      </w:r>
    </w:p>
    <w:p w:rsidR="0097047D" w:rsidRDefault="0097047D">
      <w:pPr>
        <w:pStyle w:val="10"/>
        <w:spacing w:after="0" w:line="360" w:lineRule="auto"/>
        <w:ind w:firstLine="709"/>
        <w:contextualSpacing/>
        <w:jc w:val="both"/>
        <w:rPr>
          <w:rFonts w:eastAsia="Times New Roman"/>
          <w:bCs/>
          <w:iCs/>
          <w:color w:val="000000" w:themeColor="text1"/>
          <w:sz w:val="28"/>
          <w:szCs w:val="28"/>
        </w:rPr>
      </w:pPr>
      <w:proofErr w:type="gramStart"/>
      <w:r>
        <w:rPr>
          <w:rFonts w:eastAsia="Times New Roman"/>
          <w:bCs/>
          <w:iCs/>
          <w:color w:val="000000" w:themeColor="text1"/>
          <w:sz w:val="28"/>
          <w:szCs w:val="28"/>
        </w:rPr>
        <w:t>б</w:t>
      </w:r>
      <w:proofErr w:type="gramEnd"/>
      <w:r>
        <w:rPr>
          <w:rFonts w:eastAsia="Times New Roman"/>
          <w:bCs/>
          <w:iCs/>
          <w:color w:val="000000" w:themeColor="text1"/>
          <w:sz w:val="28"/>
          <w:szCs w:val="28"/>
        </w:rPr>
        <w:t>.</w:t>
      </w:r>
      <w:r>
        <w:rPr>
          <w:rFonts w:eastAsia="Times New Roman"/>
          <w:bCs/>
          <w:iCs/>
          <w:color w:val="000000" w:themeColor="text1"/>
          <w:sz w:val="28"/>
          <w:szCs w:val="28"/>
        </w:rPr>
        <w:tab/>
        <w:t>Составить план-схему места происшествия;</w:t>
      </w:r>
    </w:p>
    <w:p w:rsidR="00BC1040" w:rsidRDefault="002B1B57">
      <w:pPr>
        <w:pStyle w:val="10"/>
        <w:spacing w:after="0" w:line="360" w:lineRule="auto"/>
        <w:ind w:firstLine="709"/>
        <w:contextualSpacing/>
        <w:jc w:val="both"/>
        <w:rPr>
          <w:rFonts w:eastAsia="Times New Roman"/>
          <w:bCs/>
          <w:iCs/>
          <w:color w:val="000000" w:themeColor="text1"/>
          <w:sz w:val="28"/>
          <w:szCs w:val="28"/>
        </w:rPr>
      </w:pPr>
      <w:proofErr w:type="gramStart"/>
      <w:r>
        <w:rPr>
          <w:rFonts w:eastAsia="Times New Roman"/>
          <w:bCs/>
          <w:iCs/>
          <w:color w:val="000000" w:themeColor="text1"/>
          <w:sz w:val="28"/>
          <w:szCs w:val="28"/>
        </w:rPr>
        <w:t>в</w:t>
      </w:r>
      <w:proofErr w:type="gramEnd"/>
      <w:r w:rsidR="00F56BB6">
        <w:rPr>
          <w:rFonts w:eastAsia="Times New Roman"/>
          <w:bCs/>
          <w:iCs/>
          <w:color w:val="000000" w:themeColor="text1"/>
          <w:sz w:val="28"/>
          <w:szCs w:val="28"/>
        </w:rPr>
        <w:t>.</w:t>
      </w:r>
      <w:r w:rsidR="00F56BB6">
        <w:rPr>
          <w:rFonts w:eastAsia="Times New Roman"/>
          <w:bCs/>
          <w:iCs/>
          <w:color w:val="000000" w:themeColor="text1"/>
          <w:sz w:val="28"/>
          <w:szCs w:val="28"/>
        </w:rPr>
        <w:tab/>
        <w:t xml:space="preserve">Получить </w:t>
      </w:r>
      <w:proofErr w:type="gramStart"/>
      <w:r w:rsidR="00F56BB6">
        <w:rPr>
          <w:rFonts w:eastAsia="Times New Roman"/>
          <w:bCs/>
          <w:iCs/>
          <w:color w:val="000000" w:themeColor="text1"/>
          <w:sz w:val="28"/>
          <w:szCs w:val="28"/>
        </w:rPr>
        <w:t>от</w:t>
      </w:r>
      <w:proofErr w:type="gramEnd"/>
      <w:r w:rsidR="00F56BB6">
        <w:rPr>
          <w:rFonts w:eastAsia="Times New Roman"/>
          <w:bCs/>
          <w:iCs/>
          <w:color w:val="000000" w:themeColor="text1"/>
          <w:sz w:val="28"/>
          <w:szCs w:val="28"/>
        </w:rPr>
        <w:t xml:space="preserve"> заявителя (статиста) </w:t>
      </w:r>
      <w:r w:rsidR="0097047D">
        <w:rPr>
          <w:rFonts w:eastAsia="Times New Roman"/>
          <w:bCs/>
          <w:iCs/>
          <w:color w:val="000000" w:themeColor="text1"/>
          <w:sz w:val="28"/>
          <w:szCs w:val="28"/>
        </w:rPr>
        <w:t>устное заявление</w:t>
      </w:r>
      <w:r w:rsidR="00F56BB6">
        <w:rPr>
          <w:rFonts w:eastAsia="Times New Roman"/>
          <w:bCs/>
          <w:iCs/>
          <w:color w:val="000000" w:themeColor="text1"/>
          <w:sz w:val="28"/>
          <w:szCs w:val="28"/>
        </w:rPr>
        <w:t xml:space="preserve"> </w:t>
      </w:r>
      <w:r w:rsidR="0097047D">
        <w:rPr>
          <w:rFonts w:eastAsia="Times New Roman"/>
          <w:bCs/>
          <w:iCs/>
          <w:color w:val="000000" w:themeColor="text1"/>
          <w:sz w:val="28"/>
          <w:szCs w:val="28"/>
        </w:rPr>
        <w:t xml:space="preserve">и составить протокол </w:t>
      </w:r>
      <w:r w:rsidR="00F56BB6">
        <w:rPr>
          <w:rFonts w:eastAsia="Times New Roman"/>
          <w:bCs/>
          <w:iCs/>
          <w:color w:val="000000" w:themeColor="text1"/>
          <w:sz w:val="28"/>
          <w:szCs w:val="28"/>
        </w:rPr>
        <w:t>(Приложение №</w:t>
      </w:r>
      <w:r w:rsidR="00FB39EB">
        <w:rPr>
          <w:rFonts w:eastAsia="Times New Roman"/>
          <w:bCs/>
          <w:iCs/>
          <w:color w:val="000000" w:themeColor="text1"/>
          <w:sz w:val="28"/>
          <w:szCs w:val="28"/>
        </w:rPr>
        <w:t>5</w:t>
      </w:r>
      <w:r w:rsidR="00F56BB6">
        <w:rPr>
          <w:rFonts w:eastAsia="Times New Roman"/>
          <w:bCs/>
          <w:iCs/>
          <w:color w:val="000000" w:themeColor="text1"/>
          <w:sz w:val="28"/>
          <w:szCs w:val="28"/>
        </w:rPr>
        <w:t xml:space="preserve">); </w:t>
      </w:r>
    </w:p>
    <w:p w:rsidR="002B1B57" w:rsidRDefault="002B1B57">
      <w:pPr>
        <w:pStyle w:val="10"/>
        <w:spacing w:after="0" w:line="360" w:lineRule="auto"/>
        <w:ind w:firstLine="709"/>
        <w:contextualSpacing/>
        <w:jc w:val="both"/>
        <w:rPr>
          <w:rFonts w:eastAsia="Times New Roman"/>
          <w:bCs/>
          <w:iCs/>
          <w:color w:val="000000" w:themeColor="text1"/>
          <w:sz w:val="28"/>
          <w:szCs w:val="28"/>
        </w:rPr>
      </w:pPr>
      <w:r>
        <w:rPr>
          <w:rFonts w:eastAsia="Times New Roman"/>
          <w:bCs/>
          <w:iCs/>
          <w:color w:val="000000" w:themeColor="text1"/>
          <w:sz w:val="28"/>
          <w:szCs w:val="28"/>
        </w:rPr>
        <w:t>г.</w:t>
      </w:r>
      <w:r>
        <w:rPr>
          <w:rFonts w:eastAsia="Times New Roman"/>
          <w:bCs/>
          <w:iCs/>
          <w:color w:val="000000" w:themeColor="text1"/>
          <w:sz w:val="28"/>
          <w:szCs w:val="28"/>
        </w:rPr>
        <w:tab/>
        <w:t>Получить от заявителя (статиста) содержательное объяснение (Приложение №</w:t>
      </w:r>
      <w:r w:rsidR="00FB39EB">
        <w:rPr>
          <w:rFonts w:eastAsia="Times New Roman"/>
          <w:bCs/>
          <w:iCs/>
          <w:color w:val="000000" w:themeColor="text1"/>
          <w:sz w:val="28"/>
          <w:szCs w:val="28"/>
        </w:rPr>
        <w:t>6</w:t>
      </w:r>
      <w:r>
        <w:rPr>
          <w:rFonts w:eastAsia="Times New Roman"/>
          <w:bCs/>
          <w:iCs/>
          <w:color w:val="000000" w:themeColor="text1"/>
          <w:sz w:val="28"/>
          <w:szCs w:val="28"/>
        </w:rPr>
        <w:t>);</w:t>
      </w:r>
    </w:p>
    <w:p w:rsidR="00BC1040" w:rsidRDefault="00253ECA">
      <w:pPr>
        <w:pStyle w:val="10"/>
        <w:spacing w:after="0" w:line="360" w:lineRule="auto"/>
        <w:ind w:firstLine="709"/>
        <w:contextualSpacing/>
        <w:jc w:val="both"/>
        <w:rPr>
          <w:rFonts w:eastAsia="Times New Roman"/>
          <w:bCs/>
          <w:iCs/>
          <w:color w:val="000000" w:themeColor="text1"/>
          <w:sz w:val="28"/>
          <w:szCs w:val="28"/>
        </w:rPr>
      </w:pPr>
      <w:r>
        <w:rPr>
          <w:rFonts w:eastAsia="Times New Roman"/>
          <w:bCs/>
          <w:iCs/>
          <w:color w:val="000000" w:themeColor="text1"/>
          <w:sz w:val="28"/>
          <w:szCs w:val="28"/>
        </w:rPr>
        <w:t>д</w:t>
      </w:r>
      <w:r w:rsidR="00F56BB6">
        <w:rPr>
          <w:rFonts w:eastAsia="Times New Roman"/>
          <w:bCs/>
          <w:iCs/>
          <w:color w:val="000000" w:themeColor="text1"/>
          <w:sz w:val="28"/>
          <w:szCs w:val="28"/>
        </w:rPr>
        <w:t>.</w:t>
      </w:r>
      <w:r w:rsidR="00F56BB6">
        <w:rPr>
          <w:rFonts w:eastAsia="Times New Roman"/>
          <w:bCs/>
          <w:iCs/>
          <w:color w:val="000000" w:themeColor="text1"/>
          <w:sz w:val="28"/>
          <w:szCs w:val="28"/>
        </w:rPr>
        <w:tab/>
        <w:t>Обнаружить, зафиксировать и изъять с МП не менее 3-х следов/вещественных доказательств, упаковать их в соответствии с УПК РФ, криминалистическими требованиями и требованиями мер безопасности;</w:t>
      </w:r>
    </w:p>
    <w:p w:rsidR="00BC1040" w:rsidRDefault="00253ECA">
      <w:pPr>
        <w:pStyle w:val="10"/>
        <w:spacing w:after="0" w:line="360" w:lineRule="auto"/>
        <w:ind w:firstLine="709"/>
        <w:contextualSpacing/>
        <w:jc w:val="both"/>
        <w:rPr>
          <w:rFonts w:eastAsia="Times New Roman"/>
          <w:bCs/>
          <w:iCs/>
          <w:color w:val="000000" w:themeColor="text1"/>
          <w:sz w:val="28"/>
          <w:szCs w:val="28"/>
        </w:rPr>
      </w:pPr>
      <w:r>
        <w:rPr>
          <w:rFonts w:eastAsia="Times New Roman"/>
          <w:bCs/>
          <w:iCs/>
          <w:color w:val="000000" w:themeColor="text1"/>
          <w:sz w:val="28"/>
          <w:szCs w:val="28"/>
        </w:rPr>
        <w:t>е</w:t>
      </w:r>
      <w:r w:rsidR="00F56BB6">
        <w:rPr>
          <w:rFonts w:eastAsia="Times New Roman"/>
          <w:bCs/>
          <w:iCs/>
          <w:color w:val="000000" w:themeColor="text1"/>
          <w:sz w:val="28"/>
          <w:szCs w:val="28"/>
        </w:rPr>
        <w:t>.</w:t>
      </w:r>
      <w:r w:rsidR="00F56BB6">
        <w:rPr>
          <w:rFonts w:eastAsia="Times New Roman"/>
          <w:bCs/>
          <w:iCs/>
          <w:color w:val="000000" w:themeColor="text1"/>
          <w:sz w:val="28"/>
          <w:szCs w:val="28"/>
        </w:rPr>
        <w:tab/>
        <w:t>Изготовить слепок объемного следа обуви;</w:t>
      </w:r>
    </w:p>
    <w:p w:rsidR="00BC1040" w:rsidRDefault="00253ECA">
      <w:pPr>
        <w:pStyle w:val="10"/>
        <w:spacing w:after="0" w:line="360" w:lineRule="auto"/>
        <w:ind w:firstLine="709"/>
        <w:contextualSpacing/>
        <w:jc w:val="both"/>
        <w:rPr>
          <w:rFonts w:eastAsia="Times New Roman"/>
          <w:bCs/>
          <w:iCs/>
          <w:color w:val="000000" w:themeColor="text1"/>
          <w:sz w:val="28"/>
          <w:szCs w:val="28"/>
        </w:rPr>
      </w:pPr>
      <w:proofErr w:type="gramStart"/>
      <w:r>
        <w:rPr>
          <w:rFonts w:eastAsia="Times New Roman"/>
          <w:bCs/>
          <w:iCs/>
          <w:color w:val="000000" w:themeColor="text1"/>
          <w:sz w:val="28"/>
          <w:szCs w:val="28"/>
        </w:rPr>
        <w:t>ж</w:t>
      </w:r>
      <w:proofErr w:type="gramEnd"/>
      <w:r w:rsidR="00F56BB6">
        <w:rPr>
          <w:rFonts w:eastAsia="Times New Roman"/>
          <w:bCs/>
          <w:iCs/>
          <w:color w:val="000000" w:themeColor="text1"/>
          <w:sz w:val="28"/>
          <w:szCs w:val="28"/>
        </w:rPr>
        <w:t>.</w:t>
      </w:r>
      <w:r w:rsidR="00F56BB6">
        <w:rPr>
          <w:rFonts w:eastAsia="Times New Roman"/>
          <w:bCs/>
          <w:iCs/>
          <w:color w:val="000000" w:themeColor="text1"/>
          <w:sz w:val="28"/>
          <w:szCs w:val="28"/>
        </w:rPr>
        <w:tab/>
        <w:t>Принять решение о назначении необходимых судебных экспертиз и вынести соответствующие постановления (Приложение №</w:t>
      </w:r>
      <w:r w:rsidR="00FB39EB">
        <w:rPr>
          <w:rFonts w:eastAsia="Times New Roman"/>
          <w:bCs/>
          <w:iCs/>
          <w:color w:val="000000" w:themeColor="text1"/>
          <w:sz w:val="28"/>
          <w:szCs w:val="28"/>
        </w:rPr>
        <w:t>7</w:t>
      </w:r>
      <w:r w:rsidR="00F56BB6">
        <w:rPr>
          <w:rFonts w:eastAsia="Times New Roman"/>
          <w:bCs/>
          <w:iCs/>
          <w:color w:val="000000" w:themeColor="text1"/>
          <w:sz w:val="28"/>
          <w:szCs w:val="28"/>
        </w:rPr>
        <w:t>);</w:t>
      </w:r>
    </w:p>
    <w:p w:rsidR="00BC1040" w:rsidRDefault="00F56BB6">
      <w:pPr>
        <w:pStyle w:val="10"/>
        <w:spacing w:after="0" w:line="360" w:lineRule="auto"/>
        <w:ind w:firstLine="709"/>
        <w:contextualSpacing/>
        <w:jc w:val="both"/>
        <w:rPr>
          <w:rFonts w:eastAsia="Times New Roman"/>
          <w:bCs/>
          <w:iCs/>
          <w:color w:val="000000" w:themeColor="text1"/>
          <w:sz w:val="28"/>
          <w:szCs w:val="28"/>
        </w:rPr>
      </w:pPr>
      <w:r>
        <w:rPr>
          <w:rFonts w:eastAsia="Times New Roman"/>
          <w:bCs/>
          <w:iCs/>
          <w:color w:val="000000" w:themeColor="text1"/>
          <w:sz w:val="28"/>
          <w:szCs w:val="28"/>
        </w:rPr>
        <w:t>Форма одежды конкурсант</w:t>
      </w:r>
      <w:r w:rsidR="009506B2">
        <w:rPr>
          <w:rFonts w:eastAsia="Times New Roman"/>
          <w:bCs/>
          <w:iCs/>
          <w:color w:val="000000" w:themeColor="text1"/>
          <w:sz w:val="28"/>
          <w:szCs w:val="28"/>
        </w:rPr>
        <w:t>а</w:t>
      </w:r>
      <w:r>
        <w:rPr>
          <w:rFonts w:eastAsia="Times New Roman"/>
          <w:bCs/>
          <w:iCs/>
          <w:color w:val="000000" w:themeColor="text1"/>
          <w:sz w:val="28"/>
          <w:szCs w:val="28"/>
        </w:rPr>
        <w:t xml:space="preserve"> - форменное обмундирование по сезону.</w:t>
      </w:r>
    </w:p>
    <w:p w:rsidR="00BC1040" w:rsidRDefault="00F56BB6">
      <w:pPr>
        <w:pStyle w:val="10"/>
        <w:spacing w:after="0" w:line="360" w:lineRule="auto"/>
        <w:ind w:firstLine="709"/>
        <w:contextualSpacing/>
        <w:jc w:val="both"/>
        <w:rPr>
          <w:rFonts w:eastAsia="Times New Roman"/>
          <w:bCs/>
          <w:iCs/>
          <w:color w:val="000000" w:themeColor="text1"/>
          <w:sz w:val="28"/>
          <w:szCs w:val="28"/>
        </w:rPr>
      </w:pPr>
      <w:r>
        <w:rPr>
          <w:rFonts w:eastAsia="Times New Roman"/>
          <w:bCs/>
          <w:iCs/>
          <w:color w:val="000000" w:themeColor="text1"/>
          <w:sz w:val="28"/>
          <w:szCs w:val="28"/>
        </w:rPr>
        <w:t>Лимит времени на выполнение задания: не более 180 минут.</w:t>
      </w:r>
    </w:p>
    <w:p w:rsidR="00BC1040" w:rsidRDefault="00F56BB6">
      <w:pPr>
        <w:pStyle w:val="10"/>
        <w:spacing w:after="0" w:line="360" w:lineRule="auto"/>
        <w:ind w:firstLine="709"/>
        <w:contextualSpacing/>
        <w:jc w:val="both"/>
        <w:rPr>
          <w:rFonts w:eastAsia="Times New Roman"/>
          <w:bCs/>
          <w:iCs/>
          <w:color w:val="000000" w:themeColor="text1"/>
          <w:sz w:val="28"/>
          <w:szCs w:val="28"/>
        </w:rPr>
      </w:pPr>
      <w:r>
        <w:rPr>
          <w:rFonts w:eastAsia="Times New Roman"/>
          <w:bCs/>
          <w:iCs/>
          <w:color w:val="000000" w:themeColor="text1"/>
          <w:sz w:val="28"/>
          <w:szCs w:val="28"/>
        </w:rPr>
        <w:t>Лимит попыток: одна.</w:t>
      </w:r>
    </w:p>
    <w:p w:rsidR="00BC1040" w:rsidRDefault="00F56BB6">
      <w:pPr>
        <w:pStyle w:val="10"/>
        <w:spacing w:after="0" w:line="360" w:lineRule="auto"/>
        <w:ind w:firstLine="709"/>
        <w:contextualSpacing/>
        <w:jc w:val="both"/>
        <w:rPr>
          <w:rFonts w:eastAsia="Times New Roman"/>
          <w:bCs/>
          <w:iCs/>
          <w:color w:val="000000" w:themeColor="text1"/>
          <w:sz w:val="28"/>
          <w:szCs w:val="28"/>
        </w:rPr>
      </w:pPr>
      <w:proofErr w:type="gramStart"/>
      <w:r>
        <w:rPr>
          <w:rFonts w:eastAsia="Times New Roman"/>
          <w:bCs/>
          <w:iCs/>
          <w:color w:val="000000" w:themeColor="text1"/>
          <w:sz w:val="28"/>
          <w:szCs w:val="28"/>
        </w:rPr>
        <w:t xml:space="preserve">По итогам выполнения задания </w:t>
      </w:r>
      <w:r w:rsidR="0097047D">
        <w:rPr>
          <w:rFonts w:eastAsia="Times New Roman"/>
          <w:bCs/>
          <w:iCs/>
          <w:color w:val="000000" w:themeColor="text1"/>
          <w:sz w:val="28"/>
          <w:szCs w:val="28"/>
        </w:rPr>
        <w:t>участник</w:t>
      </w:r>
      <w:r>
        <w:rPr>
          <w:rFonts w:eastAsia="Times New Roman"/>
          <w:bCs/>
          <w:iCs/>
          <w:color w:val="000000" w:themeColor="text1"/>
          <w:sz w:val="28"/>
          <w:szCs w:val="28"/>
        </w:rPr>
        <w:t xml:space="preserve"> долж</w:t>
      </w:r>
      <w:r w:rsidR="0097047D">
        <w:rPr>
          <w:rFonts w:eastAsia="Times New Roman"/>
          <w:bCs/>
          <w:iCs/>
          <w:color w:val="000000" w:themeColor="text1"/>
          <w:sz w:val="28"/>
          <w:szCs w:val="28"/>
        </w:rPr>
        <w:t>е</w:t>
      </w:r>
      <w:r>
        <w:rPr>
          <w:rFonts w:eastAsia="Times New Roman"/>
          <w:bCs/>
          <w:iCs/>
          <w:color w:val="000000" w:themeColor="text1"/>
          <w:sz w:val="28"/>
          <w:szCs w:val="28"/>
        </w:rPr>
        <w:t xml:space="preserve">н продемонстрировать навыки применения криминалистической техники, тактических приемов проведения отдельных следственных действий, произвести осмотр места </w:t>
      </w:r>
      <w:r>
        <w:rPr>
          <w:rFonts w:eastAsia="Times New Roman"/>
          <w:bCs/>
          <w:iCs/>
          <w:color w:val="000000" w:themeColor="text1"/>
          <w:sz w:val="28"/>
          <w:szCs w:val="28"/>
        </w:rPr>
        <w:lastRenderedPageBreak/>
        <w:t xml:space="preserve">происшествия, получить от статиста </w:t>
      </w:r>
      <w:r w:rsidR="0097047D">
        <w:rPr>
          <w:rFonts w:eastAsia="Times New Roman"/>
          <w:bCs/>
          <w:iCs/>
          <w:color w:val="000000" w:themeColor="text1"/>
          <w:sz w:val="28"/>
          <w:szCs w:val="28"/>
        </w:rPr>
        <w:t>устное заявление</w:t>
      </w:r>
      <w:r w:rsidR="002B1B57">
        <w:rPr>
          <w:rFonts w:eastAsia="Times New Roman"/>
          <w:bCs/>
          <w:iCs/>
          <w:color w:val="000000" w:themeColor="text1"/>
          <w:sz w:val="28"/>
          <w:szCs w:val="28"/>
        </w:rPr>
        <w:t xml:space="preserve"> и объяснение</w:t>
      </w:r>
      <w:r>
        <w:rPr>
          <w:rFonts w:eastAsia="Times New Roman"/>
          <w:bCs/>
          <w:iCs/>
          <w:color w:val="000000" w:themeColor="text1"/>
          <w:sz w:val="28"/>
          <w:szCs w:val="28"/>
        </w:rPr>
        <w:t>, обнаружить, зафиксировать, изъять и упаковать 3 следа/вещественны</w:t>
      </w:r>
      <w:r w:rsidR="0097047D">
        <w:rPr>
          <w:rFonts w:eastAsia="Times New Roman"/>
          <w:bCs/>
          <w:iCs/>
          <w:color w:val="000000" w:themeColor="text1"/>
          <w:sz w:val="28"/>
          <w:szCs w:val="28"/>
        </w:rPr>
        <w:t>х</w:t>
      </w:r>
      <w:r>
        <w:rPr>
          <w:rFonts w:eastAsia="Times New Roman"/>
          <w:bCs/>
          <w:iCs/>
          <w:color w:val="000000" w:themeColor="text1"/>
          <w:sz w:val="28"/>
          <w:szCs w:val="28"/>
        </w:rPr>
        <w:t xml:space="preserve"> доказательства, изготовить слепок объемного следа обуви, предоставить заполненные: протокол ОМП (Приложение №</w:t>
      </w:r>
      <w:r w:rsidR="001C0B2B">
        <w:rPr>
          <w:rFonts w:eastAsia="Times New Roman"/>
          <w:bCs/>
          <w:iCs/>
          <w:color w:val="000000" w:themeColor="text1"/>
          <w:sz w:val="28"/>
          <w:szCs w:val="28"/>
        </w:rPr>
        <w:t>5</w:t>
      </w:r>
      <w:r>
        <w:rPr>
          <w:rFonts w:eastAsia="Times New Roman"/>
          <w:bCs/>
          <w:iCs/>
          <w:color w:val="000000" w:themeColor="text1"/>
          <w:sz w:val="28"/>
          <w:szCs w:val="28"/>
        </w:rPr>
        <w:t xml:space="preserve">), план – схему </w:t>
      </w:r>
      <w:r w:rsidR="0097047D">
        <w:rPr>
          <w:rFonts w:eastAsia="Times New Roman"/>
          <w:bCs/>
          <w:iCs/>
          <w:color w:val="000000" w:themeColor="text1"/>
          <w:sz w:val="28"/>
          <w:szCs w:val="28"/>
        </w:rPr>
        <w:t xml:space="preserve">места происшествия, </w:t>
      </w:r>
      <w:r w:rsidR="002B1B57">
        <w:rPr>
          <w:rFonts w:eastAsia="Times New Roman"/>
          <w:bCs/>
          <w:iCs/>
          <w:color w:val="000000" w:themeColor="text1"/>
          <w:sz w:val="28"/>
          <w:szCs w:val="28"/>
        </w:rPr>
        <w:t>протокол принятия устного заявления о преступлении</w:t>
      </w:r>
      <w:r w:rsidR="004132F7">
        <w:rPr>
          <w:rFonts w:eastAsia="Times New Roman"/>
          <w:bCs/>
          <w:iCs/>
          <w:color w:val="000000" w:themeColor="text1"/>
          <w:sz w:val="28"/>
          <w:szCs w:val="28"/>
        </w:rPr>
        <w:t xml:space="preserve"> </w:t>
      </w:r>
      <w:r w:rsidR="002B1B57">
        <w:rPr>
          <w:rFonts w:eastAsia="Times New Roman"/>
          <w:bCs/>
          <w:iCs/>
          <w:color w:val="000000" w:themeColor="text1"/>
          <w:sz w:val="28"/>
          <w:szCs w:val="28"/>
        </w:rPr>
        <w:t>(Приложение №</w:t>
      </w:r>
      <w:r w:rsidR="001C0B2B">
        <w:rPr>
          <w:rFonts w:eastAsia="Times New Roman"/>
          <w:bCs/>
          <w:iCs/>
          <w:color w:val="000000" w:themeColor="text1"/>
          <w:sz w:val="28"/>
          <w:szCs w:val="28"/>
        </w:rPr>
        <w:t>6</w:t>
      </w:r>
      <w:proofErr w:type="gramEnd"/>
      <w:r w:rsidR="002B1B57">
        <w:rPr>
          <w:rFonts w:eastAsia="Times New Roman"/>
          <w:bCs/>
          <w:iCs/>
          <w:color w:val="000000" w:themeColor="text1"/>
          <w:sz w:val="28"/>
          <w:szCs w:val="28"/>
        </w:rPr>
        <w:t>),</w:t>
      </w:r>
      <w:r>
        <w:rPr>
          <w:rFonts w:eastAsia="Times New Roman"/>
          <w:bCs/>
          <w:iCs/>
          <w:color w:val="000000" w:themeColor="text1"/>
          <w:sz w:val="28"/>
          <w:szCs w:val="28"/>
        </w:rPr>
        <w:t xml:space="preserve"> объяснение заявителя (Приложение №</w:t>
      </w:r>
      <w:r w:rsidR="001C0B2B">
        <w:rPr>
          <w:rFonts w:eastAsia="Times New Roman"/>
          <w:bCs/>
          <w:iCs/>
          <w:color w:val="000000" w:themeColor="text1"/>
          <w:sz w:val="28"/>
          <w:szCs w:val="28"/>
        </w:rPr>
        <w:t>7</w:t>
      </w:r>
      <w:r>
        <w:rPr>
          <w:rFonts w:eastAsia="Times New Roman"/>
          <w:bCs/>
          <w:iCs/>
          <w:color w:val="000000" w:themeColor="text1"/>
          <w:sz w:val="28"/>
          <w:szCs w:val="28"/>
        </w:rPr>
        <w:t>), постановления о назначении необходимых судебных экспертиз (Приложение №</w:t>
      </w:r>
      <w:r w:rsidR="001C0B2B">
        <w:rPr>
          <w:rFonts w:eastAsia="Times New Roman"/>
          <w:bCs/>
          <w:iCs/>
          <w:color w:val="000000" w:themeColor="text1"/>
          <w:sz w:val="28"/>
          <w:szCs w:val="28"/>
        </w:rPr>
        <w:t>8</w:t>
      </w:r>
      <w:r>
        <w:rPr>
          <w:rFonts w:eastAsia="Times New Roman"/>
          <w:bCs/>
          <w:iCs/>
          <w:color w:val="000000" w:themeColor="text1"/>
          <w:sz w:val="28"/>
          <w:szCs w:val="28"/>
        </w:rPr>
        <w:t>)</w:t>
      </w:r>
      <w:r w:rsidR="004132F7">
        <w:rPr>
          <w:rFonts w:eastAsia="Times New Roman"/>
          <w:bCs/>
          <w:iCs/>
          <w:color w:val="000000" w:themeColor="text1"/>
          <w:sz w:val="28"/>
          <w:szCs w:val="28"/>
        </w:rPr>
        <w:t>.</w:t>
      </w:r>
    </w:p>
    <w:p w:rsidR="00C93DFB" w:rsidRDefault="00C93DFB">
      <w:pPr>
        <w:pStyle w:val="10"/>
        <w:spacing w:after="0" w:line="360" w:lineRule="auto"/>
        <w:contextualSpacing/>
        <w:jc w:val="center"/>
        <w:rPr>
          <w:rFonts w:eastAsia="Times New Roman"/>
          <w:b/>
          <w:iCs/>
          <w:color w:val="000000" w:themeColor="text1"/>
          <w:sz w:val="28"/>
          <w:szCs w:val="28"/>
        </w:rPr>
      </w:pPr>
    </w:p>
    <w:p w:rsidR="008E4370" w:rsidRDefault="008E4370" w:rsidP="008E4370">
      <w:pPr>
        <w:pStyle w:val="10"/>
        <w:spacing w:after="0" w:line="360" w:lineRule="auto"/>
        <w:contextualSpacing/>
        <w:jc w:val="center"/>
        <w:rPr>
          <w:rFonts w:eastAsia="Times New Roman"/>
          <w:color w:val="000000" w:themeColor="text1"/>
          <w:sz w:val="28"/>
          <w:szCs w:val="28"/>
          <w:lang w:eastAsia="ru-RU"/>
        </w:rPr>
      </w:pPr>
      <w:r>
        <w:rPr>
          <w:rFonts w:eastAsia="Times New Roman"/>
          <w:b/>
          <w:iCs/>
          <w:color w:val="000000" w:themeColor="text1"/>
          <w:sz w:val="28"/>
          <w:szCs w:val="28"/>
        </w:rPr>
        <w:t>Б</w:t>
      </w:r>
      <w:proofErr w:type="gramStart"/>
      <w:r w:rsidR="0060199B">
        <w:rPr>
          <w:rFonts w:eastAsia="Times New Roman"/>
          <w:b/>
          <w:iCs/>
          <w:color w:val="000000" w:themeColor="text1"/>
          <w:sz w:val="28"/>
          <w:szCs w:val="28"/>
        </w:rPr>
        <w:t>2</w:t>
      </w:r>
      <w:proofErr w:type="gramEnd"/>
      <w:r>
        <w:rPr>
          <w:rFonts w:eastAsia="Times New Roman"/>
          <w:b/>
          <w:iCs/>
          <w:color w:val="000000" w:themeColor="text1"/>
          <w:sz w:val="28"/>
          <w:szCs w:val="28"/>
        </w:rPr>
        <w:t>.</w:t>
      </w:r>
      <w:r>
        <w:rPr>
          <w:rFonts w:eastAsia="Times New Roman"/>
          <w:b/>
          <w:iCs/>
          <w:color w:val="000000" w:themeColor="text1"/>
          <w:sz w:val="28"/>
          <w:szCs w:val="28"/>
        </w:rPr>
        <w:tab/>
        <w:t>Допрос</w:t>
      </w:r>
    </w:p>
    <w:p w:rsidR="008E4370" w:rsidRDefault="008E4370" w:rsidP="008E4370">
      <w:pPr>
        <w:pStyle w:val="10"/>
        <w:spacing w:after="0" w:line="360" w:lineRule="auto"/>
        <w:ind w:firstLine="709"/>
        <w:contextualSpacing/>
        <w:jc w:val="both"/>
        <w:rPr>
          <w:rFonts w:eastAsia="Times New Roman"/>
          <w:bCs/>
          <w:iCs/>
          <w:color w:val="000000" w:themeColor="text1"/>
          <w:sz w:val="28"/>
          <w:szCs w:val="28"/>
        </w:rPr>
      </w:pPr>
      <w:r>
        <w:rPr>
          <w:rFonts w:eastAsia="Times New Roman"/>
          <w:bCs/>
          <w:iCs/>
          <w:color w:val="000000" w:themeColor="text1"/>
          <w:sz w:val="28"/>
          <w:szCs w:val="28"/>
        </w:rPr>
        <w:t xml:space="preserve">Целью задания является демонстрация применения техники и тактики допроса в моделируемых условиях. </w:t>
      </w:r>
    </w:p>
    <w:p w:rsidR="008E4370" w:rsidRDefault="008E4370" w:rsidP="008E4370">
      <w:pPr>
        <w:pStyle w:val="10"/>
        <w:spacing w:after="0" w:line="360" w:lineRule="auto"/>
        <w:ind w:firstLine="709"/>
        <w:contextualSpacing/>
        <w:jc w:val="both"/>
        <w:rPr>
          <w:rFonts w:eastAsia="Times New Roman"/>
          <w:bCs/>
          <w:iCs/>
          <w:color w:val="000000" w:themeColor="text1"/>
          <w:sz w:val="28"/>
          <w:szCs w:val="28"/>
        </w:rPr>
      </w:pPr>
      <w:r>
        <w:rPr>
          <w:rFonts w:eastAsia="Times New Roman"/>
          <w:bCs/>
          <w:iCs/>
          <w:color w:val="000000" w:themeColor="text1"/>
          <w:sz w:val="28"/>
          <w:szCs w:val="28"/>
        </w:rPr>
        <w:t>Алгоритм работы.</w:t>
      </w:r>
    </w:p>
    <w:p w:rsidR="008E4370" w:rsidRDefault="008E4370" w:rsidP="008E4370">
      <w:pPr>
        <w:pStyle w:val="10"/>
        <w:spacing w:after="0" w:line="360" w:lineRule="auto"/>
        <w:ind w:firstLine="709"/>
        <w:contextualSpacing/>
        <w:jc w:val="both"/>
        <w:rPr>
          <w:rFonts w:eastAsia="Times New Roman"/>
          <w:bCs/>
          <w:iCs/>
          <w:color w:val="000000" w:themeColor="text1"/>
          <w:sz w:val="28"/>
          <w:szCs w:val="28"/>
        </w:rPr>
      </w:pPr>
      <w:r>
        <w:rPr>
          <w:rFonts w:eastAsia="Times New Roman"/>
          <w:bCs/>
          <w:iCs/>
          <w:color w:val="000000" w:themeColor="text1"/>
          <w:sz w:val="28"/>
          <w:szCs w:val="28"/>
        </w:rPr>
        <w:t>На основании «легенды» (предоставляется участнику непосредственно перед выполнением задания) необходимо провести мероприятия подготовительного этапа допроса (потерпевшего, подозреваемого, свидетеля</w:t>
      </w:r>
      <w:r w:rsidR="006230C6">
        <w:rPr>
          <w:rFonts w:eastAsia="Times New Roman"/>
          <w:bCs/>
          <w:iCs/>
          <w:color w:val="000000" w:themeColor="text1"/>
          <w:sz w:val="28"/>
          <w:szCs w:val="28"/>
        </w:rPr>
        <w:t>)</w:t>
      </w:r>
      <w:r>
        <w:rPr>
          <w:rFonts w:eastAsia="Times New Roman"/>
          <w:bCs/>
          <w:iCs/>
          <w:color w:val="000000" w:themeColor="text1"/>
          <w:sz w:val="28"/>
          <w:szCs w:val="28"/>
        </w:rPr>
        <w:t xml:space="preserve">: </w:t>
      </w:r>
    </w:p>
    <w:p w:rsidR="00EB5E5D" w:rsidRDefault="002C11E2" w:rsidP="008E4370">
      <w:pPr>
        <w:pStyle w:val="10"/>
        <w:spacing w:after="0" w:line="360" w:lineRule="auto"/>
        <w:ind w:firstLine="709"/>
        <w:jc w:val="both"/>
        <w:rPr>
          <w:rFonts w:eastAsia="Times New Roman"/>
          <w:color w:val="000000" w:themeColor="text1"/>
          <w:sz w:val="28"/>
          <w:szCs w:val="28"/>
          <w:lang w:eastAsia="ru-RU"/>
        </w:rPr>
      </w:pPr>
      <w:r>
        <w:rPr>
          <w:rFonts w:eastAsia="Times New Roman"/>
          <w:color w:val="000000" w:themeColor="text1"/>
          <w:sz w:val="28"/>
          <w:szCs w:val="28"/>
          <w:lang w:eastAsia="ru-RU"/>
        </w:rPr>
        <w:t>а</w:t>
      </w:r>
      <w:r w:rsidR="00EB5E5D">
        <w:rPr>
          <w:rFonts w:eastAsia="Times New Roman"/>
          <w:color w:val="000000" w:themeColor="text1"/>
          <w:sz w:val="28"/>
          <w:szCs w:val="28"/>
          <w:lang w:eastAsia="ru-RU"/>
        </w:rPr>
        <w:t>.</w:t>
      </w:r>
      <w:r w:rsidR="00EB5E5D">
        <w:rPr>
          <w:rFonts w:eastAsia="Times New Roman"/>
          <w:color w:val="000000" w:themeColor="text1"/>
          <w:sz w:val="28"/>
          <w:szCs w:val="28"/>
          <w:lang w:eastAsia="ru-RU"/>
        </w:rPr>
        <w:tab/>
        <w:t>Определить круг обстоятельств, подлежащих выяснению;</w:t>
      </w:r>
    </w:p>
    <w:p w:rsidR="00EB5E5D" w:rsidRPr="008E4370" w:rsidRDefault="002C11E2" w:rsidP="008E4370">
      <w:pPr>
        <w:pStyle w:val="10"/>
        <w:spacing w:after="0" w:line="360" w:lineRule="auto"/>
        <w:ind w:firstLine="709"/>
        <w:jc w:val="both"/>
        <w:rPr>
          <w:rFonts w:eastAsia="Times New Roman"/>
          <w:color w:val="000000" w:themeColor="text1"/>
          <w:sz w:val="28"/>
          <w:szCs w:val="28"/>
          <w:lang w:eastAsia="ru-RU"/>
        </w:rPr>
      </w:pPr>
      <w:proofErr w:type="gramStart"/>
      <w:r>
        <w:rPr>
          <w:rFonts w:eastAsia="Times New Roman"/>
          <w:color w:val="000000" w:themeColor="text1"/>
          <w:sz w:val="28"/>
          <w:szCs w:val="28"/>
          <w:lang w:eastAsia="ru-RU"/>
        </w:rPr>
        <w:t>б</w:t>
      </w:r>
      <w:proofErr w:type="gramEnd"/>
      <w:r w:rsidR="00EB5E5D">
        <w:rPr>
          <w:rFonts w:eastAsia="Times New Roman"/>
          <w:color w:val="000000" w:themeColor="text1"/>
          <w:sz w:val="28"/>
          <w:szCs w:val="28"/>
          <w:lang w:eastAsia="ru-RU"/>
        </w:rPr>
        <w:t>.</w:t>
      </w:r>
      <w:r w:rsidR="00EB5E5D">
        <w:rPr>
          <w:rFonts w:eastAsia="Times New Roman"/>
          <w:color w:val="000000" w:themeColor="text1"/>
          <w:sz w:val="28"/>
          <w:szCs w:val="28"/>
          <w:lang w:eastAsia="ru-RU"/>
        </w:rPr>
        <w:tab/>
        <w:t>Составить план допроса (Приложение №</w:t>
      </w:r>
      <w:r w:rsidR="001C0B2B">
        <w:rPr>
          <w:rFonts w:eastAsia="Times New Roman"/>
          <w:color w:val="000000" w:themeColor="text1"/>
          <w:sz w:val="28"/>
          <w:szCs w:val="28"/>
          <w:lang w:eastAsia="ru-RU"/>
        </w:rPr>
        <w:t>10</w:t>
      </w:r>
      <w:r w:rsidR="00EB5E5D">
        <w:rPr>
          <w:rFonts w:eastAsia="Times New Roman"/>
          <w:color w:val="000000" w:themeColor="text1"/>
          <w:sz w:val="28"/>
          <w:szCs w:val="28"/>
          <w:lang w:eastAsia="ru-RU"/>
        </w:rPr>
        <w:t>).</w:t>
      </w:r>
    </w:p>
    <w:p w:rsidR="00EB5E5D" w:rsidRDefault="00EB5E5D" w:rsidP="00EB5E5D">
      <w:pPr>
        <w:pStyle w:val="10"/>
        <w:spacing w:after="0" w:line="360" w:lineRule="auto"/>
        <w:ind w:firstLine="709"/>
        <w:contextualSpacing/>
        <w:jc w:val="both"/>
        <w:rPr>
          <w:rFonts w:eastAsia="Times New Roman"/>
          <w:bCs/>
          <w:iCs/>
          <w:color w:val="000000" w:themeColor="text1"/>
          <w:sz w:val="28"/>
          <w:szCs w:val="28"/>
        </w:rPr>
      </w:pPr>
      <w:r>
        <w:rPr>
          <w:rFonts w:eastAsia="Times New Roman"/>
          <w:bCs/>
          <w:iCs/>
          <w:color w:val="000000" w:themeColor="text1"/>
          <w:sz w:val="28"/>
          <w:szCs w:val="28"/>
        </w:rPr>
        <w:t>Форма одежды конкурсант</w:t>
      </w:r>
      <w:r w:rsidR="009506B2">
        <w:rPr>
          <w:rFonts w:eastAsia="Times New Roman"/>
          <w:bCs/>
          <w:iCs/>
          <w:color w:val="000000" w:themeColor="text1"/>
          <w:sz w:val="28"/>
          <w:szCs w:val="28"/>
        </w:rPr>
        <w:t>а</w:t>
      </w:r>
      <w:r>
        <w:rPr>
          <w:rFonts w:eastAsia="Times New Roman"/>
          <w:bCs/>
          <w:iCs/>
          <w:color w:val="000000" w:themeColor="text1"/>
          <w:sz w:val="28"/>
          <w:szCs w:val="28"/>
        </w:rPr>
        <w:t xml:space="preserve"> - форменное обмундирование по сезону. Лимит времени на выполнение задания: не более 60 минут.</w:t>
      </w:r>
    </w:p>
    <w:p w:rsidR="00EB5E5D" w:rsidRDefault="00EB5E5D" w:rsidP="00EB5E5D">
      <w:pPr>
        <w:pStyle w:val="10"/>
        <w:spacing w:after="0" w:line="360" w:lineRule="auto"/>
        <w:ind w:firstLine="709"/>
        <w:contextualSpacing/>
        <w:jc w:val="both"/>
        <w:rPr>
          <w:rFonts w:eastAsia="Times New Roman"/>
          <w:bCs/>
          <w:iCs/>
          <w:color w:val="000000" w:themeColor="text1"/>
          <w:sz w:val="28"/>
          <w:szCs w:val="28"/>
        </w:rPr>
      </w:pPr>
      <w:r>
        <w:rPr>
          <w:rFonts w:eastAsia="Times New Roman"/>
          <w:bCs/>
          <w:iCs/>
          <w:color w:val="000000" w:themeColor="text1"/>
          <w:sz w:val="28"/>
          <w:szCs w:val="28"/>
        </w:rPr>
        <w:t>Лимит попыток: одна.</w:t>
      </w:r>
    </w:p>
    <w:p w:rsidR="00C84916" w:rsidRPr="008E4370" w:rsidRDefault="00EB5E5D" w:rsidP="00EB5E5D">
      <w:pPr>
        <w:pStyle w:val="10"/>
        <w:spacing w:after="0" w:line="360" w:lineRule="auto"/>
        <w:ind w:firstLine="709"/>
        <w:contextualSpacing/>
        <w:jc w:val="both"/>
        <w:rPr>
          <w:rFonts w:eastAsia="Times New Roman"/>
          <w:color w:val="000000" w:themeColor="text1"/>
          <w:sz w:val="28"/>
          <w:szCs w:val="28"/>
          <w:lang w:eastAsia="ru-RU"/>
        </w:rPr>
      </w:pPr>
      <w:r>
        <w:rPr>
          <w:rFonts w:eastAsia="Times New Roman"/>
          <w:bCs/>
          <w:iCs/>
          <w:color w:val="000000" w:themeColor="text1"/>
          <w:sz w:val="28"/>
          <w:szCs w:val="28"/>
        </w:rPr>
        <w:t xml:space="preserve">По итогам выполнения задания участник должен продемонстрировать технику и тактику допроса, предоставить заполненный </w:t>
      </w:r>
      <w:r>
        <w:rPr>
          <w:rFonts w:eastAsia="Times New Roman"/>
          <w:color w:val="000000" w:themeColor="text1"/>
          <w:sz w:val="28"/>
          <w:szCs w:val="28"/>
          <w:lang w:eastAsia="ru-RU"/>
        </w:rPr>
        <w:t>план допроса (Приложение №</w:t>
      </w:r>
      <w:r w:rsidR="001C0B2B">
        <w:rPr>
          <w:rFonts w:eastAsia="Times New Roman"/>
          <w:color w:val="000000" w:themeColor="text1"/>
          <w:sz w:val="28"/>
          <w:szCs w:val="28"/>
          <w:lang w:eastAsia="ru-RU"/>
        </w:rPr>
        <w:t>10</w:t>
      </w:r>
      <w:r>
        <w:rPr>
          <w:rFonts w:eastAsia="Times New Roman"/>
          <w:color w:val="000000" w:themeColor="text1"/>
          <w:sz w:val="28"/>
          <w:szCs w:val="28"/>
          <w:lang w:eastAsia="ru-RU"/>
        </w:rPr>
        <w:t>).</w:t>
      </w:r>
    </w:p>
    <w:p w:rsidR="00C84916" w:rsidRDefault="00C84916">
      <w:pPr>
        <w:pStyle w:val="10"/>
        <w:spacing w:after="0" w:line="360" w:lineRule="auto"/>
        <w:jc w:val="both"/>
        <w:rPr>
          <w:rFonts w:eastAsia="Times New Roman"/>
          <w:b/>
          <w:bCs/>
          <w:color w:val="000000" w:themeColor="text1"/>
          <w:sz w:val="28"/>
          <w:szCs w:val="28"/>
          <w:lang w:eastAsia="ru-RU"/>
        </w:rPr>
      </w:pPr>
    </w:p>
    <w:p w:rsidR="00EB5E5D" w:rsidRDefault="00EB5E5D" w:rsidP="00EB5E5D">
      <w:pPr>
        <w:pStyle w:val="10"/>
        <w:spacing w:after="0" w:line="360" w:lineRule="auto"/>
        <w:jc w:val="both"/>
        <w:rPr>
          <w:rFonts w:eastAsia="Times New Roman"/>
          <w:b/>
          <w:color w:val="000000" w:themeColor="text1"/>
          <w:sz w:val="28"/>
          <w:szCs w:val="28"/>
          <w:lang w:eastAsia="ru-RU"/>
        </w:rPr>
      </w:pPr>
      <w:r>
        <w:rPr>
          <w:rFonts w:eastAsia="Times New Roman"/>
          <w:b/>
          <w:bCs/>
          <w:color w:val="000000" w:themeColor="text1"/>
          <w:sz w:val="28"/>
          <w:szCs w:val="28"/>
          <w:lang w:eastAsia="ru-RU"/>
        </w:rPr>
        <w:t>Модуль В.</w:t>
      </w:r>
      <w:r>
        <w:rPr>
          <w:rFonts w:eastAsia="Times New Roman"/>
          <w:b/>
          <w:color w:val="000000" w:themeColor="text1"/>
          <w:sz w:val="28"/>
          <w:szCs w:val="28"/>
          <w:lang w:eastAsia="ru-RU"/>
        </w:rPr>
        <w:tab/>
      </w:r>
      <w:r w:rsidRPr="00EB5E5D">
        <w:rPr>
          <w:rFonts w:eastAsia="Times New Roman"/>
          <w:b/>
          <w:color w:val="000000" w:themeColor="text1"/>
          <w:sz w:val="28"/>
          <w:szCs w:val="28"/>
          <w:lang w:eastAsia="ru-RU"/>
        </w:rPr>
        <w:t>Осуществление криминалистической деятельности с целью раскрытии и расследовании преступлений</w:t>
      </w:r>
      <w:r>
        <w:rPr>
          <w:rFonts w:eastAsia="Times New Roman"/>
          <w:b/>
          <w:color w:val="000000" w:themeColor="text1"/>
          <w:sz w:val="28"/>
          <w:szCs w:val="28"/>
          <w:lang w:eastAsia="ru-RU"/>
        </w:rPr>
        <w:t xml:space="preserve"> (</w:t>
      </w:r>
      <w:r w:rsidR="008E226E">
        <w:rPr>
          <w:rFonts w:eastAsia="Times New Roman"/>
          <w:b/>
          <w:color w:val="000000" w:themeColor="text1"/>
          <w:sz w:val="28"/>
          <w:szCs w:val="28"/>
          <w:lang w:eastAsia="ru-RU"/>
        </w:rPr>
        <w:t>инвариант</w:t>
      </w:r>
      <w:r>
        <w:rPr>
          <w:rFonts w:eastAsia="Times New Roman"/>
          <w:b/>
          <w:color w:val="000000" w:themeColor="text1"/>
          <w:sz w:val="28"/>
          <w:szCs w:val="28"/>
          <w:lang w:eastAsia="ru-RU"/>
        </w:rPr>
        <w:t>)</w:t>
      </w:r>
    </w:p>
    <w:p w:rsidR="00EB5E5D" w:rsidRDefault="00EB5E5D" w:rsidP="00EB5E5D">
      <w:pPr>
        <w:pStyle w:val="10"/>
        <w:spacing w:after="0" w:line="360" w:lineRule="auto"/>
        <w:jc w:val="both"/>
        <w:rPr>
          <w:rFonts w:eastAsia="Times New Roman"/>
          <w:bCs/>
          <w:iCs/>
          <w:color w:val="000000" w:themeColor="text1"/>
          <w:sz w:val="28"/>
          <w:szCs w:val="28"/>
        </w:rPr>
      </w:pPr>
      <w:r w:rsidRPr="004132F7">
        <w:rPr>
          <w:rFonts w:eastAsia="Times New Roman"/>
          <w:b/>
          <w:bCs/>
          <w:iCs/>
          <w:color w:val="000000" w:themeColor="text1"/>
          <w:sz w:val="28"/>
          <w:szCs w:val="28"/>
        </w:rPr>
        <w:t>Время на выполнение модуля</w:t>
      </w:r>
      <w:r>
        <w:rPr>
          <w:rFonts w:eastAsia="Times New Roman"/>
          <w:bCs/>
          <w:iCs/>
          <w:color w:val="000000" w:themeColor="text1"/>
          <w:sz w:val="28"/>
          <w:szCs w:val="28"/>
        </w:rPr>
        <w:t xml:space="preserve">: </w:t>
      </w:r>
      <w:r w:rsidR="00FB39EB" w:rsidRPr="00FB39EB">
        <w:rPr>
          <w:rFonts w:eastAsia="Times New Roman"/>
          <w:bCs/>
          <w:iCs/>
          <w:color w:val="000000" w:themeColor="text1"/>
          <w:sz w:val="28"/>
          <w:szCs w:val="28"/>
        </w:rPr>
        <w:t>4</w:t>
      </w:r>
      <w:r w:rsidRPr="00FB39EB">
        <w:rPr>
          <w:rFonts w:eastAsia="Times New Roman"/>
          <w:bCs/>
          <w:iCs/>
          <w:color w:val="000000" w:themeColor="text1"/>
          <w:sz w:val="28"/>
          <w:szCs w:val="28"/>
        </w:rPr>
        <w:t xml:space="preserve"> часа</w:t>
      </w:r>
    </w:p>
    <w:p w:rsidR="00EB5E5D" w:rsidRDefault="00EB5E5D" w:rsidP="00EB5E5D">
      <w:pPr>
        <w:pStyle w:val="10"/>
        <w:spacing w:after="0" w:line="360" w:lineRule="auto"/>
        <w:contextualSpacing/>
        <w:jc w:val="both"/>
        <w:rPr>
          <w:rFonts w:eastAsia="Times New Roman"/>
          <w:bCs/>
          <w:i/>
          <w:color w:val="000000" w:themeColor="text1"/>
          <w:sz w:val="28"/>
          <w:szCs w:val="28"/>
        </w:rPr>
      </w:pPr>
      <w:r>
        <w:rPr>
          <w:rFonts w:eastAsia="Times New Roman"/>
          <w:b/>
          <w:bCs/>
          <w:color w:val="000000" w:themeColor="text1"/>
          <w:sz w:val="28"/>
          <w:szCs w:val="28"/>
        </w:rPr>
        <w:t>Задание:</w:t>
      </w:r>
    </w:p>
    <w:p w:rsidR="00C84916" w:rsidRDefault="00C84916">
      <w:pPr>
        <w:pStyle w:val="10"/>
        <w:spacing w:after="0" w:line="360" w:lineRule="auto"/>
        <w:jc w:val="both"/>
        <w:rPr>
          <w:rFonts w:eastAsia="Times New Roman"/>
          <w:b/>
          <w:bCs/>
          <w:color w:val="000000" w:themeColor="text1"/>
          <w:sz w:val="28"/>
          <w:szCs w:val="28"/>
          <w:lang w:eastAsia="ru-RU"/>
        </w:rPr>
      </w:pPr>
    </w:p>
    <w:p w:rsidR="00C84916" w:rsidRDefault="00E4562F" w:rsidP="00E4562F">
      <w:pPr>
        <w:pStyle w:val="10"/>
        <w:spacing w:after="0" w:line="360" w:lineRule="auto"/>
        <w:jc w:val="center"/>
        <w:rPr>
          <w:rFonts w:eastAsia="Times New Roman"/>
          <w:b/>
          <w:bCs/>
          <w:color w:val="000000" w:themeColor="text1"/>
          <w:sz w:val="28"/>
          <w:szCs w:val="28"/>
          <w:lang w:eastAsia="ru-RU"/>
        </w:rPr>
      </w:pPr>
      <w:r>
        <w:rPr>
          <w:rFonts w:eastAsia="Times New Roman"/>
          <w:b/>
          <w:bCs/>
          <w:color w:val="000000" w:themeColor="text1"/>
          <w:sz w:val="28"/>
          <w:szCs w:val="28"/>
          <w:lang w:eastAsia="ru-RU"/>
        </w:rPr>
        <w:lastRenderedPageBreak/>
        <w:t>В</w:t>
      </w:r>
      <w:proofErr w:type="gramStart"/>
      <w:r>
        <w:rPr>
          <w:rFonts w:eastAsia="Times New Roman"/>
          <w:b/>
          <w:bCs/>
          <w:color w:val="000000" w:themeColor="text1"/>
          <w:sz w:val="28"/>
          <w:szCs w:val="28"/>
          <w:lang w:eastAsia="ru-RU"/>
        </w:rPr>
        <w:t>1</w:t>
      </w:r>
      <w:proofErr w:type="gramEnd"/>
      <w:r>
        <w:rPr>
          <w:rFonts w:eastAsia="Times New Roman"/>
          <w:b/>
          <w:bCs/>
          <w:color w:val="000000" w:themeColor="text1"/>
          <w:sz w:val="28"/>
          <w:szCs w:val="28"/>
          <w:lang w:eastAsia="ru-RU"/>
        </w:rPr>
        <w:t>.</w:t>
      </w:r>
      <w:r>
        <w:rPr>
          <w:rFonts w:eastAsia="Times New Roman"/>
          <w:b/>
          <w:bCs/>
          <w:color w:val="000000" w:themeColor="text1"/>
          <w:sz w:val="28"/>
          <w:szCs w:val="28"/>
          <w:lang w:eastAsia="ru-RU"/>
        </w:rPr>
        <w:tab/>
        <w:t xml:space="preserve">Составление </w:t>
      </w:r>
      <w:proofErr w:type="spellStart"/>
      <w:r>
        <w:rPr>
          <w:rFonts w:eastAsia="Times New Roman"/>
          <w:b/>
          <w:bCs/>
          <w:color w:val="000000" w:themeColor="text1"/>
          <w:sz w:val="28"/>
          <w:szCs w:val="28"/>
          <w:lang w:eastAsia="ru-RU"/>
        </w:rPr>
        <w:t>фотокомпозиционного</w:t>
      </w:r>
      <w:proofErr w:type="spellEnd"/>
      <w:r>
        <w:rPr>
          <w:rFonts w:eastAsia="Times New Roman"/>
          <w:b/>
          <w:bCs/>
          <w:color w:val="000000" w:themeColor="text1"/>
          <w:sz w:val="28"/>
          <w:szCs w:val="28"/>
          <w:lang w:eastAsia="ru-RU"/>
        </w:rPr>
        <w:t xml:space="preserve"> портрета</w:t>
      </w:r>
    </w:p>
    <w:p w:rsidR="00E4562F" w:rsidRDefault="00E4562F" w:rsidP="00E4562F">
      <w:pPr>
        <w:pStyle w:val="10"/>
        <w:spacing w:after="0" w:line="360" w:lineRule="auto"/>
        <w:ind w:firstLine="709"/>
        <w:contextualSpacing/>
        <w:jc w:val="both"/>
        <w:rPr>
          <w:rFonts w:eastAsia="Times New Roman"/>
          <w:bCs/>
          <w:iCs/>
          <w:color w:val="000000" w:themeColor="text1"/>
          <w:sz w:val="28"/>
          <w:szCs w:val="28"/>
        </w:rPr>
      </w:pPr>
      <w:r>
        <w:rPr>
          <w:rFonts w:eastAsia="Times New Roman"/>
          <w:bCs/>
          <w:iCs/>
          <w:color w:val="000000" w:themeColor="text1"/>
          <w:sz w:val="28"/>
          <w:szCs w:val="28"/>
        </w:rPr>
        <w:t xml:space="preserve">Целью задания является демонстрация применения техники составления </w:t>
      </w:r>
      <w:proofErr w:type="spellStart"/>
      <w:r>
        <w:rPr>
          <w:rFonts w:eastAsia="Times New Roman"/>
          <w:bCs/>
          <w:iCs/>
          <w:color w:val="000000" w:themeColor="text1"/>
          <w:sz w:val="28"/>
          <w:szCs w:val="28"/>
        </w:rPr>
        <w:t>фотокомпозиционного</w:t>
      </w:r>
      <w:proofErr w:type="spellEnd"/>
      <w:r>
        <w:rPr>
          <w:rFonts w:eastAsia="Times New Roman"/>
          <w:bCs/>
          <w:iCs/>
          <w:color w:val="000000" w:themeColor="text1"/>
          <w:sz w:val="28"/>
          <w:szCs w:val="28"/>
        </w:rPr>
        <w:t xml:space="preserve"> портрета. </w:t>
      </w:r>
    </w:p>
    <w:p w:rsidR="006230C6" w:rsidRDefault="006230C6" w:rsidP="006230C6">
      <w:pPr>
        <w:pStyle w:val="10"/>
        <w:spacing w:after="0" w:line="360" w:lineRule="auto"/>
        <w:ind w:firstLine="709"/>
        <w:contextualSpacing/>
        <w:jc w:val="both"/>
        <w:rPr>
          <w:rFonts w:eastAsia="Times New Roman"/>
          <w:bCs/>
          <w:iCs/>
          <w:color w:val="000000" w:themeColor="text1"/>
          <w:sz w:val="28"/>
          <w:szCs w:val="28"/>
        </w:rPr>
      </w:pPr>
      <w:r>
        <w:rPr>
          <w:rFonts w:eastAsia="Times New Roman"/>
          <w:bCs/>
          <w:iCs/>
          <w:color w:val="000000" w:themeColor="text1"/>
          <w:sz w:val="28"/>
          <w:szCs w:val="28"/>
        </w:rPr>
        <w:t xml:space="preserve">На основании «легенды» (предоставляется участнику непосредственно перед выполнением задания) необходимо составить </w:t>
      </w:r>
      <w:proofErr w:type="spellStart"/>
      <w:r>
        <w:rPr>
          <w:rFonts w:eastAsia="Times New Roman"/>
          <w:bCs/>
          <w:iCs/>
          <w:color w:val="000000" w:themeColor="text1"/>
          <w:sz w:val="28"/>
          <w:szCs w:val="28"/>
        </w:rPr>
        <w:t>фотокомпозиционный</w:t>
      </w:r>
      <w:proofErr w:type="spellEnd"/>
      <w:r>
        <w:rPr>
          <w:rFonts w:eastAsia="Times New Roman"/>
          <w:bCs/>
          <w:iCs/>
          <w:color w:val="000000" w:themeColor="text1"/>
          <w:sz w:val="28"/>
          <w:szCs w:val="28"/>
        </w:rPr>
        <w:t xml:space="preserve"> портрет и ориентировку </w:t>
      </w:r>
      <w:proofErr w:type="gramStart"/>
      <w:r>
        <w:rPr>
          <w:rFonts w:eastAsia="Times New Roman"/>
          <w:bCs/>
          <w:iCs/>
          <w:color w:val="000000" w:themeColor="text1"/>
          <w:sz w:val="28"/>
          <w:szCs w:val="28"/>
        </w:rPr>
        <w:t>на</w:t>
      </w:r>
      <w:proofErr w:type="gramEnd"/>
      <w:r>
        <w:rPr>
          <w:rFonts w:eastAsia="Times New Roman"/>
          <w:bCs/>
          <w:iCs/>
          <w:color w:val="000000" w:themeColor="text1"/>
          <w:sz w:val="28"/>
          <w:szCs w:val="28"/>
        </w:rPr>
        <w:t xml:space="preserve"> разыскиваемого</w:t>
      </w:r>
      <w:r w:rsidR="00923848">
        <w:rPr>
          <w:rFonts w:eastAsia="Times New Roman"/>
          <w:bCs/>
          <w:iCs/>
          <w:color w:val="000000" w:themeColor="text1"/>
          <w:sz w:val="28"/>
          <w:szCs w:val="28"/>
        </w:rPr>
        <w:t>.</w:t>
      </w:r>
      <w:r>
        <w:rPr>
          <w:rFonts w:eastAsia="Times New Roman"/>
          <w:bCs/>
          <w:iCs/>
          <w:color w:val="000000" w:themeColor="text1"/>
          <w:sz w:val="28"/>
          <w:szCs w:val="28"/>
        </w:rPr>
        <w:t xml:space="preserve"> </w:t>
      </w:r>
    </w:p>
    <w:p w:rsidR="00E4562F" w:rsidRDefault="00E4562F" w:rsidP="00E4562F">
      <w:pPr>
        <w:pStyle w:val="10"/>
        <w:spacing w:after="0" w:line="360" w:lineRule="auto"/>
        <w:ind w:firstLine="709"/>
        <w:contextualSpacing/>
        <w:jc w:val="both"/>
        <w:rPr>
          <w:rFonts w:eastAsia="Times New Roman"/>
          <w:bCs/>
          <w:iCs/>
          <w:color w:val="000000" w:themeColor="text1"/>
          <w:sz w:val="28"/>
          <w:szCs w:val="28"/>
        </w:rPr>
      </w:pPr>
      <w:r>
        <w:rPr>
          <w:rFonts w:eastAsia="Times New Roman"/>
          <w:bCs/>
          <w:iCs/>
          <w:color w:val="000000" w:themeColor="text1"/>
          <w:sz w:val="28"/>
          <w:szCs w:val="28"/>
        </w:rPr>
        <w:t>Алгоритм работы.</w:t>
      </w:r>
    </w:p>
    <w:p w:rsidR="006230C6" w:rsidRDefault="006230C6" w:rsidP="006230C6">
      <w:pPr>
        <w:pStyle w:val="1a"/>
        <w:tabs>
          <w:tab w:val="left" w:pos="284"/>
        </w:tabs>
        <w:spacing w:before="0" w:line="360" w:lineRule="auto"/>
        <w:ind w:left="567" w:firstLine="0"/>
        <w:outlineLvl w:val="9"/>
        <w:rPr>
          <w:rFonts w:ascii="Times New Roman" w:hAnsi="Times New Roman" w:cs="Times New Roman"/>
          <w:b w:val="0"/>
          <w:color w:val="000000"/>
        </w:rPr>
      </w:pPr>
      <w:r>
        <w:rPr>
          <w:rFonts w:ascii="Times New Roman" w:hAnsi="Times New Roman" w:cs="Times New Roman"/>
          <w:b w:val="0"/>
          <w:color w:val="000000"/>
        </w:rPr>
        <w:t>а.</w:t>
      </w:r>
      <w:r>
        <w:rPr>
          <w:rFonts w:ascii="Times New Roman" w:hAnsi="Times New Roman" w:cs="Times New Roman"/>
          <w:b w:val="0"/>
          <w:color w:val="000000"/>
        </w:rPr>
        <w:tab/>
        <w:t>Ознакомится с изображением лица подозреваемого (в течени</w:t>
      </w:r>
      <w:proofErr w:type="gramStart"/>
      <w:r>
        <w:rPr>
          <w:rFonts w:ascii="Times New Roman" w:hAnsi="Times New Roman" w:cs="Times New Roman"/>
          <w:b w:val="0"/>
          <w:color w:val="000000"/>
        </w:rPr>
        <w:t>и</w:t>
      </w:r>
      <w:proofErr w:type="gramEnd"/>
      <w:r>
        <w:rPr>
          <w:rFonts w:ascii="Times New Roman" w:hAnsi="Times New Roman" w:cs="Times New Roman"/>
          <w:b w:val="0"/>
          <w:color w:val="000000"/>
        </w:rPr>
        <w:t xml:space="preserve"> 3-х минут);</w:t>
      </w:r>
    </w:p>
    <w:p w:rsidR="006230C6" w:rsidRDefault="006230C6" w:rsidP="006230C6">
      <w:pPr>
        <w:pStyle w:val="1a"/>
        <w:tabs>
          <w:tab w:val="left" w:pos="284"/>
        </w:tabs>
        <w:spacing w:before="0" w:line="360" w:lineRule="auto"/>
        <w:ind w:left="567" w:firstLine="0"/>
        <w:outlineLvl w:val="9"/>
        <w:rPr>
          <w:rFonts w:ascii="Times New Roman" w:hAnsi="Times New Roman" w:cs="Times New Roman"/>
          <w:b w:val="0"/>
          <w:color w:val="000000"/>
        </w:rPr>
      </w:pPr>
      <w:proofErr w:type="gramStart"/>
      <w:r>
        <w:rPr>
          <w:rFonts w:ascii="Times New Roman" w:hAnsi="Times New Roman" w:cs="Times New Roman"/>
          <w:b w:val="0"/>
          <w:color w:val="000000"/>
        </w:rPr>
        <w:t>б</w:t>
      </w:r>
      <w:proofErr w:type="gramEnd"/>
      <w:r>
        <w:rPr>
          <w:rFonts w:ascii="Times New Roman" w:hAnsi="Times New Roman" w:cs="Times New Roman"/>
          <w:b w:val="0"/>
          <w:color w:val="000000"/>
        </w:rPr>
        <w:t>.</w:t>
      </w:r>
      <w:r>
        <w:rPr>
          <w:rFonts w:ascii="Times New Roman" w:hAnsi="Times New Roman" w:cs="Times New Roman"/>
          <w:b w:val="0"/>
          <w:color w:val="000000"/>
        </w:rPr>
        <w:tab/>
        <w:t xml:space="preserve">Составить </w:t>
      </w:r>
      <w:proofErr w:type="spellStart"/>
      <w:r>
        <w:rPr>
          <w:rFonts w:ascii="Times New Roman" w:hAnsi="Times New Roman" w:cs="Times New Roman"/>
          <w:b w:val="0"/>
          <w:color w:val="000000"/>
        </w:rPr>
        <w:t>фотокомпозиционный</w:t>
      </w:r>
      <w:proofErr w:type="spellEnd"/>
      <w:r>
        <w:rPr>
          <w:rFonts w:ascii="Times New Roman" w:hAnsi="Times New Roman" w:cs="Times New Roman"/>
          <w:b w:val="0"/>
          <w:color w:val="000000"/>
        </w:rPr>
        <w:t xml:space="preserve"> портрет;</w:t>
      </w:r>
    </w:p>
    <w:p w:rsidR="006230C6" w:rsidRDefault="006230C6" w:rsidP="006230C6">
      <w:pPr>
        <w:pStyle w:val="1a"/>
        <w:tabs>
          <w:tab w:val="left" w:pos="284"/>
        </w:tabs>
        <w:spacing w:before="0" w:line="360" w:lineRule="auto"/>
        <w:ind w:left="567" w:firstLine="0"/>
        <w:outlineLvl w:val="9"/>
        <w:rPr>
          <w:rFonts w:ascii="Times New Roman" w:hAnsi="Times New Roman" w:cs="Times New Roman"/>
          <w:b w:val="0"/>
          <w:color w:val="000000"/>
        </w:rPr>
      </w:pPr>
      <w:r>
        <w:rPr>
          <w:rFonts w:ascii="Times New Roman" w:hAnsi="Times New Roman" w:cs="Times New Roman"/>
          <w:b w:val="0"/>
          <w:color w:val="000000"/>
        </w:rPr>
        <w:t>в.</w:t>
      </w:r>
      <w:r>
        <w:rPr>
          <w:rFonts w:ascii="Times New Roman" w:hAnsi="Times New Roman" w:cs="Times New Roman"/>
          <w:b w:val="0"/>
          <w:color w:val="000000"/>
        </w:rPr>
        <w:tab/>
        <w:t xml:space="preserve">Заполнить таблицу с кодами элементов </w:t>
      </w:r>
      <w:proofErr w:type="spellStart"/>
      <w:r>
        <w:rPr>
          <w:rFonts w:ascii="Times New Roman" w:hAnsi="Times New Roman" w:cs="Times New Roman"/>
          <w:b w:val="0"/>
          <w:color w:val="000000"/>
        </w:rPr>
        <w:t>фотокомпозиционного</w:t>
      </w:r>
      <w:proofErr w:type="spellEnd"/>
      <w:r>
        <w:rPr>
          <w:rFonts w:ascii="Times New Roman" w:hAnsi="Times New Roman" w:cs="Times New Roman"/>
          <w:b w:val="0"/>
          <w:color w:val="000000"/>
        </w:rPr>
        <w:t xml:space="preserve"> портрета (Приложение №</w:t>
      </w:r>
      <w:r w:rsidR="00FB39EB">
        <w:rPr>
          <w:rFonts w:ascii="Times New Roman" w:hAnsi="Times New Roman" w:cs="Times New Roman"/>
          <w:b w:val="0"/>
          <w:color w:val="000000"/>
        </w:rPr>
        <w:t>1</w:t>
      </w:r>
      <w:r w:rsidR="001C0B2B">
        <w:rPr>
          <w:rFonts w:ascii="Times New Roman" w:hAnsi="Times New Roman" w:cs="Times New Roman"/>
          <w:b w:val="0"/>
          <w:color w:val="000000"/>
        </w:rPr>
        <w:t>1</w:t>
      </w:r>
      <w:r>
        <w:rPr>
          <w:rFonts w:ascii="Times New Roman" w:hAnsi="Times New Roman" w:cs="Times New Roman"/>
          <w:b w:val="0"/>
          <w:color w:val="000000"/>
        </w:rPr>
        <w:t>);</w:t>
      </w:r>
    </w:p>
    <w:p w:rsidR="006230C6" w:rsidRDefault="006230C6" w:rsidP="006230C6">
      <w:pPr>
        <w:pStyle w:val="1a"/>
        <w:tabs>
          <w:tab w:val="left" w:pos="284"/>
        </w:tabs>
        <w:spacing w:before="0" w:line="360" w:lineRule="auto"/>
        <w:ind w:left="567" w:firstLine="0"/>
        <w:outlineLvl w:val="9"/>
        <w:rPr>
          <w:rFonts w:ascii="Times New Roman" w:hAnsi="Times New Roman" w:cs="Times New Roman"/>
          <w:b w:val="0"/>
          <w:color w:val="000000"/>
        </w:rPr>
      </w:pPr>
      <w:r>
        <w:rPr>
          <w:rFonts w:ascii="Times New Roman" w:hAnsi="Times New Roman" w:cs="Times New Roman"/>
          <w:b w:val="0"/>
          <w:color w:val="000000"/>
        </w:rPr>
        <w:t>г.</w:t>
      </w:r>
      <w:r>
        <w:rPr>
          <w:rFonts w:ascii="Times New Roman" w:hAnsi="Times New Roman" w:cs="Times New Roman"/>
          <w:b w:val="0"/>
          <w:color w:val="000000"/>
        </w:rPr>
        <w:tab/>
        <w:t>Составить ориентировку на разыскиваемое лицо (с портретом).</w:t>
      </w:r>
    </w:p>
    <w:p w:rsidR="006230C6" w:rsidRDefault="006230C6" w:rsidP="006230C6">
      <w:pPr>
        <w:pStyle w:val="10"/>
        <w:spacing w:after="0" w:line="360" w:lineRule="auto"/>
        <w:ind w:firstLine="567"/>
        <w:contextualSpacing/>
        <w:jc w:val="both"/>
        <w:rPr>
          <w:rFonts w:eastAsia="Times New Roman"/>
          <w:bCs/>
          <w:iCs/>
          <w:color w:val="000000" w:themeColor="text1"/>
          <w:sz w:val="28"/>
          <w:szCs w:val="28"/>
        </w:rPr>
      </w:pPr>
      <w:r>
        <w:rPr>
          <w:rFonts w:eastAsia="Times New Roman"/>
          <w:bCs/>
          <w:iCs/>
          <w:color w:val="000000" w:themeColor="text1"/>
          <w:sz w:val="28"/>
          <w:szCs w:val="28"/>
        </w:rPr>
        <w:t>Форма одежды конкурсант</w:t>
      </w:r>
      <w:r w:rsidR="009506B2">
        <w:rPr>
          <w:rFonts w:eastAsia="Times New Roman"/>
          <w:bCs/>
          <w:iCs/>
          <w:color w:val="000000" w:themeColor="text1"/>
          <w:sz w:val="28"/>
          <w:szCs w:val="28"/>
        </w:rPr>
        <w:t>а</w:t>
      </w:r>
      <w:r>
        <w:rPr>
          <w:rFonts w:eastAsia="Times New Roman"/>
          <w:bCs/>
          <w:iCs/>
          <w:color w:val="000000" w:themeColor="text1"/>
          <w:sz w:val="28"/>
          <w:szCs w:val="28"/>
        </w:rPr>
        <w:t xml:space="preserve"> - форменное обмундирование по сезону. Лимит времени на выполнение задания: не более 60 минут.</w:t>
      </w:r>
    </w:p>
    <w:p w:rsidR="006230C6" w:rsidRDefault="006230C6" w:rsidP="006230C6">
      <w:pPr>
        <w:pStyle w:val="10"/>
        <w:spacing w:after="0" w:line="360" w:lineRule="auto"/>
        <w:ind w:firstLine="567"/>
        <w:contextualSpacing/>
        <w:jc w:val="both"/>
        <w:rPr>
          <w:rFonts w:eastAsia="Times New Roman"/>
          <w:bCs/>
          <w:iCs/>
          <w:color w:val="000000" w:themeColor="text1"/>
          <w:sz w:val="28"/>
          <w:szCs w:val="28"/>
        </w:rPr>
      </w:pPr>
      <w:r>
        <w:rPr>
          <w:rFonts w:eastAsia="Times New Roman"/>
          <w:bCs/>
          <w:iCs/>
          <w:color w:val="000000" w:themeColor="text1"/>
          <w:sz w:val="28"/>
          <w:szCs w:val="28"/>
        </w:rPr>
        <w:t>Лимит попыток: одна.</w:t>
      </w:r>
    </w:p>
    <w:p w:rsidR="006230C6" w:rsidRPr="008E4370" w:rsidRDefault="006230C6" w:rsidP="006230C6">
      <w:pPr>
        <w:pStyle w:val="10"/>
        <w:spacing w:after="0" w:line="360" w:lineRule="auto"/>
        <w:ind w:firstLine="567"/>
        <w:contextualSpacing/>
        <w:jc w:val="both"/>
        <w:rPr>
          <w:rFonts w:eastAsia="Times New Roman"/>
          <w:color w:val="000000" w:themeColor="text1"/>
          <w:sz w:val="28"/>
          <w:szCs w:val="28"/>
          <w:lang w:eastAsia="ru-RU"/>
        </w:rPr>
      </w:pPr>
      <w:r>
        <w:rPr>
          <w:rFonts w:eastAsia="Times New Roman"/>
          <w:bCs/>
          <w:iCs/>
          <w:color w:val="000000" w:themeColor="text1"/>
          <w:sz w:val="28"/>
          <w:szCs w:val="28"/>
        </w:rPr>
        <w:t xml:space="preserve">По итогам выполнения задания участник должен продемонстрировать </w:t>
      </w:r>
      <w:r w:rsidR="00680782">
        <w:rPr>
          <w:rFonts w:eastAsia="Times New Roman"/>
          <w:bCs/>
          <w:iCs/>
          <w:color w:val="000000" w:themeColor="text1"/>
          <w:sz w:val="28"/>
          <w:szCs w:val="28"/>
        </w:rPr>
        <w:t>техник</w:t>
      </w:r>
      <w:r w:rsidR="009506B2">
        <w:rPr>
          <w:rFonts w:eastAsia="Times New Roman"/>
          <w:bCs/>
          <w:iCs/>
          <w:color w:val="000000" w:themeColor="text1"/>
          <w:sz w:val="28"/>
          <w:szCs w:val="28"/>
        </w:rPr>
        <w:t>у</w:t>
      </w:r>
      <w:r w:rsidR="00680782">
        <w:rPr>
          <w:rFonts w:eastAsia="Times New Roman"/>
          <w:bCs/>
          <w:iCs/>
          <w:color w:val="000000" w:themeColor="text1"/>
          <w:sz w:val="28"/>
          <w:szCs w:val="28"/>
        </w:rPr>
        <w:t xml:space="preserve"> составления </w:t>
      </w:r>
      <w:proofErr w:type="spellStart"/>
      <w:r w:rsidR="00680782">
        <w:rPr>
          <w:rFonts w:eastAsia="Times New Roman"/>
          <w:bCs/>
          <w:iCs/>
          <w:color w:val="000000" w:themeColor="text1"/>
          <w:sz w:val="28"/>
          <w:szCs w:val="28"/>
        </w:rPr>
        <w:t>фотокомпозиционного</w:t>
      </w:r>
      <w:proofErr w:type="spellEnd"/>
      <w:r w:rsidR="00680782">
        <w:rPr>
          <w:rFonts w:eastAsia="Times New Roman"/>
          <w:bCs/>
          <w:iCs/>
          <w:color w:val="000000" w:themeColor="text1"/>
          <w:sz w:val="28"/>
          <w:szCs w:val="28"/>
        </w:rPr>
        <w:t xml:space="preserve"> портрета</w:t>
      </w:r>
      <w:r>
        <w:rPr>
          <w:rFonts w:eastAsia="Times New Roman"/>
          <w:bCs/>
          <w:iCs/>
          <w:color w:val="000000" w:themeColor="text1"/>
          <w:sz w:val="28"/>
          <w:szCs w:val="28"/>
        </w:rPr>
        <w:t>, предоставить заполненн</w:t>
      </w:r>
      <w:r w:rsidR="00680782">
        <w:rPr>
          <w:rFonts w:eastAsia="Times New Roman"/>
          <w:bCs/>
          <w:iCs/>
          <w:color w:val="000000" w:themeColor="text1"/>
          <w:sz w:val="28"/>
          <w:szCs w:val="28"/>
        </w:rPr>
        <w:t xml:space="preserve">ую </w:t>
      </w:r>
      <w:r w:rsidR="00680782" w:rsidRPr="00680782">
        <w:rPr>
          <w:rFonts w:eastAsia="Times New Roman"/>
          <w:bCs/>
          <w:iCs/>
          <w:color w:val="000000" w:themeColor="text1"/>
          <w:sz w:val="28"/>
          <w:szCs w:val="28"/>
        </w:rPr>
        <w:t xml:space="preserve">таблицу с кодами элементов </w:t>
      </w:r>
      <w:proofErr w:type="spellStart"/>
      <w:r w:rsidR="00680782" w:rsidRPr="00680782">
        <w:rPr>
          <w:rFonts w:eastAsia="Times New Roman"/>
          <w:bCs/>
          <w:iCs/>
          <w:color w:val="000000" w:themeColor="text1"/>
          <w:sz w:val="28"/>
          <w:szCs w:val="28"/>
        </w:rPr>
        <w:t>фотокомпозиционного</w:t>
      </w:r>
      <w:proofErr w:type="spellEnd"/>
      <w:r w:rsidR="00680782" w:rsidRPr="00680782">
        <w:rPr>
          <w:rFonts w:eastAsia="Times New Roman"/>
          <w:bCs/>
          <w:iCs/>
          <w:color w:val="000000" w:themeColor="text1"/>
          <w:sz w:val="28"/>
          <w:szCs w:val="28"/>
        </w:rPr>
        <w:t xml:space="preserve"> портрета </w:t>
      </w:r>
      <w:r>
        <w:rPr>
          <w:rFonts w:eastAsia="Times New Roman"/>
          <w:color w:val="000000" w:themeColor="text1"/>
          <w:sz w:val="28"/>
          <w:szCs w:val="28"/>
          <w:lang w:eastAsia="ru-RU"/>
        </w:rPr>
        <w:t>(Приложение №</w:t>
      </w:r>
      <w:r w:rsidR="00FB39EB">
        <w:rPr>
          <w:rFonts w:eastAsia="Times New Roman"/>
          <w:color w:val="000000" w:themeColor="text1"/>
          <w:sz w:val="28"/>
          <w:szCs w:val="28"/>
          <w:lang w:eastAsia="ru-RU"/>
        </w:rPr>
        <w:t>1</w:t>
      </w:r>
      <w:r w:rsidR="001C0B2B">
        <w:rPr>
          <w:rFonts w:eastAsia="Times New Roman"/>
          <w:color w:val="000000" w:themeColor="text1"/>
          <w:sz w:val="28"/>
          <w:szCs w:val="28"/>
          <w:lang w:eastAsia="ru-RU"/>
        </w:rPr>
        <w:t>1</w:t>
      </w:r>
      <w:r>
        <w:rPr>
          <w:rFonts w:eastAsia="Times New Roman"/>
          <w:color w:val="000000" w:themeColor="text1"/>
          <w:sz w:val="28"/>
          <w:szCs w:val="28"/>
          <w:lang w:eastAsia="ru-RU"/>
        </w:rPr>
        <w:t>)</w:t>
      </w:r>
      <w:r w:rsidR="00680782">
        <w:rPr>
          <w:rFonts w:eastAsia="Times New Roman"/>
          <w:color w:val="000000" w:themeColor="text1"/>
          <w:sz w:val="28"/>
          <w:szCs w:val="28"/>
          <w:lang w:eastAsia="ru-RU"/>
        </w:rPr>
        <w:t xml:space="preserve">, </w:t>
      </w:r>
      <w:r w:rsidR="00680782" w:rsidRPr="00680782">
        <w:rPr>
          <w:rFonts w:eastAsia="Times New Roman"/>
          <w:color w:val="000000" w:themeColor="text1"/>
          <w:sz w:val="28"/>
          <w:szCs w:val="28"/>
          <w:lang w:eastAsia="ru-RU"/>
        </w:rPr>
        <w:t>ориентировку на разыскиваемое лицо</w:t>
      </w:r>
      <w:r>
        <w:rPr>
          <w:rFonts w:eastAsia="Times New Roman"/>
          <w:color w:val="000000" w:themeColor="text1"/>
          <w:sz w:val="28"/>
          <w:szCs w:val="28"/>
          <w:lang w:eastAsia="ru-RU"/>
        </w:rPr>
        <w:t>.</w:t>
      </w:r>
    </w:p>
    <w:p w:rsidR="00C84916" w:rsidRDefault="00C84916">
      <w:pPr>
        <w:pStyle w:val="10"/>
        <w:spacing w:after="0" w:line="360" w:lineRule="auto"/>
        <w:jc w:val="both"/>
        <w:rPr>
          <w:rFonts w:eastAsia="Times New Roman"/>
          <w:b/>
          <w:bCs/>
          <w:color w:val="000000" w:themeColor="text1"/>
          <w:sz w:val="28"/>
          <w:szCs w:val="28"/>
          <w:lang w:eastAsia="ru-RU"/>
        </w:rPr>
      </w:pPr>
    </w:p>
    <w:p w:rsidR="00680782" w:rsidRDefault="00680782" w:rsidP="00680782">
      <w:pPr>
        <w:pStyle w:val="10"/>
        <w:spacing w:after="0" w:line="360" w:lineRule="auto"/>
        <w:jc w:val="center"/>
        <w:rPr>
          <w:rFonts w:eastAsia="Times New Roman"/>
          <w:b/>
          <w:bCs/>
          <w:color w:val="000000" w:themeColor="text1"/>
          <w:sz w:val="28"/>
          <w:szCs w:val="28"/>
          <w:lang w:eastAsia="ru-RU"/>
        </w:rPr>
      </w:pPr>
      <w:r>
        <w:rPr>
          <w:rFonts w:eastAsia="Times New Roman"/>
          <w:b/>
          <w:bCs/>
          <w:color w:val="000000" w:themeColor="text1"/>
          <w:sz w:val="28"/>
          <w:szCs w:val="28"/>
          <w:lang w:eastAsia="ru-RU"/>
        </w:rPr>
        <w:t>В</w:t>
      </w:r>
      <w:proofErr w:type="gramStart"/>
      <w:r>
        <w:rPr>
          <w:rFonts w:eastAsia="Times New Roman"/>
          <w:b/>
          <w:bCs/>
          <w:color w:val="000000" w:themeColor="text1"/>
          <w:sz w:val="28"/>
          <w:szCs w:val="28"/>
          <w:lang w:eastAsia="ru-RU"/>
        </w:rPr>
        <w:t>2</w:t>
      </w:r>
      <w:proofErr w:type="gramEnd"/>
      <w:r>
        <w:rPr>
          <w:rFonts w:eastAsia="Times New Roman"/>
          <w:b/>
          <w:bCs/>
          <w:color w:val="000000" w:themeColor="text1"/>
          <w:sz w:val="28"/>
          <w:szCs w:val="28"/>
          <w:lang w:eastAsia="ru-RU"/>
        </w:rPr>
        <w:t>.</w:t>
      </w:r>
      <w:r>
        <w:rPr>
          <w:rFonts w:eastAsia="Times New Roman"/>
          <w:b/>
          <w:bCs/>
          <w:color w:val="000000" w:themeColor="text1"/>
          <w:sz w:val="28"/>
          <w:szCs w:val="28"/>
          <w:lang w:eastAsia="ru-RU"/>
        </w:rPr>
        <w:tab/>
        <w:t xml:space="preserve">Получение </w:t>
      </w:r>
      <w:proofErr w:type="spellStart"/>
      <w:r>
        <w:rPr>
          <w:rFonts w:eastAsia="Times New Roman"/>
          <w:b/>
          <w:bCs/>
          <w:color w:val="000000" w:themeColor="text1"/>
          <w:sz w:val="28"/>
          <w:szCs w:val="28"/>
          <w:lang w:eastAsia="ru-RU"/>
        </w:rPr>
        <w:t>разыскной</w:t>
      </w:r>
      <w:proofErr w:type="spellEnd"/>
      <w:r>
        <w:rPr>
          <w:rFonts w:eastAsia="Times New Roman"/>
          <w:b/>
          <w:bCs/>
          <w:color w:val="000000" w:themeColor="text1"/>
          <w:sz w:val="28"/>
          <w:szCs w:val="28"/>
          <w:lang w:eastAsia="ru-RU"/>
        </w:rPr>
        <w:t xml:space="preserve"> информации</w:t>
      </w:r>
    </w:p>
    <w:p w:rsidR="00680782" w:rsidRDefault="00680782" w:rsidP="00680782">
      <w:pPr>
        <w:pStyle w:val="10"/>
        <w:spacing w:after="0" w:line="360" w:lineRule="auto"/>
        <w:ind w:firstLine="709"/>
        <w:contextualSpacing/>
        <w:jc w:val="both"/>
        <w:rPr>
          <w:rFonts w:eastAsia="Times New Roman"/>
          <w:bCs/>
          <w:iCs/>
          <w:color w:val="000000" w:themeColor="text1"/>
          <w:sz w:val="28"/>
          <w:szCs w:val="28"/>
        </w:rPr>
      </w:pPr>
      <w:r>
        <w:rPr>
          <w:rFonts w:eastAsia="Times New Roman"/>
          <w:bCs/>
          <w:iCs/>
          <w:color w:val="000000" w:themeColor="text1"/>
          <w:sz w:val="28"/>
          <w:szCs w:val="28"/>
        </w:rPr>
        <w:t xml:space="preserve">Целью задания является демонстрация применения навыков получения </w:t>
      </w:r>
      <w:proofErr w:type="spellStart"/>
      <w:r>
        <w:rPr>
          <w:rFonts w:eastAsia="Times New Roman"/>
          <w:bCs/>
          <w:iCs/>
          <w:color w:val="000000" w:themeColor="text1"/>
          <w:sz w:val="28"/>
          <w:szCs w:val="28"/>
        </w:rPr>
        <w:t>разыскной</w:t>
      </w:r>
      <w:proofErr w:type="spellEnd"/>
      <w:r>
        <w:rPr>
          <w:rFonts w:eastAsia="Times New Roman"/>
          <w:bCs/>
          <w:iCs/>
          <w:color w:val="000000" w:themeColor="text1"/>
          <w:sz w:val="28"/>
          <w:szCs w:val="28"/>
        </w:rPr>
        <w:t xml:space="preserve"> информации. </w:t>
      </w:r>
    </w:p>
    <w:p w:rsidR="00680782" w:rsidRDefault="00680782" w:rsidP="00680782">
      <w:pPr>
        <w:pStyle w:val="10"/>
        <w:spacing w:after="0" w:line="360" w:lineRule="auto"/>
        <w:ind w:firstLine="709"/>
        <w:contextualSpacing/>
        <w:jc w:val="both"/>
        <w:rPr>
          <w:rFonts w:eastAsia="Times New Roman"/>
          <w:bCs/>
          <w:iCs/>
          <w:color w:val="000000" w:themeColor="text1"/>
          <w:sz w:val="28"/>
          <w:szCs w:val="28"/>
        </w:rPr>
      </w:pPr>
      <w:r>
        <w:rPr>
          <w:rFonts w:eastAsia="Times New Roman"/>
          <w:bCs/>
          <w:iCs/>
          <w:color w:val="000000" w:themeColor="text1"/>
          <w:sz w:val="28"/>
          <w:szCs w:val="28"/>
        </w:rPr>
        <w:t xml:space="preserve">Участнику, на основании изучения гипсового слепка со следа обуви (изготовленного им при выполнении задания </w:t>
      </w:r>
      <w:r w:rsidRPr="00680782">
        <w:rPr>
          <w:rFonts w:eastAsia="Times New Roman"/>
          <w:bCs/>
          <w:iCs/>
          <w:color w:val="000000" w:themeColor="text1"/>
          <w:sz w:val="28"/>
          <w:szCs w:val="28"/>
        </w:rPr>
        <w:t>Б</w:t>
      </w:r>
      <w:proofErr w:type="gramStart"/>
      <w:r w:rsidRPr="00680782">
        <w:rPr>
          <w:rFonts w:eastAsia="Times New Roman"/>
          <w:bCs/>
          <w:iCs/>
          <w:color w:val="000000" w:themeColor="text1"/>
          <w:sz w:val="28"/>
          <w:szCs w:val="28"/>
        </w:rPr>
        <w:t>1</w:t>
      </w:r>
      <w:proofErr w:type="gramEnd"/>
      <w:r>
        <w:rPr>
          <w:rFonts w:eastAsia="Times New Roman"/>
          <w:bCs/>
          <w:iCs/>
          <w:color w:val="000000" w:themeColor="text1"/>
          <w:sz w:val="28"/>
          <w:szCs w:val="28"/>
        </w:rPr>
        <w:t xml:space="preserve"> (</w:t>
      </w:r>
      <w:r w:rsidRPr="00680782">
        <w:rPr>
          <w:rFonts w:eastAsia="Times New Roman"/>
          <w:bCs/>
          <w:iCs/>
          <w:color w:val="000000" w:themeColor="text1"/>
          <w:sz w:val="28"/>
          <w:szCs w:val="28"/>
        </w:rPr>
        <w:t>Осмотр места происшествия</w:t>
      </w:r>
      <w:r>
        <w:rPr>
          <w:rFonts w:eastAsia="Times New Roman"/>
          <w:bCs/>
          <w:iCs/>
          <w:color w:val="000000" w:themeColor="text1"/>
          <w:sz w:val="28"/>
          <w:szCs w:val="28"/>
        </w:rPr>
        <w:t xml:space="preserve">) необходимо составить ориентировку на разыскиваемого: </w:t>
      </w:r>
    </w:p>
    <w:p w:rsidR="00680782" w:rsidRDefault="00680782" w:rsidP="00680782">
      <w:pPr>
        <w:pStyle w:val="10"/>
        <w:spacing w:after="0" w:line="360" w:lineRule="auto"/>
        <w:ind w:firstLine="709"/>
        <w:contextualSpacing/>
        <w:jc w:val="both"/>
        <w:rPr>
          <w:rFonts w:eastAsia="Times New Roman"/>
          <w:bCs/>
          <w:iCs/>
          <w:color w:val="000000" w:themeColor="text1"/>
          <w:sz w:val="28"/>
          <w:szCs w:val="28"/>
        </w:rPr>
      </w:pPr>
      <w:r>
        <w:rPr>
          <w:rFonts w:eastAsia="Times New Roman"/>
          <w:bCs/>
          <w:iCs/>
          <w:color w:val="000000" w:themeColor="text1"/>
          <w:sz w:val="28"/>
          <w:szCs w:val="28"/>
        </w:rPr>
        <w:t>Алгоритм работы.</w:t>
      </w:r>
    </w:p>
    <w:p w:rsidR="00680782" w:rsidRDefault="00680782" w:rsidP="00680782">
      <w:pPr>
        <w:pStyle w:val="1a"/>
        <w:tabs>
          <w:tab w:val="left" w:pos="284"/>
        </w:tabs>
        <w:spacing w:before="0" w:line="360" w:lineRule="auto"/>
        <w:ind w:left="567" w:firstLine="0"/>
        <w:outlineLvl w:val="9"/>
        <w:rPr>
          <w:rFonts w:ascii="Times New Roman" w:hAnsi="Times New Roman" w:cs="Times New Roman"/>
          <w:b w:val="0"/>
          <w:color w:val="000000"/>
        </w:rPr>
      </w:pPr>
      <w:r>
        <w:rPr>
          <w:rFonts w:ascii="Times New Roman" w:hAnsi="Times New Roman" w:cs="Times New Roman"/>
          <w:b w:val="0"/>
          <w:color w:val="000000"/>
        </w:rPr>
        <w:t>а.</w:t>
      </w:r>
      <w:r>
        <w:rPr>
          <w:rFonts w:ascii="Times New Roman" w:hAnsi="Times New Roman" w:cs="Times New Roman"/>
          <w:b w:val="0"/>
          <w:color w:val="000000"/>
        </w:rPr>
        <w:tab/>
        <w:t xml:space="preserve">Изучить гипсовый слепок </w:t>
      </w:r>
      <w:r w:rsidR="009506B2" w:rsidRPr="009506B2">
        <w:rPr>
          <w:rFonts w:ascii="Times New Roman" w:hAnsi="Times New Roman" w:cs="Times New Roman"/>
          <w:b w:val="0"/>
          <w:color w:val="000000"/>
        </w:rPr>
        <w:t>со следа обуви</w:t>
      </w:r>
      <w:r w:rsidR="009506B2">
        <w:rPr>
          <w:rFonts w:ascii="Times New Roman" w:hAnsi="Times New Roman" w:cs="Times New Roman"/>
          <w:b w:val="0"/>
          <w:color w:val="000000"/>
        </w:rPr>
        <w:t>;</w:t>
      </w:r>
    </w:p>
    <w:p w:rsidR="009506B2" w:rsidRDefault="00253ECA" w:rsidP="00680782">
      <w:pPr>
        <w:pStyle w:val="1a"/>
        <w:tabs>
          <w:tab w:val="left" w:pos="284"/>
        </w:tabs>
        <w:spacing w:before="0" w:line="360" w:lineRule="auto"/>
        <w:ind w:left="567" w:firstLine="0"/>
        <w:outlineLvl w:val="9"/>
        <w:rPr>
          <w:rFonts w:ascii="Times New Roman" w:hAnsi="Times New Roman" w:cs="Times New Roman"/>
          <w:b w:val="0"/>
          <w:color w:val="000000"/>
        </w:rPr>
      </w:pPr>
      <w:proofErr w:type="gramStart"/>
      <w:r>
        <w:rPr>
          <w:rFonts w:ascii="Times New Roman" w:hAnsi="Times New Roman" w:cs="Times New Roman"/>
          <w:b w:val="0"/>
          <w:color w:val="000000"/>
        </w:rPr>
        <w:t>б</w:t>
      </w:r>
      <w:proofErr w:type="gramEnd"/>
      <w:r w:rsidR="009506B2">
        <w:rPr>
          <w:rFonts w:ascii="Times New Roman" w:hAnsi="Times New Roman" w:cs="Times New Roman"/>
          <w:b w:val="0"/>
          <w:color w:val="000000"/>
        </w:rPr>
        <w:t>.</w:t>
      </w:r>
      <w:r w:rsidR="009506B2">
        <w:rPr>
          <w:rFonts w:ascii="Times New Roman" w:hAnsi="Times New Roman" w:cs="Times New Roman"/>
          <w:b w:val="0"/>
          <w:color w:val="000000"/>
        </w:rPr>
        <w:tab/>
        <w:t>Произвести детальную фотосъемку слепка;</w:t>
      </w:r>
    </w:p>
    <w:p w:rsidR="00680782" w:rsidRDefault="00253ECA" w:rsidP="00680782">
      <w:pPr>
        <w:pStyle w:val="1a"/>
        <w:tabs>
          <w:tab w:val="left" w:pos="284"/>
        </w:tabs>
        <w:spacing w:before="0" w:line="360" w:lineRule="auto"/>
        <w:ind w:left="567" w:firstLine="0"/>
        <w:outlineLvl w:val="9"/>
        <w:rPr>
          <w:rFonts w:ascii="Times New Roman" w:hAnsi="Times New Roman" w:cs="Times New Roman"/>
          <w:b w:val="0"/>
          <w:color w:val="000000"/>
        </w:rPr>
      </w:pPr>
      <w:r>
        <w:rPr>
          <w:rFonts w:ascii="Times New Roman" w:hAnsi="Times New Roman" w:cs="Times New Roman"/>
          <w:b w:val="0"/>
          <w:color w:val="000000"/>
        </w:rPr>
        <w:lastRenderedPageBreak/>
        <w:t>в</w:t>
      </w:r>
      <w:r w:rsidR="00680782">
        <w:rPr>
          <w:rFonts w:ascii="Times New Roman" w:hAnsi="Times New Roman" w:cs="Times New Roman"/>
          <w:b w:val="0"/>
          <w:color w:val="000000"/>
        </w:rPr>
        <w:t>.</w:t>
      </w:r>
      <w:r w:rsidR="00680782">
        <w:rPr>
          <w:rFonts w:ascii="Times New Roman" w:hAnsi="Times New Roman" w:cs="Times New Roman"/>
          <w:b w:val="0"/>
          <w:color w:val="000000"/>
        </w:rPr>
        <w:tab/>
      </w:r>
      <w:r w:rsidR="009506B2">
        <w:rPr>
          <w:rFonts w:ascii="Times New Roman" w:hAnsi="Times New Roman" w:cs="Times New Roman"/>
          <w:b w:val="0"/>
          <w:color w:val="000000"/>
        </w:rPr>
        <w:t xml:space="preserve">Получить и зафиксировать значимую </w:t>
      </w:r>
      <w:proofErr w:type="spellStart"/>
      <w:r w:rsidR="009506B2">
        <w:rPr>
          <w:rFonts w:ascii="Times New Roman" w:hAnsi="Times New Roman" w:cs="Times New Roman"/>
          <w:b w:val="0"/>
          <w:color w:val="000000"/>
        </w:rPr>
        <w:t>разыскную</w:t>
      </w:r>
      <w:proofErr w:type="spellEnd"/>
      <w:r w:rsidR="009506B2">
        <w:rPr>
          <w:rFonts w:ascii="Times New Roman" w:hAnsi="Times New Roman" w:cs="Times New Roman"/>
          <w:b w:val="0"/>
          <w:color w:val="000000"/>
        </w:rPr>
        <w:t xml:space="preserve"> информацию</w:t>
      </w:r>
      <w:r w:rsidR="00680782">
        <w:rPr>
          <w:rFonts w:ascii="Times New Roman" w:hAnsi="Times New Roman" w:cs="Times New Roman"/>
          <w:b w:val="0"/>
          <w:color w:val="000000"/>
        </w:rPr>
        <w:t>;</w:t>
      </w:r>
    </w:p>
    <w:p w:rsidR="00680782" w:rsidRDefault="00253ECA" w:rsidP="00680782">
      <w:pPr>
        <w:pStyle w:val="1a"/>
        <w:tabs>
          <w:tab w:val="left" w:pos="284"/>
        </w:tabs>
        <w:spacing w:before="0" w:line="360" w:lineRule="auto"/>
        <w:ind w:left="567" w:firstLine="0"/>
        <w:outlineLvl w:val="9"/>
        <w:rPr>
          <w:rFonts w:ascii="Times New Roman" w:hAnsi="Times New Roman" w:cs="Times New Roman"/>
          <w:b w:val="0"/>
          <w:color w:val="000000"/>
        </w:rPr>
      </w:pPr>
      <w:r>
        <w:rPr>
          <w:rFonts w:ascii="Times New Roman" w:hAnsi="Times New Roman" w:cs="Times New Roman"/>
          <w:b w:val="0"/>
          <w:color w:val="000000"/>
        </w:rPr>
        <w:t>г</w:t>
      </w:r>
      <w:r w:rsidR="00680782">
        <w:rPr>
          <w:rFonts w:ascii="Times New Roman" w:hAnsi="Times New Roman" w:cs="Times New Roman"/>
          <w:b w:val="0"/>
          <w:color w:val="000000"/>
        </w:rPr>
        <w:t>.</w:t>
      </w:r>
      <w:r w:rsidR="00680782">
        <w:rPr>
          <w:rFonts w:ascii="Times New Roman" w:hAnsi="Times New Roman" w:cs="Times New Roman"/>
          <w:b w:val="0"/>
          <w:color w:val="000000"/>
        </w:rPr>
        <w:tab/>
        <w:t xml:space="preserve">Составить ориентировку на разыскиваемое лицо (с </w:t>
      </w:r>
      <w:r w:rsidR="009506B2">
        <w:rPr>
          <w:rFonts w:ascii="Times New Roman" w:hAnsi="Times New Roman" w:cs="Times New Roman"/>
          <w:b w:val="0"/>
          <w:color w:val="000000"/>
        </w:rPr>
        <w:t>изображением слепка</w:t>
      </w:r>
      <w:r w:rsidR="00680782">
        <w:rPr>
          <w:rFonts w:ascii="Times New Roman" w:hAnsi="Times New Roman" w:cs="Times New Roman"/>
          <w:b w:val="0"/>
          <w:color w:val="000000"/>
        </w:rPr>
        <w:t>).</w:t>
      </w:r>
    </w:p>
    <w:p w:rsidR="00680782" w:rsidRDefault="00680782" w:rsidP="00680782">
      <w:pPr>
        <w:pStyle w:val="10"/>
        <w:spacing w:after="0" w:line="360" w:lineRule="auto"/>
        <w:ind w:firstLine="567"/>
        <w:contextualSpacing/>
        <w:jc w:val="both"/>
        <w:rPr>
          <w:rFonts w:eastAsia="Times New Roman"/>
          <w:bCs/>
          <w:iCs/>
          <w:color w:val="000000" w:themeColor="text1"/>
          <w:sz w:val="28"/>
          <w:szCs w:val="28"/>
        </w:rPr>
      </w:pPr>
      <w:r>
        <w:rPr>
          <w:rFonts w:eastAsia="Times New Roman"/>
          <w:bCs/>
          <w:iCs/>
          <w:color w:val="000000" w:themeColor="text1"/>
          <w:sz w:val="28"/>
          <w:szCs w:val="28"/>
        </w:rPr>
        <w:t>Форма одежды конкурсант</w:t>
      </w:r>
      <w:r w:rsidR="009506B2">
        <w:rPr>
          <w:rFonts w:eastAsia="Times New Roman"/>
          <w:bCs/>
          <w:iCs/>
          <w:color w:val="000000" w:themeColor="text1"/>
          <w:sz w:val="28"/>
          <w:szCs w:val="28"/>
        </w:rPr>
        <w:t>а</w:t>
      </w:r>
      <w:r>
        <w:rPr>
          <w:rFonts w:eastAsia="Times New Roman"/>
          <w:bCs/>
          <w:iCs/>
          <w:color w:val="000000" w:themeColor="text1"/>
          <w:sz w:val="28"/>
          <w:szCs w:val="28"/>
        </w:rPr>
        <w:t xml:space="preserve"> - форменное обмундирование по сезону. Лимит времени на выполнение задания: не более 60 минут.</w:t>
      </w:r>
    </w:p>
    <w:p w:rsidR="00680782" w:rsidRDefault="00680782" w:rsidP="00680782">
      <w:pPr>
        <w:pStyle w:val="10"/>
        <w:spacing w:after="0" w:line="360" w:lineRule="auto"/>
        <w:ind w:firstLine="567"/>
        <w:contextualSpacing/>
        <w:jc w:val="both"/>
        <w:rPr>
          <w:rFonts w:eastAsia="Times New Roman"/>
          <w:bCs/>
          <w:iCs/>
          <w:color w:val="000000" w:themeColor="text1"/>
          <w:sz w:val="28"/>
          <w:szCs w:val="28"/>
        </w:rPr>
      </w:pPr>
      <w:r>
        <w:rPr>
          <w:rFonts w:eastAsia="Times New Roman"/>
          <w:bCs/>
          <w:iCs/>
          <w:color w:val="000000" w:themeColor="text1"/>
          <w:sz w:val="28"/>
          <w:szCs w:val="28"/>
        </w:rPr>
        <w:t>Лимит попыток: одна.</w:t>
      </w:r>
    </w:p>
    <w:p w:rsidR="00680782" w:rsidRPr="008E4370" w:rsidRDefault="00680782" w:rsidP="00680782">
      <w:pPr>
        <w:pStyle w:val="10"/>
        <w:spacing w:after="0" w:line="360" w:lineRule="auto"/>
        <w:ind w:firstLine="567"/>
        <w:contextualSpacing/>
        <w:jc w:val="both"/>
        <w:rPr>
          <w:rFonts w:eastAsia="Times New Roman"/>
          <w:color w:val="000000" w:themeColor="text1"/>
          <w:sz w:val="28"/>
          <w:szCs w:val="28"/>
          <w:lang w:eastAsia="ru-RU"/>
        </w:rPr>
      </w:pPr>
      <w:r>
        <w:rPr>
          <w:rFonts w:eastAsia="Times New Roman"/>
          <w:bCs/>
          <w:iCs/>
          <w:color w:val="000000" w:themeColor="text1"/>
          <w:sz w:val="28"/>
          <w:szCs w:val="28"/>
        </w:rPr>
        <w:t xml:space="preserve">По итогам выполнения задания участник должен продемонстрировать </w:t>
      </w:r>
      <w:r w:rsidR="00253ECA" w:rsidRPr="00253ECA">
        <w:rPr>
          <w:rFonts w:eastAsia="Times New Roman"/>
          <w:bCs/>
          <w:iCs/>
          <w:color w:val="000000" w:themeColor="text1"/>
          <w:sz w:val="28"/>
          <w:szCs w:val="28"/>
        </w:rPr>
        <w:t xml:space="preserve">навыков получения </w:t>
      </w:r>
      <w:proofErr w:type="spellStart"/>
      <w:r w:rsidR="00253ECA" w:rsidRPr="00253ECA">
        <w:rPr>
          <w:rFonts w:eastAsia="Times New Roman"/>
          <w:bCs/>
          <w:iCs/>
          <w:color w:val="000000" w:themeColor="text1"/>
          <w:sz w:val="28"/>
          <w:szCs w:val="28"/>
        </w:rPr>
        <w:t>разыскной</w:t>
      </w:r>
      <w:proofErr w:type="spellEnd"/>
      <w:r w:rsidR="00253ECA" w:rsidRPr="00253ECA">
        <w:rPr>
          <w:rFonts w:eastAsia="Times New Roman"/>
          <w:bCs/>
          <w:iCs/>
          <w:color w:val="000000" w:themeColor="text1"/>
          <w:sz w:val="28"/>
          <w:szCs w:val="28"/>
        </w:rPr>
        <w:t xml:space="preserve"> информации</w:t>
      </w:r>
      <w:r>
        <w:rPr>
          <w:rFonts w:eastAsia="Times New Roman"/>
          <w:bCs/>
          <w:iCs/>
          <w:color w:val="000000" w:themeColor="text1"/>
          <w:sz w:val="28"/>
          <w:szCs w:val="28"/>
        </w:rPr>
        <w:t xml:space="preserve">, предоставить </w:t>
      </w:r>
      <w:r w:rsidRPr="00680782">
        <w:rPr>
          <w:rFonts w:eastAsia="Times New Roman"/>
          <w:color w:val="000000" w:themeColor="text1"/>
          <w:sz w:val="28"/>
          <w:szCs w:val="28"/>
          <w:lang w:eastAsia="ru-RU"/>
        </w:rPr>
        <w:t>ориентировку на разыскиваемое лицо</w:t>
      </w:r>
      <w:r>
        <w:rPr>
          <w:rFonts w:eastAsia="Times New Roman"/>
          <w:color w:val="000000" w:themeColor="text1"/>
          <w:sz w:val="28"/>
          <w:szCs w:val="28"/>
          <w:lang w:eastAsia="ru-RU"/>
        </w:rPr>
        <w:t>.</w:t>
      </w:r>
    </w:p>
    <w:p w:rsidR="00C84916" w:rsidRDefault="00C84916">
      <w:pPr>
        <w:pStyle w:val="10"/>
        <w:spacing w:after="0" w:line="360" w:lineRule="auto"/>
        <w:jc w:val="both"/>
        <w:rPr>
          <w:rFonts w:eastAsia="Times New Roman"/>
          <w:b/>
          <w:bCs/>
          <w:color w:val="000000" w:themeColor="text1"/>
          <w:sz w:val="28"/>
          <w:szCs w:val="28"/>
          <w:lang w:eastAsia="ru-RU"/>
        </w:rPr>
      </w:pPr>
    </w:p>
    <w:p w:rsidR="00923848" w:rsidRDefault="00923848" w:rsidP="00923848">
      <w:pPr>
        <w:pStyle w:val="10"/>
        <w:spacing w:after="0" w:line="360" w:lineRule="auto"/>
        <w:jc w:val="center"/>
        <w:rPr>
          <w:rFonts w:eastAsia="Times New Roman"/>
          <w:b/>
          <w:bCs/>
          <w:color w:val="000000" w:themeColor="text1"/>
          <w:sz w:val="28"/>
          <w:szCs w:val="28"/>
          <w:lang w:eastAsia="ru-RU"/>
        </w:rPr>
      </w:pPr>
      <w:r>
        <w:rPr>
          <w:rFonts w:eastAsia="Times New Roman"/>
          <w:b/>
          <w:bCs/>
          <w:color w:val="000000" w:themeColor="text1"/>
          <w:sz w:val="28"/>
          <w:szCs w:val="28"/>
          <w:lang w:eastAsia="ru-RU"/>
        </w:rPr>
        <w:t>В3.</w:t>
      </w:r>
      <w:r>
        <w:rPr>
          <w:rFonts w:eastAsia="Times New Roman"/>
          <w:b/>
          <w:bCs/>
          <w:color w:val="000000" w:themeColor="text1"/>
          <w:sz w:val="28"/>
          <w:szCs w:val="28"/>
          <w:lang w:eastAsia="ru-RU"/>
        </w:rPr>
        <w:tab/>
        <w:t>Предъявление для опознания</w:t>
      </w:r>
    </w:p>
    <w:p w:rsidR="00923848" w:rsidRDefault="00923848" w:rsidP="00923848">
      <w:pPr>
        <w:pStyle w:val="10"/>
        <w:spacing w:after="0" w:line="360" w:lineRule="auto"/>
        <w:ind w:firstLine="709"/>
        <w:contextualSpacing/>
        <w:jc w:val="both"/>
        <w:rPr>
          <w:rFonts w:eastAsia="Times New Roman"/>
          <w:bCs/>
          <w:iCs/>
          <w:color w:val="000000" w:themeColor="text1"/>
          <w:sz w:val="28"/>
          <w:szCs w:val="28"/>
        </w:rPr>
      </w:pPr>
      <w:r>
        <w:rPr>
          <w:rFonts w:eastAsia="Times New Roman"/>
          <w:bCs/>
          <w:iCs/>
          <w:color w:val="000000" w:themeColor="text1"/>
          <w:sz w:val="28"/>
          <w:szCs w:val="28"/>
        </w:rPr>
        <w:t xml:space="preserve">Целью задания является демонстрация применения техники и тактики опознания в моделируемых условиях. </w:t>
      </w:r>
    </w:p>
    <w:p w:rsidR="00923848" w:rsidRDefault="00923848" w:rsidP="00923848">
      <w:pPr>
        <w:pStyle w:val="10"/>
        <w:spacing w:after="0" w:line="360" w:lineRule="auto"/>
        <w:ind w:firstLine="709"/>
        <w:contextualSpacing/>
        <w:jc w:val="both"/>
        <w:rPr>
          <w:rFonts w:eastAsia="Times New Roman"/>
          <w:bCs/>
          <w:iCs/>
          <w:color w:val="000000" w:themeColor="text1"/>
          <w:sz w:val="28"/>
          <w:szCs w:val="28"/>
        </w:rPr>
      </w:pPr>
      <w:r>
        <w:rPr>
          <w:rFonts w:eastAsia="Times New Roman"/>
          <w:bCs/>
          <w:iCs/>
          <w:color w:val="000000" w:themeColor="text1"/>
          <w:sz w:val="28"/>
          <w:szCs w:val="28"/>
        </w:rPr>
        <w:t xml:space="preserve">На основании «легенды» (предоставляется участнику непосредственно перед выполнением задания) необходимо составить протокол предъявления предмета для опознания. </w:t>
      </w:r>
    </w:p>
    <w:p w:rsidR="00923848" w:rsidRDefault="00923848" w:rsidP="00923848">
      <w:pPr>
        <w:pStyle w:val="10"/>
        <w:spacing w:after="0" w:line="360" w:lineRule="auto"/>
        <w:ind w:firstLine="709"/>
        <w:contextualSpacing/>
        <w:jc w:val="both"/>
        <w:rPr>
          <w:rFonts w:eastAsia="Times New Roman"/>
          <w:bCs/>
          <w:iCs/>
          <w:color w:val="000000" w:themeColor="text1"/>
          <w:sz w:val="28"/>
          <w:szCs w:val="28"/>
        </w:rPr>
      </w:pPr>
      <w:r>
        <w:rPr>
          <w:rFonts w:eastAsia="Times New Roman"/>
          <w:bCs/>
          <w:iCs/>
          <w:color w:val="000000" w:themeColor="text1"/>
          <w:sz w:val="28"/>
          <w:szCs w:val="28"/>
        </w:rPr>
        <w:t>Алгоритм работы.</w:t>
      </w:r>
    </w:p>
    <w:p w:rsidR="00923848" w:rsidRDefault="00923848" w:rsidP="00923848">
      <w:pPr>
        <w:pStyle w:val="1a"/>
        <w:tabs>
          <w:tab w:val="left" w:pos="284"/>
        </w:tabs>
        <w:spacing w:before="0" w:line="360" w:lineRule="auto"/>
        <w:ind w:left="567" w:firstLine="0"/>
        <w:outlineLvl w:val="9"/>
        <w:rPr>
          <w:rFonts w:ascii="Times New Roman" w:hAnsi="Times New Roman" w:cs="Times New Roman"/>
          <w:b w:val="0"/>
          <w:color w:val="000000"/>
        </w:rPr>
      </w:pPr>
      <w:r>
        <w:rPr>
          <w:rFonts w:ascii="Times New Roman" w:hAnsi="Times New Roman" w:cs="Times New Roman"/>
          <w:b w:val="0"/>
          <w:color w:val="000000"/>
        </w:rPr>
        <w:t>а.</w:t>
      </w:r>
      <w:r>
        <w:rPr>
          <w:rFonts w:ascii="Times New Roman" w:hAnsi="Times New Roman" w:cs="Times New Roman"/>
          <w:b w:val="0"/>
          <w:color w:val="000000"/>
        </w:rPr>
        <w:tab/>
        <w:t>Осмотреть и изучить представленный предмет;</w:t>
      </w:r>
    </w:p>
    <w:p w:rsidR="00923848" w:rsidRDefault="00253ECA" w:rsidP="00923848">
      <w:pPr>
        <w:pStyle w:val="1a"/>
        <w:tabs>
          <w:tab w:val="left" w:pos="284"/>
        </w:tabs>
        <w:spacing w:before="0" w:line="360" w:lineRule="auto"/>
        <w:ind w:left="567" w:firstLine="0"/>
        <w:outlineLvl w:val="9"/>
        <w:rPr>
          <w:rFonts w:ascii="Times New Roman" w:hAnsi="Times New Roman" w:cs="Times New Roman"/>
          <w:b w:val="0"/>
          <w:color w:val="000000"/>
        </w:rPr>
      </w:pPr>
      <w:proofErr w:type="gramStart"/>
      <w:r>
        <w:rPr>
          <w:rFonts w:ascii="Times New Roman" w:hAnsi="Times New Roman" w:cs="Times New Roman"/>
          <w:b w:val="0"/>
          <w:color w:val="000000"/>
        </w:rPr>
        <w:t>б</w:t>
      </w:r>
      <w:proofErr w:type="gramEnd"/>
      <w:r w:rsidR="00923848">
        <w:rPr>
          <w:rFonts w:ascii="Times New Roman" w:hAnsi="Times New Roman" w:cs="Times New Roman"/>
          <w:b w:val="0"/>
          <w:color w:val="000000"/>
        </w:rPr>
        <w:t>.</w:t>
      </w:r>
      <w:r w:rsidR="00923848">
        <w:rPr>
          <w:rFonts w:ascii="Times New Roman" w:hAnsi="Times New Roman" w:cs="Times New Roman"/>
          <w:b w:val="0"/>
          <w:color w:val="000000"/>
        </w:rPr>
        <w:tab/>
        <w:t>Предъявить предмет для опознания потерпевшему;</w:t>
      </w:r>
    </w:p>
    <w:p w:rsidR="00923848" w:rsidRDefault="00253ECA" w:rsidP="00253ECA">
      <w:pPr>
        <w:pStyle w:val="1a"/>
        <w:tabs>
          <w:tab w:val="left" w:pos="284"/>
        </w:tabs>
        <w:suppressAutoHyphens/>
        <w:spacing w:before="0" w:line="360" w:lineRule="auto"/>
        <w:ind w:left="567" w:firstLine="0"/>
        <w:outlineLvl w:val="9"/>
        <w:rPr>
          <w:rFonts w:ascii="Times New Roman" w:hAnsi="Times New Roman" w:cs="Times New Roman"/>
          <w:b w:val="0"/>
          <w:color w:val="000000"/>
        </w:rPr>
      </w:pPr>
      <w:r>
        <w:rPr>
          <w:rFonts w:ascii="Times New Roman" w:hAnsi="Times New Roman" w:cs="Times New Roman"/>
          <w:b w:val="0"/>
          <w:color w:val="000000"/>
        </w:rPr>
        <w:t>в</w:t>
      </w:r>
      <w:r w:rsidR="00923848">
        <w:rPr>
          <w:rFonts w:ascii="Times New Roman" w:hAnsi="Times New Roman" w:cs="Times New Roman"/>
          <w:b w:val="0"/>
          <w:color w:val="000000"/>
        </w:rPr>
        <w:t>.</w:t>
      </w:r>
      <w:r w:rsidR="00923848">
        <w:rPr>
          <w:rFonts w:ascii="Times New Roman" w:hAnsi="Times New Roman" w:cs="Times New Roman"/>
          <w:b w:val="0"/>
          <w:color w:val="000000"/>
        </w:rPr>
        <w:tab/>
        <w:t xml:space="preserve">Составить протокол </w:t>
      </w:r>
      <w:r w:rsidR="00923848" w:rsidRPr="00923848">
        <w:rPr>
          <w:rFonts w:ascii="Times New Roman" w:hAnsi="Times New Roman" w:cs="Times New Roman"/>
          <w:b w:val="0"/>
          <w:color w:val="000000"/>
        </w:rPr>
        <w:t>предъявления предмета для опознания</w:t>
      </w:r>
      <w:r>
        <w:rPr>
          <w:rFonts w:ascii="Times New Roman" w:hAnsi="Times New Roman" w:cs="Times New Roman"/>
          <w:b w:val="0"/>
          <w:color w:val="000000"/>
        </w:rPr>
        <w:t xml:space="preserve"> (</w:t>
      </w:r>
      <w:r w:rsidRPr="00253ECA">
        <w:rPr>
          <w:rFonts w:ascii="Times New Roman" w:hAnsi="Times New Roman" w:cs="Times New Roman"/>
          <w:b w:val="0"/>
          <w:color w:val="000000"/>
        </w:rPr>
        <w:t>Приложение №</w:t>
      </w:r>
      <w:r w:rsidR="00FB39EB">
        <w:rPr>
          <w:rFonts w:ascii="Times New Roman" w:hAnsi="Times New Roman" w:cs="Times New Roman"/>
          <w:b w:val="0"/>
          <w:color w:val="000000"/>
        </w:rPr>
        <w:t>1</w:t>
      </w:r>
      <w:r w:rsidR="001C0B2B">
        <w:rPr>
          <w:rFonts w:ascii="Times New Roman" w:hAnsi="Times New Roman" w:cs="Times New Roman"/>
          <w:b w:val="0"/>
          <w:color w:val="000000"/>
        </w:rPr>
        <w:t>2</w:t>
      </w:r>
      <w:r>
        <w:rPr>
          <w:rFonts w:ascii="Times New Roman" w:hAnsi="Times New Roman" w:cs="Times New Roman"/>
          <w:b w:val="0"/>
          <w:color w:val="000000"/>
        </w:rPr>
        <w:t>)</w:t>
      </w:r>
      <w:r w:rsidR="00923848">
        <w:rPr>
          <w:rFonts w:ascii="Times New Roman" w:hAnsi="Times New Roman" w:cs="Times New Roman"/>
          <w:b w:val="0"/>
          <w:color w:val="000000"/>
        </w:rPr>
        <w:t>;</w:t>
      </w:r>
    </w:p>
    <w:p w:rsidR="00B24209" w:rsidRDefault="00B24209" w:rsidP="00253ECA">
      <w:pPr>
        <w:pStyle w:val="1a"/>
        <w:tabs>
          <w:tab w:val="left" w:pos="284"/>
        </w:tabs>
        <w:suppressAutoHyphens/>
        <w:spacing w:before="0" w:line="360" w:lineRule="auto"/>
        <w:ind w:left="567" w:firstLine="0"/>
        <w:outlineLvl w:val="9"/>
        <w:rPr>
          <w:rFonts w:ascii="Times New Roman" w:hAnsi="Times New Roman" w:cs="Times New Roman"/>
          <w:b w:val="0"/>
          <w:color w:val="000000"/>
        </w:rPr>
      </w:pPr>
      <w:r>
        <w:rPr>
          <w:rFonts w:ascii="Times New Roman" w:hAnsi="Times New Roman" w:cs="Times New Roman"/>
          <w:b w:val="0"/>
          <w:color w:val="000000"/>
        </w:rPr>
        <w:t>г.</w:t>
      </w:r>
      <w:r>
        <w:rPr>
          <w:rFonts w:ascii="Times New Roman" w:hAnsi="Times New Roman" w:cs="Times New Roman"/>
          <w:b w:val="0"/>
          <w:color w:val="000000"/>
        </w:rPr>
        <w:tab/>
        <w:t>Упаковать опознаваемый предмет.</w:t>
      </w:r>
    </w:p>
    <w:p w:rsidR="00923848" w:rsidRDefault="00923848" w:rsidP="00923848">
      <w:pPr>
        <w:pStyle w:val="10"/>
        <w:spacing w:after="0" w:line="360" w:lineRule="auto"/>
        <w:ind w:firstLine="567"/>
        <w:contextualSpacing/>
        <w:jc w:val="both"/>
        <w:rPr>
          <w:rFonts w:eastAsia="Times New Roman"/>
          <w:bCs/>
          <w:iCs/>
          <w:color w:val="000000" w:themeColor="text1"/>
          <w:sz w:val="28"/>
          <w:szCs w:val="28"/>
        </w:rPr>
      </w:pPr>
      <w:r>
        <w:rPr>
          <w:rFonts w:eastAsia="Times New Roman"/>
          <w:bCs/>
          <w:iCs/>
          <w:color w:val="000000" w:themeColor="text1"/>
          <w:sz w:val="28"/>
          <w:szCs w:val="28"/>
        </w:rPr>
        <w:t>Форма одежды конкурсанта - форменное обмундирование по сезону. Лимит времени на выполнение задания: не более 60 минут.</w:t>
      </w:r>
    </w:p>
    <w:p w:rsidR="00923848" w:rsidRDefault="00923848" w:rsidP="00923848">
      <w:pPr>
        <w:pStyle w:val="10"/>
        <w:spacing w:after="0" w:line="360" w:lineRule="auto"/>
        <w:ind w:firstLine="567"/>
        <w:contextualSpacing/>
        <w:jc w:val="both"/>
        <w:rPr>
          <w:rFonts w:eastAsia="Times New Roman"/>
          <w:bCs/>
          <w:iCs/>
          <w:color w:val="000000" w:themeColor="text1"/>
          <w:sz w:val="28"/>
          <w:szCs w:val="28"/>
        </w:rPr>
      </w:pPr>
      <w:r>
        <w:rPr>
          <w:rFonts w:eastAsia="Times New Roman"/>
          <w:bCs/>
          <w:iCs/>
          <w:color w:val="000000" w:themeColor="text1"/>
          <w:sz w:val="28"/>
          <w:szCs w:val="28"/>
        </w:rPr>
        <w:t>Лимит попыток: одна.</w:t>
      </w:r>
    </w:p>
    <w:p w:rsidR="00923848" w:rsidRPr="008E4370" w:rsidRDefault="00923848" w:rsidP="00923848">
      <w:pPr>
        <w:pStyle w:val="10"/>
        <w:spacing w:after="0" w:line="360" w:lineRule="auto"/>
        <w:ind w:firstLine="567"/>
        <w:contextualSpacing/>
        <w:jc w:val="both"/>
        <w:rPr>
          <w:rFonts w:eastAsia="Times New Roman"/>
          <w:color w:val="000000" w:themeColor="text1"/>
          <w:sz w:val="28"/>
          <w:szCs w:val="28"/>
          <w:lang w:eastAsia="ru-RU"/>
        </w:rPr>
      </w:pPr>
      <w:r>
        <w:rPr>
          <w:rFonts w:eastAsia="Times New Roman"/>
          <w:bCs/>
          <w:iCs/>
          <w:color w:val="000000" w:themeColor="text1"/>
          <w:sz w:val="28"/>
          <w:szCs w:val="28"/>
        </w:rPr>
        <w:t xml:space="preserve">По итогам выполнения задания участник должен продемонстрировать </w:t>
      </w:r>
      <w:r w:rsidR="00253ECA" w:rsidRPr="00253ECA">
        <w:rPr>
          <w:rFonts w:eastAsia="Times New Roman"/>
          <w:bCs/>
          <w:iCs/>
          <w:color w:val="000000" w:themeColor="text1"/>
          <w:sz w:val="28"/>
          <w:szCs w:val="28"/>
        </w:rPr>
        <w:t>технику и тактику</w:t>
      </w:r>
      <w:r w:rsidR="00253ECA">
        <w:rPr>
          <w:rFonts w:eastAsia="Times New Roman"/>
          <w:bCs/>
          <w:iCs/>
          <w:color w:val="000000" w:themeColor="text1"/>
          <w:sz w:val="28"/>
          <w:szCs w:val="28"/>
        </w:rPr>
        <w:t xml:space="preserve"> предъявления предмета для опознания</w:t>
      </w:r>
      <w:r>
        <w:rPr>
          <w:rFonts w:eastAsia="Times New Roman"/>
          <w:bCs/>
          <w:iCs/>
          <w:color w:val="000000" w:themeColor="text1"/>
          <w:sz w:val="28"/>
          <w:szCs w:val="28"/>
        </w:rPr>
        <w:t xml:space="preserve">, предоставить </w:t>
      </w:r>
      <w:r w:rsidR="00253ECA" w:rsidRPr="00253ECA">
        <w:rPr>
          <w:rFonts w:eastAsia="Times New Roman"/>
          <w:bCs/>
          <w:iCs/>
          <w:color w:val="000000" w:themeColor="text1"/>
          <w:sz w:val="28"/>
          <w:szCs w:val="28"/>
        </w:rPr>
        <w:t>протокол предъявления предмета для опознания (Приложение №</w:t>
      </w:r>
      <w:r w:rsidR="00FB39EB">
        <w:rPr>
          <w:rFonts w:eastAsia="Times New Roman"/>
          <w:bCs/>
          <w:iCs/>
          <w:color w:val="000000" w:themeColor="text1"/>
          <w:sz w:val="28"/>
          <w:szCs w:val="28"/>
        </w:rPr>
        <w:t>1</w:t>
      </w:r>
      <w:r w:rsidR="001C0B2B">
        <w:rPr>
          <w:rFonts w:eastAsia="Times New Roman"/>
          <w:bCs/>
          <w:iCs/>
          <w:color w:val="000000" w:themeColor="text1"/>
          <w:sz w:val="28"/>
          <w:szCs w:val="28"/>
        </w:rPr>
        <w:t>2</w:t>
      </w:r>
      <w:r w:rsidR="00253ECA" w:rsidRPr="00253ECA">
        <w:rPr>
          <w:rFonts w:eastAsia="Times New Roman"/>
          <w:bCs/>
          <w:iCs/>
          <w:color w:val="000000" w:themeColor="text1"/>
          <w:sz w:val="28"/>
          <w:szCs w:val="28"/>
        </w:rPr>
        <w:t>)</w:t>
      </w:r>
      <w:r>
        <w:rPr>
          <w:rFonts w:eastAsia="Times New Roman"/>
          <w:color w:val="000000" w:themeColor="text1"/>
          <w:sz w:val="28"/>
          <w:szCs w:val="28"/>
          <w:lang w:eastAsia="ru-RU"/>
        </w:rPr>
        <w:t>.</w:t>
      </w:r>
    </w:p>
    <w:p w:rsidR="009506B2" w:rsidRDefault="009506B2">
      <w:pPr>
        <w:pStyle w:val="10"/>
        <w:spacing w:after="0" w:line="360" w:lineRule="auto"/>
        <w:jc w:val="both"/>
        <w:rPr>
          <w:rFonts w:eastAsia="Times New Roman"/>
          <w:b/>
          <w:bCs/>
          <w:color w:val="000000" w:themeColor="text1"/>
          <w:sz w:val="28"/>
          <w:szCs w:val="28"/>
          <w:lang w:eastAsia="ru-RU"/>
        </w:rPr>
      </w:pPr>
    </w:p>
    <w:p w:rsidR="00253ECA" w:rsidRDefault="00253ECA" w:rsidP="00253ECA">
      <w:pPr>
        <w:pStyle w:val="10"/>
        <w:spacing w:after="0" w:line="360" w:lineRule="auto"/>
        <w:jc w:val="center"/>
        <w:rPr>
          <w:rFonts w:eastAsia="Times New Roman"/>
          <w:b/>
          <w:bCs/>
          <w:color w:val="000000" w:themeColor="text1"/>
          <w:sz w:val="28"/>
          <w:szCs w:val="28"/>
          <w:lang w:eastAsia="ru-RU"/>
        </w:rPr>
      </w:pPr>
      <w:r>
        <w:rPr>
          <w:rFonts w:eastAsia="Times New Roman"/>
          <w:b/>
          <w:bCs/>
          <w:color w:val="000000" w:themeColor="text1"/>
          <w:sz w:val="28"/>
          <w:szCs w:val="28"/>
          <w:lang w:eastAsia="ru-RU"/>
        </w:rPr>
        <w:t>В</w:t>
      </w:r>
      <w:proofErr w:type="gramStart"/>
      <w:r>
        <w:rPr>
          <w:rFonts w:eastAsia="Times New Roman"/>
          <w:b/>
          <w:bCs/>
          <w:color w:val="000000" w:themeColor="text1"/>
          <w:sz w:val="28"/>
          <w:szCs w:val="28"/>
          <w:lang w:eastAsia="ru-RU"/>
        </w:rPr>
        <w:t>4</w:t>
      </w:r>
      <w:proofErr w:type="gramEnd"/>
      <w:r>
        <w:rPr>
          <w:rFonts w:eastAsia="Times New Roman"/>
          <w:b/>
          <w:bCs/>
          <w:color w:val="000000" w:themeColor="text1"/>
          <w:sz w:val="28"/>
          <w:szCs w:val="28"/>
          <w:lang w:eastAsia="ru-RU"/>
        </w:rPr>
        <w:t>.</w:t>
      </w:r>
      <w:r>
        <w:rPr>
          <w:rFonts w:eastAsia="Times New Roman"/>
          <w:b/>
          <w:bCs/>
          <w:color w:val="000000" w:themeColor="text1"/>
          <w:sz w:val="28"/>
          <w:szCs w:val="28"/>
          <w:lang w:eastAsia="ru-RU"/>
        </w:rPr>
        <w:tab/>
      </w:r>
      <w:proofErr w:type="spellStart"/>
      <w:r>
        <w:rPr>
          <w:rFonts w:eastAsia="Times New Roman"/>
          <w:b/>
          <w:bCs/>
          <w:color w:val="000000" w:themeColor="text1"/>
          <w:sz w:val="28"/>
          <w:szCs w:val="28"/>
          <w:lang w:eastAsia="ru-RU"/>
        </w:rPr>
        <w:t>Дактилоскопирование</w:t>
      </w:r>
      <w:proofErr w:type="spellEnd"/>
    </w:p>
    <w:p w:rsidR="00253ECA" w:rsidRDefault="00253ECA" w:rsidP="00253ECA">
      <w:pPr>
        <w:pStyle w:val="10"/>
        <w:spacing w:after="0" w:line="360" w:lineRule="auto"/>
        <w:ind w:firstLine="709"/>
        <w:contextualSpacing/>
        <w:jc w:val="both"/>
        <w:rPr>
          <w:rFonts w:eastAsia="Times New Roman"/>
          <w:bCs/>
          <w:iCs/>
          <w:color w:val="000000" w:themeColor="text1"/>
          <w:sz w:val="28"/>
          <w:szCs w:val="28"/>
        </w:rPr>
      </w:pPr>
      <w:r>
        <w:rPr>
          <w:rFonts w:eastAsia="Times New Roman"/>
          <w:bCs/>
          <w:iCs/>
          <w:color w:val="000000" w:themeColor="text1"/>
          <w:sz w:val="28"/>
          <w:szCs w:val="28"/>
        </w:rPr>
        <w:lastRenderedPageBreak/>
        <w:t xml:space="preserve">Целью задания является демонстрация навыков </w:t>
      </w:r>
      <w:proofErr w:type="spellStart"/>
      <w:r>
        <w:rPr>
          <w:rFonts w:eastAsia="Times New Roman"/>
          <w:bCs/>
          <w:iCs/>
          <w:color w:val="000000" w:themeColor="text1"/>
          <w:sz w:val="28"/>
          <w:szCs w:val="28"/>
        </w:rPr>
        <w:t>дактилоскопирования</w:t>
      </w:r>
      <w:proofErr w:type="spellEnd"/>
      <w:r>
        <w:rPr>
          <w:rFonts w:eastAsia="Times New Roman"/>
          <w:bCs/>
          <w:iCs/>
          <w:color w:val="000000" w:themeColor="text1"/>
          <w:sz w:val="28"/>
          <w:szCs w:val="28"/>
        </w:rPr>
        <w:t xml:space="preserve"> в моделируемых условиях. </w:t>
      </w:r>
    </w:p>
    <w:p w:rsidR="00253ECA" w:rsidRDefault="00253ECA" w:rsidP="00253ECA">
      <w:pPr>
        <w:pStyle w:val="10"/>
        <w:spacing w:after="0" w:line="360" w:lineRule="auto"/>
        <w:ind w:firstLine="709"/>
        <w:contextualSpacing/>
        <w:jc w:val="both"/>
        <w:rPr>
          <w:rFonts w:eastAsia="Times New Roman"/>
          <w:bCs/>
          <w:iCs/>
          <w:color w:val="000000" w:themeColor="text1"/>
          <w:sz w:val="28"/>
          <w:szCs w:val="28"/>
        </w:rPr>
      </w:pPr>
      <w:r>
        <w:rPr>
          <w:rFonts w:eastAsia="Times New Roman"/>
          <w:bCs/>
          <w:iCs/>
          <w:color w:val="000000" w:themeColor="text1"/>
          <w:sz w:val="28"/>
          <w:szCs w:val="28"/>
        </w:rPr>
        <w:t xml:space="preserve">Участнику необходимо получить дактилоскопическую информацию о двух лицах (потерпевший и подозреваемый – статисты). </w:t>
      </w:r>
    </w:p>
    <w:p w:rsidR="00253ECA" w:rsidRDefault="00253ECA" w:rsidP="00253ECA">
      <w:pPr>
        <w:pStyle w:val="10"/>
        <w:spacing w:after="0" w:line="360" w:lineRule="auto"/>
        <w:ind w:firstLine="709"/>
        <w:contextualSpacing/>
        <w:jc w:val="both"/>
        <w:rPr>
          <w:rFonts w:eastAsia="Times New Roman"/>
          <w:bCs/>
          <w:iCs/>
          <w:color w:val="000000" w:themeColor="text1"/>
          <w:sz w:val="28"/>
          <w:szCs w:val="28"/>
        </w:rPr>
      </w:pPr>
      <w:r>
        <w:rPr>
          <w:rFonts w:eastAsia="Times New Roman"/>
          <w:bCs/>
          <w:iCs/>
          <w:color w:val="000000" w:themeColor="text1"/>
          <w:sz w:val="28"/>
          <w:szCs w:val="28"/>
        </w:rPr>
        <w:t>Алгоритм работы.</w:t>
      </w:r>
    </w:p>
    <w:p w:rsidR="00253ECA" w:rsidRDefault="00253ECA" w:rsidP="00253ECA">
      <w:pPr>
        <w:pStyle w:val="1a"/>
        <w:tabs>
          <w:tab w:val="left" w:pos="284"/>
        </w:tabs>
        <w:spacing w:before="0" w:line="360" w:lineRule="auto"/>
        <w:ind w:left="567" w:firstLine="0"/>
        <w:outlineLvl w:val="9"/>
        <w:rPr>
          <w:rFonts w:ascii="Times New Roman" w:hAnsi="Times New Roman" w:cs="Times New Roman"/>
          <w:b w:val="0"/>
          <w:color w:val="000000"/>
        </w:rPr>
      </w:pPr>
      <w:r>
        <w:rPr>
          <w:rFonts w:ascii="Times New Roman" w:hAnsi="Times New Roman" w:cs="Times New Roman"/>
          <w:b w:val="0"/>
          <w:color w:val="000000"/>
        </w:rPr>
        <w:t>а.</w:t>
      </w:r>
      <w:r>
        <w:rPr>
          <w:rFonts w:ascii="Times New Roman" w:hAnsi="Times New Roman" w:cs="Times New Roman"/>
          <w:b w:val="0"/>
          <w:color w:val="000000"/>
        </w:rPr>
        <w:tab/>
        <w:t xml:space="preserve">Заполнить бланки </w:t>
      </w:r>
      <w:proofErr w:type="spellStart"/>
      <w:r>
        <w:rPr>
          <w:rFonts w:ascii="Times New Roman" w:hAnsi="Times New Roman" w:cs="Times New Roman"/>
          <w:b w:val="0"/>
          <w:color w:val="000000"/>
        </w:rPr>
        <w:t>дактилокарт</w:t>
      </w:r>
      <w:proofErr w:type="spellEnd"/>
      <w:r>
        <w:rPr>
          <w:rFonts w:ascii="Times New Roman" w:hAnsi="Times New Roman" w:cs="Times New Roman"/>
          <w:b w:val="0"/>
          <w:color w:val="000000"/>
        </w:rPr>
        <w:t xml:space="preserve"> (</w:t>
      </w:r>
      <w:r w:rsidRPr="00253ECA">
        <w:rPr>
          <w:rFonts w:ascii="Times New Roman" w:hAnsi="Times New Roman" w:cs="Times New Roman"/>
          <w:b w:val="0"/>
          <w:color w:val="000000"/>
        </w:rPr>
        <w:t>Приложение №</w:t>
      </w:r>
      <w:r w:rsidR="00FB39EB">
        <w:rPr>
          <w:rFonts w:ascii="Times New Roman" w:hAnsi="Times New Roman" w:cs="Times New Roman"/>
          <w:b w:val="0"/>
          <w:color w:val="000000"/>
        </w:rPr>
        <w:t>1</w:t>
      </w:r>
      <w:r w:rsidR="001C0B2B">
        <w:rPr>
          <w:rFonts w:ascii="Times New Roman" w:hAnsi="Times New Roman" w:cs="Times New Roman"/>
          <w:b w:val="0"/>
          <w:color w:val="000000"/>
        </w:rPr>
        <w:t>3</w:t>
      </w:r>
      <w:r>
        <w:rPr>
          <w:rFonts w:ascii="Times New Roman" w:hAnsi="Times New Roman" w:cs="Times New Roman"/>
          <w:b w:val="0"/>
          <w:color w:val="000000"/>
        </w:rPr>
        <w:t>);</w:t>
      </w:r>
    </w:p>
    <w:p w:rsidR="00253ECA" w:rsidRDefault="00253ECA" w:rsidP="00253ECA">
      <w:pPr>
        <w:pStyle w:val="1a"/>
        <w:tabs>
          <w:tab w:val="left" w:pos="284"/>
        </w:tabs>
        <w:spacing w:before="0" w:line="360" w:lineRule="auto"/>
        <w:ind w:left="567" w:firstLine="0"/>
        <w:outlineLvl w:val="9"/>
        <w:rPr>
          <w:rFonts w:ascii="Times New Roman" w:hAnsi="Times New Roman" w:cs="Times New Roman"/>
          <w:b w:val="0"/>
          <w:color w:val="000000"/>
        </w:rPr>
      </w:pPr>
      <w:proofErr w:type="gramStart"/>
      <w:r>
        <w:rPr>
          <w:rFonts w:ascii="Times New Roman" w:hAnsi="Times New Roman" w:cs="Times New Roman"/>
          <w:b w:val="0"/>
          <w:color w:val="000000"/>
        </w:rPr>
        <w:t>в</w:t>
      </w:r>
      <w:proofErr w:type="gramEnd"/>
      <w:r>
        <w:rPr>
          <w:rFonts w:ascii="Times New Roman" w:hAnsi="Times New Roman" w:cs="Times New Roman"/>
          <w:b w:val="0"/>
          <w:color w:val="000000"/>
        </w:rPr>
        <w:t>.</w:t>
      </w:r>
      <w:r>
        <w:rPr>
          <w:rFonts w:ascii="Times New Roman" w:hAnsi="Times New Roman" w:cs="Times New Roman"/>
          <w:b w:val="0"/>
          <w:color w:val="000000"/>
        </w:rPr>
        <w:tab/>
        <w:t xml:space="preserve">Получить </w:t>
      </w:r>
      <w:proofErr w:type="gramStart"/>
      <w:r>
        <w:rPr>
          <w:rFonts w:ascii="Times New Roman" w:hAnsi="Times New Roman" w:cs="Times New Roman"/>
          <w:b w:val="0"/>
          <w:color w:val="000000"/>
        </w:rPr>
        <w:t>на</w:t>
      </w:r>
      <w:proofErr w:type="gramEnd"/>
      <w:r>
        <w:rPr>
          <w:rFonts w:ascii="Times New Roman" w:hAnsi="Times New Roman" w:cs="Times New Roman"/>
          <w:b w:val="0"/>
          <w:color w:val="000000"/>
        </w:rPr>
        <w:t xml:space="preserve"> бланках </w:t>
      </w:r>
      <w:proofErr w:type="spellStart"/>
      <w:r>
        <w:rPr>
          <w:rFonts w:ascii="Times New Roman" w:hAnsi="Times New Roman" w:cs="Times New Roman"/>
          <w:b w:val="0"/>
          <w:color w:val="000000"/>
        </w:rPr>
        <w:t>дактилокарт</w:t>
      </w:r>
      <w:proofErr w:type="spellEnd"/>
      <w:r>
        <w:rPr>
          <w:rFonts w:ascii="Times New Roman" w:hAnsi="Times New Roman" w:cs="Times New Roman"/>
          <w:b w:val="0"/>
          <w:color w:val="000000"/>
        </w:rPr>
        <w:t xml:space="preserve"> отпечатки пальцев и оттиски ладоней рук потерпевшего и подозреваемого</w:t>
      </w:r>
      <w:r w:rsidR="00050B34">
        <w:rPr>
          <w:rFonts w:ascii="Times New Roman" w:hAnsi="Times New Roman" w:cs="Times New Roman"/>
          <w:b w:val="0"/>
          <w:color w:val="000000"/>
        </w:rPr>
        <w:t xml:space="preserve"> (статисты)</w:t>
      </w:r>
      <w:r>
        <w:rPr>
          <w:rFonts w:ascii="Times New Roman" w:hAnsi="Times New Roman" w:cs="Times New Roman"/>
          <w:b w:val="0"/>
          <w:color w:val="000000"/>
        </w:rPr>
        <w:t>;</w:t>
      </w:r>
    </w:p>
    <w:p w:rsidR="00253ECA" w:rsidRDefault="00253ECA" w:rsidP="00253ECA">
      <w:pPr>
        <w:pStyle w:val="10"/>
        <w:spacing w:after="0" w:line="360" w:lineRule="auto"/>
        <w:ind w:firstLine="567"/>
        <w:contextualSpacing/>
        <w:jc w:val="both"/>
        <w:rPr>
          <w:rFonts w:eastAsia="Times New Roman"/>
          <w:bCs/>
          <w:iCs/>
          <w:color w:val="000000" w:themeColor="text1"/>
          <w:sz w:val="28"/>
          <w:szCs w:val="28"/>
        </w:rPr>
      </w:pPr>
      <w:r>
        <w:rPr>
          <w:rFonts w:eastAsia="Times New Roman"/>
          <w:bCs/>
          <w:iCs/>
          <w:color w:val="000000" w:themeColor="text1"/>
          <w:sz w:val="28"/>
          <w:szCs w:val="28"/>
        </w:rPr>
        <w:t xml:space="preserve">Форма одежды конкурсанта - форменное обмундирование по сезону. </w:t>
      </w:r>
      <w:r w:rsidR="00050B34">
        <w:rPr>
          <w:rFonts w:eastAsia="Times New Roman"/>
          <w:bCs/>
          <w:iCs/>
          <w:color w:val="000000" w:themeColor="text1"/>
          <w:sz w:val="28"/>
          <w:szCs w:val="28"/>
        </w:rPr>
        <w:t xml:space="preserve">Защитный комбинезон. </w:t>
      </w:r>
      <w:r>
        <w:rPr>
          <w:rFonts w:eastAsia="Times New Roman"/>
          <w:bCs/>
          <w:iCs/>
          <w:color w:val="000000" w:themeColor="text1"/>
          <w:sz w:val="28"/>
          <w:szCs w:val="28"/>
        </w:rPr>
        <w:t xml:space="preserve">Лимит времени на выполнение задания: не более </w:t>
      </w:r>
      <w:r w:rsidR="00FB39EB">
        <w:rPr>
          <w:rFonts w:eastAsia="Times New Roman"/>
          <w:bCs/>
          <w:iCs/>
          <w:color w:val="000000" w:themeColor="text1"/>
          <w:sz w:val="28"/>
          <w:szCs w:val="28"/>
        </w:rPr>
        <w:t>3</w:t>
      </w:r>
      <w:r>
        <w:rPr>
          <w:rFonts w:eastAsia="Times New Roman"/>
          <w:bCs/>
          <w:iCs/>
          <w:color w:val="000000" w:themeColor="text1"/>
          <w:sz w:val="28"/>
          <w:szCs w:val="28"/>
        </w:rPr>
        <w:t>0 минут.</w:t>
      </w:r>
    </w:p>
    <w:p w:rsidR="00253ECA" w:rsidRDefault="00253ECA" w:rsidP="00253ECA">
      <w:pPr>
        <w:pStyle w:val="10"/>
        <w:spacing w:after="0" w:line="360" w:lineRule="auto"/>
        <w:ind w:firstLine="567"/>
        <w:contextualSpacing/>
        <w:jc w:val="both"/>
        <w:rPr>
          <w:rFonts w:eastAsia="Times New Roman"/>
          <w:bCs/>
          <w:iCs/>
          <w:color w:val="000000" w:themeColor="text1"/>
          <w:sz w:val="28"/>
          <w:szCs w:val="28"/>
        </w:rPr>
      </w:pPr>
      <w:r>
        <w:rPr>
          <w:rFonts w:eastAsia="Times New Roman"/>
          <w:bCs/>
          <w:iCs/>
          <w:color w:val="000000" w:themeColor="text1"/>
          <w:sz w:val="28"/>
          <w:szCs w:val="28"/>
        </w:rPr>
        <w:t>Лимит попыток: одна.</w:t>
      </w:r>
    </w:p>
    <w:p w:rsidR="00253ECA" w:rsidRPr="008E4370" w:rsidRDefault="00253ECA" w:rsidP="00253ECA">
      <w:pPr>
        <w:pStyle w:val="10"/>
        <w:spacing w:after="0" w:line="360" w:lineRule="auto"/>
        <w:ind w:firstLine="567"/>
        <w:contextualSpacing/>
        <w:jc w:val="both"/>
        <w:rPr>
          <w:rFonts w:eastAsia="Times New Roman"/>
          <w:color w:val="000000" w:themeColor="text1"/>
          <w:sz w:val="28"/>
          <w:szCs w:val="28"/>
          <w:lang w:eastAsia="ru-RU"/>
        </w:rPr>
      </w:pPr>
      <w:r>
        <w:rPr>
          <w:rFonts w:eastAsia="Times New Roman"/>
          <w:bCs/>
          <w:iCs/>
          <w:color w:val="000000" w:themeColor="text1"/>
          <w:sz w:val="28"/>
          <w:szCs w:val="28"/>
        </w:rPr>
        <w:t xml:space="preserve">По итогам выполнения задания участник должен продемонстрировать </w:t>
      </w:r>
      <w:r w:rsidR="00050B34" w:rsidRPr="00050B34">
        <w:rPr>
          <w:rFonts w:eastAsia="Times New Roman"/>
          <w:bCs/>
          <w:iCs/>
          <w:color w:val="000000" w:themeColor="text1"/>
          <w:sz w:val="28"/>
          <w:szCs w:val="28"/>
        </w:rPr>
        <w:t>навык</w:t>
      </w:r>
      <w:r w:rsidR="00050B34">
        <w:rPr>
          <w:rFonts w:eastAsia="Times New Roman"/>
          <w:bCs/>
          <w:iCs/>
          <w:color w:val="000000" w:themeColor="text1"/>
          <w:sz w:val="28"/>
          <w:szCs w:val="28"/>
        </w:rPr>
        <w:t>и</w:t>
      </w:r>
      <w:r w:rsidR="00050B34" w:rsidRPr="00050B34">
        <w:rPr>
          <w:rFonts w:eastAsia="Times New Roman"/>
          <w:bCs/>
          <w:iCs/>
          <w:color w:val="000000" w:themeColor="text1"/>
          <w:sz w:val="28"/>
          <w:szCs w:val="28"/>
        </w:rPr>
        <w:t xml:space="preserve"> </w:t>
      </w:r>
      <w:proofErr w:type="spellStart"/>
      <w:r w:rsidR="00050B34" w:rsidRPr="00050B34">
        <w:rPr>
          <w:rFonts w:eastAsia="Times New Roman"/>
          <w:bCs/>
          <w:iCs/>
          <w:color w:val="000000" w:themeColor="text1"/>
          <w:sz w:val="28"/>
          <w:szCs w:val="28"/>
        </w:rPr>
        <w:t>дактилоскопирования</w:t>
      </w:r>
      <w:proofErr w:type="spellEnd"/>
      <w:r>
        <w:rPr>
          <w:rFonts w:eastAsia="Times New Roman"/>
          <w:bCs/>
          <w:iCs/>
          <w:color w:val="000000" w:themeColor="text1"/>
          <w:sz w:val="28"/>
          <w:szCs w:val="28"/>
        </w:rPr>
        <w:t xml:space="preserve">, предоставить </w:t>
      </w:r>
      <w:r w:rsidR="00050B34">
        <w:rPr>
          <w:rFonts w:eastAsia="Times New Roman"/>
          <w:bCs/>
          <w:iCs/>
          <w:color w:val="000000" w:themeColor="text1"/>
          <w:sz w:val="28"/>
          <w:szCs w:val="28"/>
        </w:rPr>
        <w:t xml:space="preserve">два заполненных бланка </w:t>
      </w:r>
      <w:proofErr w:type="spellStart"/>
      <w:r w:rsidR="00050B34">
        <w:rPr>
          <w:rFonts w:eastAsia="Times New Roman"/>
          <w:bCs/>
          <w:iCs/>
          <w:color w:val="000000" w:themeColor="text1"/>
          <w:sz w:val="28"/>
          <w:szCs w:val="28"/>
        </w:rPr>
        <w:t>дактилокарты</w:t>
      </w:r>
      <w:proofErr w:type="spellEnd"/>
      <w:r w:rsidRPr="00253ECA">
        <w:rPr>
          <w:rFonts w:eastAsia="Times New Roman"/>
          <w:bCs/>
          <w:iCs/>
          <w:color w:val="000000" w:themeColor="text1"/>
          <w:sz w:val="28"/>
          <w:szCs w:val="28"/>
        </w:rPr>
        <w:t xml:space="preserve"> (Приложение №</w:t>
      </w:r>
      <w:r w:rsidR="001C0B2B">
        <w:rPr>
          <w:rFonts w:eastAsia="Times New Roman"/>
          <w:bCs/>
          <w:iCs/>
          <w:color w:val="000000" w:themeColor="text1"/>
          <w:sz w:val="28"/>
          <w:szCs w:val="28"/>
        </w:rPr>
        <w:t>13</w:t>
      </w:r>
      <w:r w:rsidRPr="00253ECA">
        <w:rPr>
          <w:rFonts w:eastAsia="Times New Roman"/>
          <w:bCs/>
          <w:iCs/>
          <w:color w:val="000000" w:themeColor="text1"/>
          <w:sz w:val="28"/>
          <w:szCs w:val="28"/>
        </w:rPr>
        <w:t>)</w:t>
      </w:r>
      <w:r>
        <w:rPr>
          <w:rFonts w:eastAsia="Times New Roman"/>
          <w:color w:val="000000" w:themeColor="text1"/>
          <w:sz w:val="28"/>
          <w:szCs w:val="28"/>
          <w:lang w:eastAsia="ru-RU"/>
        </w:rPr>
        <w:t>.</w:t>
      </w:r>
    </w:p>
    <w:p w:rsidR="009506B2" w:rsidRDefault="009506B2">
      <w:pPr>
        <w:pStyle w:val="10"/>
        <w:spacing w:after="0" w:line="360" w:lineRule="auto"/>
        <w:jc w:val="both"/>
        <w:rPr>
          <w:rFonts w:eastAsia="Times New Roman"/>
          <w:b/>
          <w:bCs/>
          <w:color w:val="000000" w:themeColor="text1"/>
          <w:sz w:val="28"/>
          <w:szCs w:val="28"/>
          <w:lang w:eastAsia="ru-RU"/>
        </w:rPr>
      </w:pPr>
    </w:p>
    <w:p w:rsidR="00050B34" w:rsidRDefault="00050B34" w:rsidP="00050B34">
      <w:pPr>
        <w:pStyle w:val="10"/>
        <w:spacing w:after="0" w:line="360" w:lineRule="auto"/>
        <w:jc w:val="center"/>
        <w:rPr>
          <w:rFonts w:eastAsia="Times New Roman"/>
          <w:b/>
          <w:bCs/>
          <w:color w:val="000000" w:themeColor="text1"/>
          <w:sz w:val="28"/>
          <w:szCs w:val="28"/>
          <w:lang w:eastAsia="ru-RU"/>
        </w:rPr>
      </w:pPr>
      <w:r>
        <w:rPr>
          <w:rFonts w:eastAsia="Times New Roman"/>
          <w:b/>
          <w:bCs/>
          <w:color w:val="000000" w:themeColor="text1"/>
          <w:sz w:val="28"/>
          <w:szCs w:val="28"/>
          <w:lang w:eastAsia="ru-RU"/>
        </w:rPr>
        <w:t>В5.</w:t>
      </w:r>
      <w:r>
        <w:rPr>
          <w:rFonts w:eastAsia="Times New Roman"/>
          <w:b/>
          <w:bCs/>
          <w:color w:val="000000" w:themeColor="text1"/>
          <w:sz w:val="28"/>
          <w:szCs w:val="28"/>
          <w:lang w:eastAsia="ru-RU"/>
        </w:rPr>
        <w:tab/>
        <w:t>Криминалистическое исследование следов рук</w:t>
      </w:r>
    </w:p>
    <w:p w:rsidR="00050B34" w:rsidRDefault="00050B34" w:rsidP="00050B34">
      <w:pPr>
        <w:pStyle w:val="10"/>
        <w:spacing w:after="0" w:line="360" w:lineRule="auto"/>
        <w:ind w:firstLine="709"/>
        <w:contextualSpacing/>
        <w:jc w:val="both"/>
        <w:rPr>
          <w:rFonts w:eastAsia="Times New Roman"/>
          <w:bCs/>
          <w:iCs/>
          <w:color w:val="000000" w:themeColor="text1"/>
          <w:sz w:val="28"/>
          <w:szCs w:val="28"/>
        </w:rPr>
      </w:pPr>
      <w:r>
        <w:rPr>
          <w:rFonts w:eastAsia="Times New Roman"/>
          <w:bCs/>
          <w:iCs/>
          <w:color w:val="000000" w:themeColor="text1"/>
          <w:sz w:val="28"/>
          <w:szCs w:val="28"/>
        </w:rPr>
        <w:t xml:space="preserve">Целью задания является демонстрация навыков дактилоскопии в моделируемых условиях. </w:t>
      </w:r>
    </w:p>
    <w:p w:rsidR="00050B34" w:rsidRDefault="00050B34" w:rsidP="00050B34">
      <w:pPr>
        <w:pStyle w:val="10"/>
        <w:spacing w:after="0" w:line="360" w:lineRule="auto"/>
        <w:ind w:firstLine="709"/>
        <w:contextualSpacing/>
        <w:jc w:val="both"/>
        <w:rPr>
          <w:rFonts w:eastAsia="Times New Roman"/>
          <w:bCs/>
          <w:iCs/>
          <w:color w:val="000000" w:themeColor="text1"/>
          <w:sz w:val="28"/>
          <w:szCs w:val="28"/>
        </w:rPr>
      </w:pPr>
      <w:r>
        <w:rPr>
          <w:rFonts w:eastAsia="Times New Roman"/>
          <w:bCs/>
          <w:iCs/>
          <w:color w:val="000000" w:themeColor="text1"/>
          <w:sz w:val="28"/>
          <w:szCs w:val="28"/>
        </w:rPr>
        <w:t xml:space="preserve">На основании «легенды» (следы рук на отрезках </w:t>
      </w:r>
      <w:proofErr w:type="spellStart"/>
      <w:r>
        <w:rPr>
          <w:rFonts w:eastAsia="Times New Roman"/>
          <w:bCs/>
          <w:iCs/>
          <w:color w:val="000000" w:themeColor="text1"/>
          <w:sz w:val="28"/>
          <w:szCs w:val="28"/>
        </w:rPr>
        <w:t>дактилопленки</w:t>
      </w:r>
      <w:proofErr w:type="spellEnd"/>
      <w:r>
        <w:rPr>
          <w:rFonts w:eastAsia="Times New Roman"/>
          <w:bCs/>
          <w:iCs/>
          <w:color w:val="000000" w:themeColor="text1"/>
          <w:sz w:val="28"/>
          <w:szCs w:val="28"/>
        </w:rPr>
        <w:t xml:space="preserve"> и </w:t>
      </w:r>
      <w:proofErr w:type="spellStart"/>
      <w:r>
        <w:rPr>
          <w:rFonts w:eastAsia="Times New Roman"/>
          <w:bCs/>
          <w:iCs/>
          <w:color w:val="000000" w:themeColor="text1"/>
          <w:sz w:val="28"/>
          <w:szCs w:val="28"/>
        </w:rPr>
        <w:t>дактилокарты</w:t>
      </w:r>
      <w:proofErr w:type="spellEnd"/>
      <w:r>
        <w:rPr>
          <w:rFonts w:eastAsia="Times New Roman"/>
          <w:bCs/>
          <w:iCs/>
          <w:color w:val="000000" w:themeColor="text1"/>
          <w:sz w:val="28"/>
          <w:szCs w:val="28"/>
        </w:rPr>
        <w:t>, предоставляется участнику непосредственно перед выполнением задания) необходимо провести сравнение папиллярного узора в следах рук и отпечатках</w:t>
      </w:r>
      <w:r w:rsidR="002F3167">
        <w:rPr>
          <w:rFonts w:eastAsia="Times New Roman"/>
          <w:bCs/>
          <w:iCs/>
          <w:color w:val="000000" w:themeColor="text1"/>
          <w:sz w:val="28"/>
          <w:szCs w:val="28"/>
        </w:rPr>
        <w:t xml:space="preserve"> пальцев</w:t>
      </w:r>
      <w:r w:rsidR="00787F45">
        <w:rPr>
          <w:rFonts w:eastAsia="Times New Roman"/>
          <w:bCs/>
          <w:iCs/>
          <w:color w:val="000000" w:themeColor="text1"/>
          <w:sz w:val="28"/>
          <w:szCs w:val="28"/>
        </w:rPr>
        <w:t xml:space="preserve"> /</w:t>
      </w:r>
      <w:r w:rsidR="002F3167">
        <w:rPr>
          <w:rFonts w:eastAsia="Times New Roman"/>
          <w:bCs/>
          <w:iCs/>
          <w:color w:val="000000" w:themeColor="text1"/>
          <w:sz w:val="28"/>
          <w:szCs w:val="28"/>
        </w:rPr>
        <w:t xml:space="preserve"> оттисках ладоней </w:t>
      </w:r>
      <w:r w:rsidR="00787F45">
        <w:rPr>
          <w:rFonts w:eastAsia="Times New Roman"/>
          <w:bCs/>
          <w:iCs/>
          <w:color w:val="000000" w:themeColor="text1"/>
          <w:sz w:val="28"/>
          <w:szCs w:val="28"/>
        </w:rPr>
        <w:t xml:space="preserve">рук </w:t>
      </w:r>
      <w:r w:rsidR="002F3167">
        <w:rPr>
          <w:rFonts w:eastAsia="Times New Roman"/>
          <w:bCs/>
          <w:iCs/>
          <w:color w:val="000000" w:themeColor="text1"/>
          <w:sz w:val="28"/>
          <w:szCs w:val="28"/>
        </w:rPr>
        <w:t xml:space="preserve">на </w:t>
      </w:r>
      <w:proofErr w:type="spellStart"/>
      <w:r w:rsidR="002F3167">
        <w:rPr>
          <w:rFonts w:eastAsia="Times New Roman"/>
          <w:bCs/>
          <w:iCs/>
          <w:color w:val="000000" w:themeColor="text1"/>
          <w:sz w:val="28"/>
          <w:szCs w:val="28"/>
        </w:rPr>
        <w:t>дактилокартах</w:t>
      </w:r>
      <w:proofErr w:type="spellEnd"/>
      <w:r w:rsidR="002F3167">
        <w:rPr>
          <w:rFonts w:eastAsia="Times New Roman"/>
          <w:bCs/>
          <w:iCs/>
          <w:color w:val="000000" w:themeColor="text1"/>
          <w:sz w:val="28"/>
          <w:szCs w:val="28"/>
        </w:rPr>
        <w:t>.</w:t>
      </w:r>
    </w:p>
    <w:p w:rsidR="00050B34" w:rsidRDefault="00050B34" w:rsidP="00787F45">
      <w:pPr>
        <w:pStyle w:val="10"/>
        <w:spacing w:after="0" w:line="360" w:lineRule="auto"/>
        <w:ind w:firstLine="709"/>
        <w:contextualSpacing/>
        <w:jc w:val="both"/>
        <w:rPr>
          <w:rFonts w:eastAsia="Times New Roman"/>
          <w:bCs/>
          <w:iCs/>
          <w:color w:val="000000" w:themeColor="text1"/>
          <w:sz w:val="28"/>
          <w:szCs w:val="28"/>
        </w:rPr>
      </w:pPr>
      <w:r>
        <w:rPr>
          <w:rFonts w:eastAsia="Times New Roman"/>
          <w:bCs/>
          <w:iCs/>
          <w:color w:val="000000" w:themeColor="text1"/>
          <w:sz w:val="28"/>
          <w:szCs w:val="28"/>
        </w:rPr>
        <w:t>Алгоритм работы.</w:t>
      </w:r>
    </w:p>
    <w:p w:rsidR="00050B34" w:rsidRDefault="00050B34" w:rsidP="00787F45">
      <w:pPr>
        <w:pStyle w:val="1a"/>
        <w:tabs>
          <w:tab w:val="left" w:pos="284"/>
        </w:tabs>
        <w:suppressAutoHyphens/>
        <w:spacing w:before="0" w:line="360" w:lineRule="auto"/>
        <w:ind w:left="709" w:firstLine="0"/>
        <w:outlineLvl w:val="9"/>
        <w:rPr>
          <w:rFonts w:ascii="Times New Roman" w:hAnsi="Times New Roman" w:cs="Times New Roman"/>
          <w:b w:val="0"/>
          <w:color w:val="000000"/>
        </w:rPr>
      </w:pPr>
      <w:r>
        <w:rPr>
          <w:rFonts w:ascii="Times New Roman" w:hAnsi="Times New Roman" w:cs="Times New Roman"/>
          <w:b w:val="0"/>
          <w:color w:val="000000"/>
        </w:rPr>
        <w:t>а.</w:t>
      </w:r>
      <w:r>
        <w:rPr>
          <w:rFonts w:ascii="Times New Roman" w:hAnsi="Times New Roman" w:cs="Times New Roman"/>
          <w:b w:val="0"/>
          <w:color w:val="000000"/>
        </w:rPr>
        <w:tab/>
      </w:r>
      <w:r w:rsidR="00B86F2B">
        <w:rPr>
          <w:rFonts w:ascii="Times New Roman" w:hAnsi="Times New Roman" w:cs="Times New Roman"/>
          <w:b w:val="0"/>
          <w:color w:val="000000"/>
        </w:rPr>
        <w:t xml:space="preserve">Определить тип и вид папиллярного узора </w:t>
      </w:r>
      <w:r w:rsidR="00787F45">
        <w:rPr>
          <w:rFonts w:ascii="Times New Roman" w:hAnsi="Times New Roman" w:cs="Times New Roman"/>
          <w:b w:val="0"/>
          <w:color w:val="000000"/>
        </w:rPr>
        <w:t>в следах и отпечатках пальцев рук, отмети</w:t>
      </w:r>
      <w:r w:rsidR="00844EBD">
        <w:rPr>
          <w:rFonts w:ascii="Times New Roman" w:hAnsi="Times New Roman" w:cs="Times New Roman"/>
          <w:b w:val="0"/>
          <w:color w:val="000000"/>
        </w:rPr>
        <w:t xml:space="preserve">ть результат на отрезках </w:t>
      </w:r>
      <w:proofErr w:type="spellStart"/>
      <w:r w:rsidR="00844EBD">
        <w:rPr>
          <w:rFonts w:ascii="Times New Roman" w:hAnsi="Times New Roman" w:cs="Times New Roman"/>
          <w:b w:val="0"/>
          <w:color w:val="000000"/>
        </w:rPr>
        <w:t>дактило</w:t>
      </w:r>
      <w:r w:rsidR="00787F45">
        <w:rPr>
          <w:rFonts w:ascii="Times New Roman" w:hAnsi="Times New Roman" w:cs="Times New Roman"/>
          <w:b w:val="0"/>
          <w:color w:val="000000"/>
        </w:rPr>
        <w:t>пленки</w:t>
      </w:r>
      <w:proofErr w:type="spellEnd"/>
      <w:r w:rsidR="00787F45">
        <w:rPr>
          <w:rFonts w:ascii="Times New Roman" w:hAnsi="Times New Roman" w:cs="Times New Roman"/>
          <w:b w:val="0"/>
          <w:color w:val="000000"/>
        </w:rPr>
        <w:t xml:space="preserve"> и </w:t>
      </w:r>
      <w:proofErr w:type="spellStart"/>
      <w:r w:rsidR="00787F45">
        <w:rPr>
          <w:rFonts w:ascii="Times New Roman" w:hAnsi="Times New Roman" w:cs="Times New Roman"/>
          <w:b w:val="0"/>
          <w:color w:val="000000"/>
        </w:rPr>
        <w:t>дактилокартах</w:t>
      </w:r>
      <w:proofErr w:type="spellEnd"/>
      <w:r>
        <w:rPr>
          <w:rFonts w:ascii="Times New Roman" w:hAnsi="Times New Roman" w:cs="Times New Roman"/>
          <w:b w:val="0"/>
          <w:color w:val="000000"/>
        </w:rPr>
        <w:t>;</w:t>
      </w:r>
    </w:p>
    <w:p w:rsidR="00050B34" w:rsidRDefault="00050B34" w:rsidP="00787F45">
      <w:pPr>
        <w:pStyle w:val="1a"/>
        <w:tabs>
          <w:tab w:val="left" w:pos="284"/>
        </w:tabs>
        <w:suppressAutoHyphens/>
        <w:spacing w:before="0" w:line="360" w:lineRule="auto"/>
        <w:ind w:left="709" w:firstLine="0"/>
        <w:outlineLvl w:val="9"/>
        <w:rPr>
          <w:rFonts w:ascii="Times New Roman" w:hAnsi="Times New Roman" w:cs="Times New Roman"/>
          <w:b w:val="0"/>
          <w:color w:val="000000"/>
        </w:rPr>
      </w:pPr>
      <w:r>
        <w:rPr>
          <w:rFonts w:ascii="Times New Roman" w:hAnsi="Times New Roman" w:cs="Times New Roman"/>
          <w:b w:val="0"/>
          <w:color w:val="000000"/>
        </w:rPr>
        <w:t>в.</w:t>
      </w:r>
      <w:r>
        <w:rPr>
          <w:rFonts w:ascii="Times New Roman" w:hAnsi="Times New Roman" w:cs="Times New Roman"/>
          <w:b w:val="0"/>
          <w:color w:val="000000"/>
        </w:rPr>
        <w:tab/>
      </w:r>
      <w:r w:rsidR="00787F45">
        <w:rPr>
          <w:rFonts w:ascii="Times New Roman" w:hAnsi="Times New Roman" w:cs="Times New Roman"/>
          <w:b w:val="0"/>
          <w:color w:val="000000"/>
        </w:rPr>
        <w:t>П</w:t>
      </w:r>
      <w:r w:rsidR="00787F45" w:rsidRPr="00787F45">
        <w:rPr>
          <w:rFonts w:ascii="Times New Roman" w:hAnsi="Times New Roman" w:cs="Times New Roman"/>
          <w:b w:val="0"/>
          <w:color w:val="000000"/>
        </w:rPr>
        <w:t>ровести сравнение папиллярного узора в следах рук и отпечатках пальцев рук</w:t>
      </w:r>
      <w:r w:rsidR="00787F45">
        <w:rPr>
          <w:rFonts w:ascii="Times New Roman" w:hAnsi="Times New Roman" w:cs="Times New Roman"/>
          <w:b w:val="0"/>
          <w:color w:val="000000"/>
        </w:rPr>
        <w:t xml:space="preserve">, отметить совпадения на </w:t>
      </w:r>
      <w:proofErr w:type="spellStart"/>
      <w:r w:rsidR="00787F45">
        <w:rPr>
          <w:rFonts w:ascii="Times New Roman" w:hAnsi="Times New Roman" w:cs="Times New Roman"/>
          <w:b w:val="0"/>
          <w:color w:val="000000"/>
        </w:rPr>
        <w:t>дактилокартах</w:t>
      </w:r>
      <w:proofErr w:type="spellEnd"/>
      <w:r w:rsidR="00787F45" w:rsidRPr="00787F45">
        <w:rPr>
          <w:rFonts w:ascii="Times New Roman" w:hAnsi="Times New Roman" w:cs="Times New Roman"/>
          <w:b w:val="0"/>
          <w:color w:val="000000"/>
        </w:rPr>
        <w:t xml:space="preserve"> на </w:t>
      </w:r>
      <w:proofErr w:type="spellStart"/>
      <w:r w:rsidR="00787F45" w:rsidRPr="00787F45">
        <w:rPr>
          <w:rFonts w:ascii="Times New Roman" w:hAnsi="Times New Roman" w:cs="Times New Roman"/>
          <w:b w:val="0"/>
          <w:color w:val="000000"/>
        </w:rPr>
        <w:t>дактилокартах</w:t>
      </w:r>
      <w:proofErr w:type="spellEnd"/>
      <w:r>
        <w:rPr>
          <w:rFonts w:ascii="Times New Roman" w:hAnsi="Times New Roman" w:cs="Times New Roman"/>
          <w:b w:val="0"/>
          <w:color w:val="000000"/>
        </w:rPr>
        <w:t>;</w:t>
      </w:r>
    </w:p>
    <w:p w:rsidR="00050B34" w:rsidRDefault="00050B34" w:rsidP="00787F45">
      <w:pPr>
        <w:pStyle w:val="10"/>
        <w:spacing w:after="0" w:line="360" w:lineRule="auto"/>
        <w:ind w:firstLine="709"/>
        <w:contextualSpacing/>
        <w:jc w:val="both"/>
        <w:rPr>
          <w:rFonts w:eastAsia="Times New Roman"/>
          <w:bCs/>
          <w:iCs/>
          <w:color w:val="000000" w:themeColor="text1"/>
          <w:sz w:val="28"/>
          <w:szCs w:val="28"/>
        </w:rPr>
      </w:pPr>
      <w:r>
        <w:rPr>
          <w:rFonts w:eastAsia="Times New Roman"/>
          <w:bCs/>
          <w:iCs/>
          <w:color w:val="000000" w:themeColor="text1"/>
          <w:sz w:val="28"/>
          <w:szCs w:val="28"/>
        </w:rPr>
        <w:lastRenderedPageBreak/>
        <w:t xml:space="preserve">Форма одежды конкурсанта - форменное обмундирование по сезону. Лимит времени на выполнение задания: не более </w:t>
      </w:r>
      <w:r w:rsidR="00FB39EB">
        <w:rPr>
          <w:rFonts w:eastAsia="Times New Roman"/>
          <w:bCs/>
          <w:iCs/>
          <w:color w:val="000000" w:themeColor="text1"/>
          <w:sz w:val="28"/>
          <w:szCs w:val="28"/>
        </w:rPr>
        <w:t>3</w:t>
      </w:r>
      <w:r>
        <w:rPr>
          <w:rFonts w:eastAsia="Times New Roman"/>
          <w:bCs/>
          <w:iCs/>
          <w:color w:val="000000" w:themeColor="text1"/>
          <w:sz w:val="28"/>
          <w:szCs w:val="28"/>
        </w:rPr>
        <w:t>0 минут.</w:t>
      </w:r>
    </w:p>
    <w:p w:rsidR="00050B34" w:rsidRDefault="00050B34" w:rsidP="00787F45">
      <w:pPr>
        <w:pStyle w:val="10"/>
        <w:spacing w:after="0" w:line="360" w:lineRule="auto"/>
        <w:ind w:firstLine="709"/>
        <w:contextualSpacing/>
        <w:jc w:val="both"/>
        <w:rPr>
          <w:rFonts w:eastAsia="Times New Roman"/>
          <w:bCs/>
          <w:iCs/>
          <w:color w:val="000000" w:themeColor="text1"/>
          <w:sz w:val="28"/>
          <w:szCs w:val="28"/>
        </w:rPr>
      </w:pPr>
      <w:r>
        <w:rPr>
          <w:rFonts w:eastAsia="Times New Roman"/>
          <w:bCs/>
          <w:iCs/>
          <w:color w:val="000000" w:themeColor="text1"/>
          <w:sz w:val="28"/>
          <w:szCs w:val="28"/>
        </w:rPr>
        <w:t>Лимит попыток: одна.</w:t>
      </w:r>
    </w:p>
    <w:p w:rsidR="00787F45" w:rsidRDefault="00050B34" w:rsidP="00787F45">
      <w:pPr>
        <w:pStyle w:val="10"/>
        <w:spacing w:after="0" w:line="360" w:lineRule="auto"/>
        <w:ind w:firstLine="709"/>
        <w:contextualSpacing/>
        <w:jc w:val="both"/>
        <w:rPr>
          <w:rFonts w:eastAsia="Times New Roman"/>
          <w:bCs/>
          <w:iCs/>
          <w:color w:val="000000" w:themeColor="text1"/>
          <w:sz w:val="28"/>
          <w:szCs w:val="28"/>
        </w:rPr>
      </w:pPr>
      <w:r>
        <w:rPr>
          <w:rFonts w:eastAsia="Times New Roman"/>
          <w:bCs/>
          <w:iCs/>
          <w:color w:val="000000" w:themeColor="text1"/>
          <w:sz w:val="28"/>
          <w:szCs w:val="28"/>
        </w:rPr>
        <w:t xml:space="preserve">По итогам выполнения задания участник должен продемонстрировать </w:t>
      </w:r>
      <w:r w:rsidRPr="00050B34">
        <w:rPr>
          <w:rFonts w:eastAsia="Times New Roman"/>
          <w:bCs/>
          <w:iCs/>
          <w:color w:val="000000" w:themeColor="text1"/>
          <w:sz w:val="28"/>
          <w:szCs w:val="28"/>
        </w:rPr>
        <w:t>навык</w:t>
      </w:r>
      <w:r>
        <w:rPr>
          <w:rFonts w:eastAsia="Times New Roman"/>
          <w:bCs/>
          <w:iCs/>
          <w:color w:val="000000" w:themeColor="text1"/>
          <w:sz w:val="28"/>
          <w:szCs w:val="28"/>
        </w:rPr>
        <w:t>и</w:t>
      </w:r>
      <w:r w:rsidRPr="00050B34">
        <w:rPr>
          <w:rFonts w:eastAsia="Times New Roman"/>
          <w:bCs/>
          <w:iCs/>
          <w:color w:val="000000" w:themeColor="text1"/>
          <w:sz w:val="28"/>
          <w:szCs w:val="28"/>
        </w:rPr>
        <w:t xml:space="preserve"> дактилоскопи</w:t>
      </w:r>
      <w:r w:rsidR="00787F45">
        <w:rPr>
          <w:rFonts w:eastAsia="Times New Roman"/>
          <w:bCs/>
          <w:iCs/>
          <w:color w:val="000000" w:themeColor="text1"/>
          <w:sz w:val="28"/>
          <w:szCs w:val="28"/>
        </w:rPr>
        <w:t>и</w:t>
      </w:r>
      <w:r>
        <w:rPr>
          <w:rFonts w:eastAsia="Times New Roman"/>
          <w:bCs/>
          <w:iCs/>
          <w:color w:val="000000" w:themeColor="text1"/>
          <w:sz w:val="28"/>
          <w:szCs w:val="28"/>
        </w:rPr>
        <w:t xml:space="preserve">, предоставить </w:t>
      </w:r>
      <w:r w:rsidR="00787F45">
        <w:rPr>
          <w:rFonts w:eastAsia="Times New Roman"/>
          <w:bCs/>
          <w:iCs/>
          <w:color w:val="000000" w:themeColor="text1"/>
          <w:sz w:val="28"/>
          <w:szCs w:val="28"/>
        </w:rPr>
        <w:t xml:space="preserve">отметки о типе и виде папиллярного узора на отрезках </w:t>
      </w:r>
      <w:proofErr w:type="spellStart"/>
      <w:r w:rsidR="00787F45">
        <w:rPr>
          <w:rFonts w:eastAsia="Times New Roman"/>
          <w:bCs/>
          <w:iCs/>
          <w:color w:val="000000" w:themeColor="text1"/>
          <w:sz w:val="28"/>
          <w:szCs w:val="28"/>
        </w:rPr>
        <w:t>дактилопленки</w:t>
      </w:r>
      <w:proofErr w:type="spellEnd"/>
      <w:r w:rsidR="00787F45">
        <w:rPr>
          <w:rFonts w:eastAsia="Times New Roman"/>
          <w:bCs/>
          <w:iCs/>
          <w:color w:val="000000" w:themeColor="text1"/>
          <w:sz w:val="28"/>
          <w:szCs w:val="28"/>
        </w:rPr>
        <w:t xml:space="preserve"> и </w:t>
      </w:r>
      <w:proofErr w:type="spellStart"/>
      <w:r w:rsidR="00787F45">
        <w:rPr>
          <w:rFonts w:eastAsia="Times New Roman"/>
          <w:bCs/>
          <w:iCs/>
          <w:color w:val="000000" w:themeColor="text1"/>
          <w:sz w:val="28"/>
          <w:szCs w:val="28"/>
        </w:rPr>
        <w:t>дактилокартах</w:t>
      </w:r>
      <w:proofErr w:type="spellEnd"/>
      <w:r w:rsidR="00787F45">
        <w:rPr>
          <w:rFonts w:eastAsia="Times New Roman"/>
          <w:bCs/>
          <w:iCs/>
          <w:color w:val="000000" w:themeColor="text1"/>
          <w:sz w:val="28"/>
          <w:szCs w:val="28"/>
        </w:rPr>
        <w:t xml:space="preserve">, отметки о совпадении папиллярного узора в следах и отпечатках на </w:t>
      </w:r>
      <w:proofErr w:type="spellStart"/>
      <w:r w:rsidR="00787F45">
        <w:rPr>
          <w:rFonts w:eastAsia="Times New Roman"/>
          <w:bCs/>
          <w:iCs/>
          <w:color w:val="000000" w:themeColor="text1"/>
          <w:sz w:val="28"/>
          <w:szCs w:val="28"/>
        </w:rPr>
        <w:t>дактилокартах</w:t>
      </w:r>
      <w:proofErr w:type="spellEnd"/>
      <w:r w:rsidR="00787F45">
        <w:rPr>
          <w:rFonts w:eastAsia="Times New Roman"/>
          <w:bCs/>
          <w:iCs/>
          <w:color w:val="000000" w:themeColor="text1"/>
          <w:sz w:val="28"/>
          <w:szCs w:val="28"/>
        </w:rPr>
        <w:t>.</w:t>
      </w:r>
    </w:p>
    <w:p w:rsidR="00C057DB" w:rsidRDefault="00C057DB" w:rsidP="00787F45">
      <w:pPr>
        <w:pStyle w:val="10"/>
        <w:spacing w:after="0" w:line="360" w:lineRule="auto"/>
        <w:ind w:firstLine="709"/>
        <w:contextualSpacing/>
        <w:jc w:val="both"/>
        <w:rPr>
          <w:rFonts w:eastAsia="Times New Roman"/>
          <w:bCs/>
          <w:iCs/>
          <w:color w:val="000000" w:themeColor="text1"/>
          <w:sz w:val="28"/>
          <w:szCs w:val="28"/>
        </w:rPr>
      </w:pPr>
    </w:p>
    <w:p w:rsidR="00C057DB" w:rsidRDefault="00C057DB" w:rsidP="00C057DB">
      <w:pPr>
        <w:pStyle w:val="10"/>
        <w:spacing w:after="0" w:line="360" w:lineRule="auto"/>
        <w:jc w:val="both"/>
        <w:rPr>
          <w:rFonts w:eastAsia="Times New Roman"/>
          <w:b/>
          <w:bCs/>
          <w:color w:val="000000" w:themeColor="text1"/>
          <w:sz w:val="28"/>
          <w:szCs w:val="28"/>
          <w:lang w:eastAsia="ru-RU"/>
        </w:rPr>
      </w:pPr>
    </w:p>
    <w:p w:rsidR="00C057DB" w:rsidRDefault="00C057DB" w:rsidP="00C057DB">
      <w:pPr>
        <w:pStyle w:val="10"/>
        <w:spacing w:after="0" w:line="360" w:lineRule="auto"/>
        <w:jc w:val="both"/>
        <w:rPr>
          <w:rFonts w:eastAsia="Times New Roman"/>
          <w:b/>
          <w:color w:val="000000" w:themeColor="text1"/>
          <w:sz w:val="28"/>
          <w:szCs w:val="28"/>
          <w:lang w:eastAsia="ru-RU"/>
        </w:rPr>
      </w:pPr>
      <w:r>
        <w:rPr>
          <w:rFonts w:eastAsia="Times New Roman"/>
          <w:b/>
          <w:bCs/>
          <w:color w:val="000000" w:themeColor="text1"/>
          <w:sz w:val="28"/>
          <w:szCs w:val="28"/>
          <w:lang w:eastAsia="ru-RU"/>
        </w:rPr>
        <w:t>Модуль Г.</w:t>
      </w:r>
      <w:r w:rsidR="009F7107">
        <w:rPr>
          <w:rFonts w:eastAsia="Times New Roman"/>
          <w:b/>
          <w:color w:val="000000" w:themeColor="text1"/>
          <w:sz w:val="28"/>
          <w:szCs w:val="28"/>
          <w:lang w:eastAsia="ru-RU"/>
        </w:rPr>
        <w:tab/>
        <w:t xml:space="preserve">Работа на месте происшествия </w:t>
      </w:r>
    </w:p>
    <w:p w:rsidR="00C057DB" w:rsidRDefault="00C057DB" w:rsidP="00C057DB">
      <w:pPr>
        <w:pStyle w:val="10"/>
        <w:spacing w:after="0" w:line="360" w:lineRule="auto"/>
        <w:jc w:val="both"/>
        <w:rPr>
          <w:rFonts w:eastAsia="Times New Roman"/>
          <w:bCs/>
          <w:iCs/>
          <w:color w:val="000000" w:themeColor="text1"/>
          <w:sz w:val="28"/>
          <w:szCs w:val="28"/>
        </w:rPr>
      </w:pPr>
      <w:r w:rsidRPr="004132F7">
        <w:rPr>
          <w:rFonts w:eastAsia="Times New Roman"/>
          <w:b/>
          <w:bCs/>
          <w:iCs/>
          <w:color w:val="000000" w:themeColor="text1"/>
          <w:sz w:val="28"/>
          <w:szCs w:val="28"/>
        </w:rPr>
        <w:t>Время на выполнение модуля</w:t>
      </w:r>
      <w:r>
        <w:rPr>
          <w:rFonts w:eastAsia="Times New Roman"/>
          <w:bCs/>
          <w:iCs/>
          <w:color w:val="000000" w:themeColor="text1"/>
          <w:sz w:val="28"/>
          <w:szCs w:val="28"/>
        </w:rPr>
        <w:t xml:space="preserve">: </w:t>
      </w:r>
      <w:r w:rsidR="009F7107">
        <w:rPr>
          <w:rFonts w:eastAsia="Times New Roman"/>
          <w:bCs/>
          <w:iCs/>
          <w:color w:val="000000" w:themeColor="text1"/>
          <w:sz w:val="28"/>
          <w:szCs w:val="28"/>
        </w:rPr>
        <w:t xml:space="preserve">3 </w:t>
      </w:r>
      <w:r w:rsidRPr="00FB39EB">
        <w:rPr>
          <w:rFonts w:eastAsia="Times New Roman"/>
          <w:bCs/>
          <w:iCs/>
          <w:color w:val="000000" w:themeColor="text1"/>
          <w:sz w:val="28"/>
          <w:szCs w:val="28"/>
        </w:rPr>
        <w:t>часа</w:t>
      </w:r>
    </w:p>
    <w:p w:rsidR="00C057DB" w:rsidRDefault="00C057DB" w:rsidP="00C057DB">
      <w:pPr>
        <w:pStyle w:val="10"/>
        <w:spacing w:after="0" w:line="360" w:lineRule="auto"/>
        <w:contextualSpacing/>
        <w:jc w:val="both"/>
        <w:rPr>
          <w:rFonts w:eastAsia="Times New Roman"/>
          <w:bCs/>
          <w:i/>
          <w:color w:val="000000" w:themeColor="text1"/>
          <w:sz w:val="28"/>
          <w:szCs w:val="28"/>
        </w:rPr>
      </w:pPr>
      <w:r>
        <w:rPr>
          <w:rFonts w:eastAsia="Times New Roman"/>
          <w:b/>
          <w:bCs/>
          <w:color w:val="000000" w:themeColor="text1"/>
          <w:sz w:val="28"/>
          <w:szCs w:val="28"/>
        </w:rPr>
        <w:t>Задание:</w:t>
      </w:r>
    </w:p>
    <w:p w:rsidR="00C057DB" w:rsidRDefault="009F7107" w:rsidP="00C057DB">
      <w:pPr>
        <w:pStyle w:val="10"/>
        <w:spacing w:after="0" w:line="360" w:lineRule="auto"/>
        <w:jc w:val="center"/>
        <w:rPr>
          <w:rFonts w:eastAsia="Times New Roman"/>
          <w:b/>
          <w:bCs/>
          <w:color w:val="000000" w:themeColor="text1"/>
          <w:sz w:val="28"/>
          <w:szCs w:val="28"/>
          <w:lang w:eastAsia="ru-RU"/>
        </w:rPr>
      </w:pPr>
      <w:r>
        <w:rPr>
          <w:rFonts w:eastAsia="Times New Roman"/>
          <w:b/>
          <w:bCs/>
          <w:color w:val="000000" w:themeColor="text1"/>
          <w:sz w:val="28"/>
          <w:szCs w:val="28"/>
          <w:lang w:eastAsia="ru-RU"/>
        </w:rPr>
        <w:t>Г</w:t>
      </w:r>
      <w:proofErr w:type="gramStart"/>
      <w:r>
        <w:rPr>
          <w:rFonts w:eastAsia="Times New Roman"/>
          <w:b/>
          <w:bCs/>
          <w:color w:val="000000" w:themeColor="text1"/>
          <w:sz w:val="28"/>
          <w:szCs w:val="28"/>
          <w:lang w:eastAsia="ru-RU"/>
        </w:rPr>
        <w:t>1</w:t>
      </w:r>
      <w:proofErr w:type="gramEnd"/>
      <w:r>
        <w:rPr>
          <w:rFonts w:eastAsia="Times New Roman"/>
          <w:b/>
          <w:bCs/>
          <w:color w:val="000000" w:themeColor="text1"/>
          <w:sz w:val="28"/>
          <w:szCs w:val="28"/>
          <w:lang w:eastAsia="ru-RU"/>
        </w:rPr>
        <w:t>.</w:t>
      </w:r>
      <w:r>
        <w:rPr>
          <w:rFonts w:eastAsia="Times New Roman"/>
          <w:b/>
          <w:bCs/>
          <w:color w:val="000000" w:themeColor="text1"/>
          <w:sz w:val="28"/>
          <w:szCs w:val="28"/>
          <w:lang w:eastAsia="ru-RU"/>
        </w:rPr>
        <w:tab/>
        <w:t xml:space="preserve">Убийство в жилище </w:t>
      </w:r>
    </w:p>
    <w:p w:rsidR="00151EAD" w:rsidRDefault="00C057DB" w:rsidP="009F7107">
      <w:pPr>
        <w:pStyle w:val="10"/>
        <w:spacing w:after="0" w:line="360" w:lineRule="auto"/>
        <w:ind w:firstLine="709"/>
        <w:contextualSpacing/>
        <w:jc w:val="both"/>
        <w:rPr>
          <w:rFonts w:eastAsia="Times New Roman"/>
          <w:bCs/>
          <w:iCs/>
          <w:color w:val="000000" w:themeColor="text1"/>
          <w:sz w:val="28"/>
          <w:szCs w:val="28"/>
        </w:rPr>
      </w:pPr>
      <w:r>
        <w:rPr>
          <w:rFonts w:eastAsia="Times New Roman"/>
          <w:bCs/>
          <w:iCs/>
          <w:color w:val="000000" w:themeColor="text1"/>
          <w:sz w:val="28"/>
          <w:szCs w:val="28"/>
        </w:rPr>
        <w:t>Целью задания является демонстрация участником применения навыков (знаний) криминалистической техники и тактики проведения отдельных следственных действий с испо</w:t>
      </w:r>
      <w:r w:rsidR="009F7107">
        <w:rPr>
          <w:rFonts w:eastAsia="Times New Roman"/>
          <w:bCs/>
          <w:iCs/>
          <w:color w:val="000000" w:themeColor="text1"/>
          <w:sz w:val="28"/>
          <w:szCs w:val="28"/>
        </w:rPr>
        <w:t>льзованием техн</w:t>
      </w:r>
      <w:r w:rsidR="00844EBD">
        <w:rPr>
          <w:rFonts w:eastAsia="Times New Roman"/>
          <w:bCs/>
          <w:iCs/>
          <w:color w:val="000000" w:themeColor="text1"/>
          <w:sz w:val="28"/>
          <w:szCs w:val="28"/>
        </w:rPr>
        <w:t xml:space="preserve">ико-криминалистических средств </w:t>
      </w:r>
      <w:r w:rsidR="00151EAD">
        <w:rPr>
          <w:rFonts w:eastAsia="Times New Roman"/>
          <w:bCs/>
          <w:iCs/>
          <w:color w:val="000000" w:themeColor="text1"/>
          <w:sz w:val="28"/>
          <w:szCs w:val="28"/>
        </w:rPr>
        <w:t>на месте происшествия.</w:t>
      </w:r>
    </w:p>
    <w:p w:rsidR="009F7107" w:rsidRDefault="00C057DB" w:rsidP="009F7107">
      <w:pPr>
        <w:pStyle w:val="10"/>
        <w:spacing w:after="0" w:line="360" w:lineRule="auto"/>
        <w:ind w:firstLine="709"/>
        <w:contextualSpacing/>
        <w:jc w:val="both"/>
        <w:rPr>
          <w:rFonts w:eastAsia="Times New Roman"/>
          <w:bCs/>
          <w:iCs/>
          <w:color w:val="000000" w:themeColor="text1"/>
          <w:sz w:val="28"/>
          <w:szCs w:val="28"/>
        </w:rPr>
      </w:pPr>
      <w:r>
        <w:rPr>
          <w:rFonts w:eastAsia="Times New Roman"/>
          <w:bCs/>
          <w:iCs/>
          <w:color w:val="000000" w:themeColor="text1"/>
          <w:sz w:val="28"/>
          <w:szCs w:val="28"/>
        </w:rPr>
        <w:t>Алгоритм работы.</w:t>
      </w:r>
    </w:p>
    <w:p w:rsidR="000C75FD" w:rsidRDefault="000C75FD" w:rsidP="000C75FD">
      <w:pPr>
        <w:pStyle w:val="10"/>
        <w:spacing w:after="0" w:line="360" w:lineRule="auto"/>
        <w:ind w:firstLine="709"/>
        <w:contextualSpacing/>
        <w:jc w:val="both"/>
        <w:rPr>
          <w:rFonts w:eastAsia="Times New Roman"/>
          <w:bCs/>
          <w:iCs/>
          <w:color w:val="000000" w:themeColor="text1"/>
          <w:sz w:val="28"/>
          <w:szCs w:val="28"/>
        </w:rPr>
      </w:pPr>
      <w:r>
        <w:rPr>
          <w:rFonts w:eastAsia="Times New Roman"/>
          <w:bCs/>
          <w:iCs/>
          <w:color w:val="000000" w:themeColor="text1"/>
          <w:sz w:val="28"/>
          <w:szCs w:val="28"/>
        </w:rPr>
        <w:t xml:space="preserve">Используя криминалистический чемодан: </w:t>
      </w:r>
    </w:p>
    <w:p w:rsidR="00C057DB" w:rsidRDefault="009F7107" w:rsidP="000C75FD">
      <w:pPr>
        <w:pStyle w:val="10"/>
        <w:spacing w:after="0" w:line="360" w:lineRule="auto"/>
        <w:ind w:firstLine="709"/>
        <w:contextualSpacing/>
        <w:jc w:val="both"/>
        <w:rPr>
          <w:rFonts w:eastAsia="Times New Roman"/>
          <w:bCs/>
          <w:iCs/>
          <w:color w:val="000000" w:themeColor="text1"/>
          <w:sz w:val="28"/>
          <w:szCs w:val="28"/>
        </w:rPr>
      </w:pPr>
      <w:r>
        <w:rPr>
          <w:rFonts w:eastAsia="Times New Roman"/>
          <w:bCs/>
          <w:iCs/>
          <w:color w:val="000000" w:themeColor="text1"/>
          <w:sz w:val="28"/>
          <w:szCs w:val="28"/>
        </w:rPr>
        <w:t>а</w:t>
      </w:r>
      <w:r w:rsidR="000C75FD">
        <w:rPr>
          <w:rFonts w:eastAsia="Times New Roman"/>
          <w:bCs/>
          <w:iCs/>
          <w:color w:val="000000" w:themeColor="text1"/>
          <w:sz w:val="28"/>
          <w:szCs w:val="28"/>
        </w:rPr>
        <w:t>. Проследовать на место происшествия по факту обнаружения трупа с признаками насильственной смерти;</w:t>
      </w:r>
    </w:p>
    <w:p w:rsidR="000C75FD" w:rsidRDefault="000C75FD" w:rsidP="000C75FD">
      <w:pPr>
        <w:pStyle w:val="10"/>
        <w:spacing w:after="0" w:line="360" w:lineRule="auto"/>
        <w:ind w:firstLine="709"/>
        <w:contextualSpacing/>
        <w:jc w:val="both"/>
        <w:rPr>
          <w:rFonts w:eastAsia="Times New Roman"/>
          <w:bCs/>
          <w:iCs/>
          <w:color w:val="000000" w:themeColor="text1"/>
          <w:sz w:val="28"/>
          <w:szCs w:val="28"/>
        </w:rPr>
      </w:pPr>
      <w:proofErr w:type="gramStart"/>
      <w:r>
        <w:rPr>
          <w:rFonts w:eastAsia="Times New Roman"/>
          <w:bCs/>
          <w:iCs/>
          <w:color w:val="000000" w:themeColor="text1"/>
          <w:sz w:val="28"/>
          <w:szCs w:val="28"/>
        </w:rPr>
        <w:t>б</w:t>
      </w:r>
      <w:proofErr w:type="gramEnd"/>
      <w:r>
        <w:rPr>
          <w:rFonts w:eastAsia="Times New Roman"/>
          <w:bCs/>
          <w:iCs/>
          <w:color w:val="000000" w:themeColor="text1"/>
          <w:sz w:val="28"/>
          <w:szCs w:val="28"/>
        </w:rPr>
        <w:t>. Провести осмотр места происшествия (жилище) с трупом.</w:t>
      </w:r>
    </w:p>
    <w:p w:rsidR="009F7107" w:rsidRDefault="000C75FD" w:rsidP="009F7107">
      <w:pPr>
        <w:pStyle w:val="10"/>
        <w:spacing w:after="0" w:line="360" w:lineRule="auto"/>
        <w:ind w:firstLine="709"/>
        <w:contextualSpacing/>
        <w:jc w:val="both"/>
        <w:rPr>
          <w:rFonts w:eastAsia="Times New Roman"/>
          <w:bCs/>
          <w:iCs/>
          <w:color w:val="000000" w:themeColor="text1"/>
          <w:sz w:val="28"/>
          <w:szCs w:val="28"/>
        </w:rPr>
      </w:pPr>
      <w:r>
        <w:rPr>
          <w:rFonts w:eastAsia="Times New Roman"/>
          <w:bCs/>
          <w:iCs/>
          <w:color w:val="000000" w:themeColor="text1"/>
          <w:sz w:val="28"/>
          <w:szCs w:val="28"/>
        </w:rPr>
        <w:t>в</w:t>
      </w:r>
      <w:r w:rsidR="009F7107">
        <w:rPr>
          <w:rFonts w:eastAsia="Times New Roman"/>
          <w:bCs/>
          <w:iCs/>
          <w:color w:val="000000" w:themeColor="text1"/>
          <w:sz w:val="28"/>
          <w:szCs w:val="28"/>
        </w:rPr>
        <w:t>. Заполнит</w:t>
      </w:r>
      <w:r w:rsidR="00042315">
        <w:rPr>
          <w:rFonts w:eastAsia="Times New Roman"/>
          <w:bCs/>
          <w:iCs/>
          <w:color w:val="000000" w:themeColor="text1"/>
          <w:sz w:val="28"/>
          <w:szCs w:val="28"/>
        </w:rPr>
        <w:t>ь бланк протокола о</w:t>
      </w:r>
      <w:r>
        <w:rPr>
          <w:rFonts w:eastAsia="Times New Roman"/>
          <w:bCs/>
          <w:iCs/>
          <w:color w:val="000000" w:themeColor="text1"/>
          <w:sz w:val="28"/>
          <w:szCs w:val="28"/>
        </w:rPr>
        <w:t>смотра места происшествия с трупом (указав не менее 7 трупных явлений).</w:t>
      </w:r>
    </w:p>
    <w:p w:rsidR="007673F5" w:rsidRDefault="000C75FD" w:rsidP="000C75FD">
      <w:pPr>
        <w:pStyle w:val="10"/>
        <w:spacing w:after="0" w:line="360" w:lineRule="auto"/>
        <w:ind w:firstLine="709"/>
        <w:contextualSpacing/>
        <w:jc w:val="both"/>
        <w:rPr>
          <w:rFonts w:eastAsia="Times New Roman"/>
          <w:bCs/>
          <w:iCs/>
          <w:color w:val="000000" w:themeColor="text1"/>
          <w:sz w:val="28"/>
          <w:szCs w:val="28"/>
        </w:rPr>
      </w:pPr>
      <w:r>
        <w:rPr>
          <w:rFonts w:eastAsia="Times New Roman"/>
          <w:bCs/>
          <w:iCs/>
          <w:color w:val="000000" w:themeColor="text1"/>
          <w:sz w:val="28"/>
          <w:szCs w:val="28"/>
        </w:rPr>
        <w:t>г. На месте происшествия обнаружить и зафиксировать 5 следов вещественных доказательств.</w:t>
      </w:r>
    </w:p>
    <w:p w:rsidR="00042315" w:rsidRDefault="00042315" w:rsidP="000C75FD">
      <w:pPr>
        <w:pStyle w:val="10"/>
        <w:spacing w:after="0" w:line="360" w:lineRule="auto"/>
        <w:ind w:firstLine="709"/>
        <w:contextualSpacing/>
        <w:jc w:val="both"/>
        <w:rPr>
          <w:rFonts w:eastAsia="Times New Roman"/>
          <w:bCs/>
          <w:iCs/>
          <w:color w:val="000000" w:themeColor="text1"/>
          <w:sz w:val="28"/>
          <w:szCs w:val="28"/>
        </w:rPr>
      </w:pPr>
      <w:r>
        <w:rPr>
          <w:rFonts w:eastAsia="Times New Roman"/>
          <w:bCs/>
          <w:iCs/>
          <w:color w:val="000000" w:themeColor="text1"/>
          <w:sz w:val="28"/>
          <w:szCs w:val="28"/>
        </w:rPr>
        <w:t>д. Упаковать вещественные доказательства в соответствии с требованиями УПК РФ</w:t>
      </w:r>
    </w:p>
    <w:p w:rsidR="00042315" w:rsidRDefault="00042315" w:rsidP="000C75FD">
      <w:pPr>
        <w:pStyle w:val="10"/>
        <w:spacing w:after="0" w:line="360" w:lineRule="auto"/>
        <w:ind w:firstLine="709"/>
        <w:contextualSpacing/>
        <w:jc w:val="both"/>
        <w:rPr>
          <w:rFonts w:eastAsia="Times New Roman"/>
          <w:bCs/>
          <w:iCs/>
          <w:color w:val="000000" w:themeColor="text1"/>
          <w:sz w:val="28"/>
          <w:szCs w:val="28"/>
        </w:rPr>
      </w:pPr>
      <w:r>
        <w:rPr>
          <w:rFonts w:eastAsia="Times New Roman"/>
          <w:bCs/>
          <w:iCs/>
          <w:color w:val="000000" w:themeColor="text1"/>
          <w:sz w:val="28"/>
          <w:szCs w:val="28"/>
        </w:rPr>
        <w:t xml:space="preserve">е. Назначить 5 судебных экспертиз по изъятым вещественным доказательствам. </w:t>
      </w:r>
    </w:p>
    <w:p w:rsidR="00C057DB" w:rsidRDefault="00C057DB" w:rsidP="00C057DB">
      <w:pPr>
        <w:pStyle w:val="10"/>
        <w:spacing w:after="0" w:line="360" w:lineRule="auto"/>
        <w:ind w:firstLine="709"/>
        <w:contextualSpacing/>
        <w:jc w:val="both"/>
        <w:rPr>
          <w:rFonts w:eastAsia="Times New Roman"/>
          <w:bCs/>
          <w:iCs/>
          <w:color w:val="000000" w:themeColor="text1"/>
          <w:sz w:val="28"/>
          <w:szCs w:val="28"/>
        </w:rPr>
      </w:pPr>
      <w:r>
        <w:rPr>
          <w:rFonts w:eastAsia="Times New Roman"/>
          <w:bCs/>
          <w:iCs/>
          <w:color w:val="000000" w:themeColor="text1"/>
          <w:sz w:val="28"/>
          <w:szCs w:val="28"/>
        </w:rPr>
        <w:lastRenderedPageBreak/>
        <w:t>Форма одежды конкурсанта - форменное обмундирование по сезону.</w:t>
      </w:r>
    </w:p>
    <w:p w:rsidR="00C057DB" w:rsidRDefault="00C057DB" w:rsidP="00C057DB">
      <w:pPr>
        <w:pStyle w:val="10"/>
        <w:spacing w:after="0" w:line="360" w:lineRule="auto"/>
        <w:ind w:firstLine="709"/>
        <w:contextualSpacing/>
        <w:jc w:val="both"/>
        <w:rPr>
          <w:rFonts w:eastAsia="Times New Roman"/>
          <w:bCs/>
          <w:iCs/>
          <w:color w:val="000000" w:themeColor="text1"/>
          <w:sz w:val="28"/>
          <w:szCs w:val="28"/>
        </w:rPr>
      </w:pPr>
      <w:r>
        <w:rPr>
          <w:rFonts w:eastAsia="Times New Roman"/>
          <w:bCs/>
          <w:iCs/>
          <w:color w:val="000000" w:themeColor="text1"/>
          <w:sz w:val="28"/>
          <w:szCs w:val="28"/>
        </w:rPr>
        <w:t xml:space="preserve">Лимит времени на выполнение задания: не более </w:t>
      </w:r>
      <w:r w:rsidR="007673F5">
        <w:rPr>
          <w:rFonts w:eastAsia="Times New Roman"/>
          <w:bCs/>
          <w:iCs/>
          <w:color w:val="000000" w:themeColor="text1"/>
          <w:sz w:val="28"/>
          <w:szCs w:val="28"/>
        </w:rPr>
        <w:t>6</w:t>
      </w:r>
      <w:r>
        <w:rPr>
          <w:rFonts w:eastAsia="Times New Roman"/>
          <w:bCs/>
          <w:iCs/>
          <w:color w:val="000000" w:themeColor="text1"/>
          <w:sz w:val="28"/>
          <w:szCs w:val="28"/>
        </w:rPr>
        <w:t>0 минут.</w:t>
      </w:r>
    </w:p>
    <w:p w:rsidR="00C057DB" w:rsidRDefault="00C057DB" w:rsidP="00C057DB">
      <w:pPr>
        <w:pStyle w:val="10"/>
        <w:spacing w:after="0" w:line="360" w:lineRule="auto"/>
        <w:ind w:firstLine="709"/>
        <w:contextualSpacing/>
        <w:jc w:val="both"/>
        <w:rPr>
          <w:rFonts w:eastAsia="Times New Roman"/>
          <w:bCs/>
          <w:iCs/>
          <w:color w:val="000000" w:themeColor="text1"/>
          <w:sz w:val="28"/>
          <w:szCs w:val="28"/>
        </w:rPr>
      </w:pPr>
      <w:r>
        <w:rPr>
          <w:rFonts w:eastAsia="Times New Roman"/>
          <w:bCs/>
          <w:iCs/>
          <w:color w:val="000000" w:themeColor="text1"/>
          <w:sz w:val="28"/>
          <w:szCs w:val="28"/>
        </w:rPr>
        <w:t>Лимит попыток: одна.</w:t>
      </w:r>
    </w:p>
    <w:p w:rsidR="007673F5" w:rsidRDefault="00C057DB" w:rsidP="00C057DB">
      <w:pPr>
        <w:pStyle w:val="10"/>
        <w:spacing w:after="0" w:line="360" w:lineRule="auto"/>
        <w:ind w:firstLine="709"/>
        <w:contextualSpacing/>
        <w:jc w:val="both"/>
        <w:rPr>
          <w:rFonts w:eastAsia="Times New Roman"/>
          <w:bCs/>
          <w:iCs/>
          <w:color w:val="000000" w:themeColor="text1"/>
          <w:sz w:val="28"/>
          <w:szCs w:val="28"/>
        </w:rPr>
      </w:pPr>
      <w:r>
        <w:rPr>
          <w:rFonts w:eastAsia="Times New Roman"/>
          <w:bCs/>
          <w:iCs/>
          <w:color w:val="000000" w:themeColor="text1"/>
          <w:sz w:val="28"/>
          <w:szCs w:val="28"/>
        </w:rPr>
        <w:t>По итогам выполнения задания участник должен продемонстрировать навыки применения криминалистической техники, тактических приемов проведения отдельных следственных действий, произвести осмотр места происшествия</w:t>
      </w:r>
      <w:r w:rsidR="000C75FD">
        <w:rPr>
          <w:rFonts w:eastAsia="Times New Roman"/>
          <w:bCs/>
          <w:iCs/>
          <w:color w:val="000000" w:themeColor="text1"/>
          <w:sz w:val="28"/>
          <w:szCs w:val="28"/>
        </w:rPr>
        <w:t xml:space="preserve"> с трупом,</w:t>
      </w:r>
      <w:r>
        <w:rPr>
          <w:rFonts w:eastAsia="Times New Roman"/>
          <w:bCs/>
          <w:iCs/>
          <w:color w:val="000000" w:themeColor="text1"/>
          <w:sz w:val="28"/>
          <w:szCs w:val="28"/>
        </w:rPr>
        <w:t xml:space="preserve"> обнаружить, зафиксировать</w:t>
      </w:r>
      <w:r w:rsidR="007673F5">
        <w:rPr>
          <w:rFonts w:eastAsia="Times New Roman"/>
          <w:bCs/>
          <w:iCs/>
          <w:color w:val="000000" w:themeColor="text1"/>
          <w:sz w:val="28"/>
          <w:szCs w:val="28"/>
        </w:rPr>
        <w:t xml:space="preserve"> и </w:t>
      </w:r>
      <w:r>
        <w:rPr>
          <w:rFonts w:eastAsia="Times New Roman"/>
          <w:bCs/>
          <w:iCs/>
          <w:color w:val="000000" w:themeColor="text1"/>
          <w:sz w:val="28"/>
          <w:szCs w:val="28"/>
        </w:rPr>
        <w:t xml:space="preserve">изъять </w:t>
      </w:r>
      <w:r w:rsidR="007673F5">
        <w:rPr>
          <w:rFonts w:eastAsia="Times New Roman"/>
          <w:bCs/>
          <w:iCs/>
          <w:color w:val="000000" w:themeColor="text1"/>
          <w:sz w:val="28"/>
          <w:szCs w:val="28"/>
        </w:rPr>
        <w:t xml:space="preserve">5 </w:t>
      </w:r>
      <w:r>
        <w:rPr>
          <w:rFonts w:eastAsia="Times New Roman"/>
          <w:bCs/>
          <w:iCs/>
          <w:color w:val="000000" w:themeColor="text1"/>
          <w:sz w:val="28"/>
          <w:szCs w:val="28"/>
        </w:rPr>
        <w:t>след</w:t>
      </w:r>
      <w:r w:rsidR="007673F5">
        <w:rPr>
          <w:rFonts w:eastAsia="Times New Roman"/>
          <w:bCs/>
          <w:iCs/>
          <w:color w:val="000000" w:themeColor="text1"/>
          <w:sz w:val="28"/>
          <w:szCs w:val="28"/>
        </w:rPr>
        <w:t>ов</w:t>
      </w:r>
      <w:r w:rsidR="00844EBD">
        <w:rPr>
          <w:rFonts w:eastAsia="Times New Roman"/>
          <w:bCs/>
          <w:iCs/>
          <w:color w:val="000000" w:themeColor="text1"/>
          <w:sz w:val="28"/>
          <w:szCs w:val="28"/>
        </w:rPr>
        <w:t xml:space="preserve"> </w:t>
      </w:r>
      <w:r>
        <w:rPr>
          <w:rFonts w:eastAsia="Times New Roman"/>
          <w:bCs/>
          <w:iCs/>
          <w:color w:val="000000" w:themeColor="text1"/>
          <w:sz w:val="28"/>
          <w:szCs w:val="28"/>
        </w:rPr>
        <w:t>вещественных доказательств</w:t>
      </w:r>
      <w:r w:rsidR="007673F5">
        <w:rPr>
          <w:rFonts w:eastAsia="Times New Roman"/>
          <w:bCs/>
          <w:iCs/>
          <w:color w:val="000000" w:themeColor="text1"/>
          <w:sz w:val="28"/>
          <w:szCs w:val="28"/>
        </w:rPr>
        <w:t>.</w:t>
      </w:r>
    </w:p>
    <w:p w:rsidR="007673F5" w:rsidRDefault="007673F5" w:rsidP="007673F5">
      <w:pPr>
        <w:pStyle w:val="10"/>
        <w:spacing w:after="0" w:line="360" w:lineRule="auto"/>
        <w:jc w:val="center"/>
        <w:rPr>
          <w:rFonts w:eastAsia="Times New Roman"/>
          <w:b/>
          <w:bCs/>
          <w:color w:val="000000" w:themeColor="text1"/>
          <w:sz w:val="28"/>
          <w:szCs w:val="28"/>
          <w:lang w:eastAsia="ru-RU"/>
        </w:rPr>
      </w:pPr>
      <w:r>
        <w:rPr>
          <w:rFonts w:eastAsia="Times New Roman"/>
          <w:b/>
          <w:bCs/>
          <w:color w:val="000000" w:themeColor="text1"/>
          <w:sz w:val="28"/>
          <w:szCs w:val="28"/>
          <w:lang w:eastAsia="ru-RU"/>
        </w:rPr>
        <w:t>Г</w:t>
      </w:r>
      <w:proofErr w:type="gramStart"/>
      <w:r>
        <w:rPr>
          <w:rFonts w:eastAsia="Times New Roman"/>
          <w:b/>
          <w:bCs/>
          <w:color w:val="000000" w:themeColor="text1"/>
          <w:sz w:val="28"/>
          <w:szCs w:val="28"/>
          <w:lang w:eastAsia="ru-RU"/>
        </w:rPr>
        <w:t>2</w:t>
      </w:r>
      <w:proofErr w:type="gramEnd"/>
      <w:r>
        <w:rPr>
          <w:rFonts w:eastAsia="Times New Roman"/>
          <w:b/>
          <w:bCs/>
          <w:color w:val="000000" w:themeColor="text1"/>
          <w:sz w:val="28"/>
          <w:szCs w:val="28"/>
          <w:lang w:eastAsia="ru-RU"/>
        </w:rPr>
        <w:t>.</w:t>
      </w:r>
      <w:r>
        <w:rPr>
          <w:rFonts w:eastAsia="Times New Roman"/>
          <w:b/>
          <w:bCs/>
          <w:color w:val="000000" w:themeColor="text1"/>
          <w:sz w:val="28"/>
          <w:szCs w:val="28"/>
          <w:lang w:eastAsia="ru-RU"/>
        </w:rPr>
        <w:tab/>
        <w:t>Причинение тяжког</w:t>
      </w:r>
      <w:r w:rsidR="000C75FD">
        <w:rPr>
          <w:rFonts w:eastAsia="Times New Roman"/>
          <w:b/>
          <w:bCs/>
          <w:color w:val="000000" w:themeColor="text1"/>
          <w:sz w:val="28"/>
          <w:szCs w:val="28"/>
          <w:lang w:eastAsia="ru-RU"/>
        </w:rPr>
        <w:t xml:space="preserve">о вреда </w:t>
      </w:r>
      <w:r w:rsidR="007B1A73">
        <w:rPr>
          <w:rFonts w:eastAsia="Times New Roman"/>
          <w:b/>
          <w:bCs/>
          <w:color w:val="000000" w:themeColor="text1"/>
          <w:sz w:val="28"/>
          <w:szCs w:val="28"/>
          <w:lang w:eastAsia="ru-RU"/>
        </w:rPr>
        <w:t>здоровью в подъезде (лестничная площадка</w:t>
      </w:r>
      <w:r w:rsidR="000C75FD">
        <w:rPr>
          <w:rFonts w:eastAsia="Times New Roman"/>
          <w:b/>
          <w:bCs/>
          <w:color w:val="000000" w:themeColor="text1"/>
          <w:sz w:val="28"/>
          <w:szCs w:val="28"/>
          <w:lang w:eastAsia="ru-RU"/>
        </w:rPr>
        <w:t>).</w:t>
      </w:r>
    </w:p>
    <w:p w:rsidR="007673F5" w:rsidRDefault="007673F5" w:rsidP="007673F5">
      <w:pPr>
        <w:pStyle w:val="10"/>
        <w:spacing w:after="0" w:line="360" w:lineRule="auto"/>
        <w:ind w:firstLine="709"/>
        <w:contextualSpacing/>
        <w:jc w:val="both"/>
        <w:rPr>
          <w:rFonts w:eastAsia="Times New Roman"/>
          <w:bCs/>
          <w:iCs/>
          <w:color w:val="000000" w:themeColor="text1"/>
          <w:sz w:val="28"/>
          <w:szCs w:val="28"/>
        </w:rPr>
      </w:pPr>
      <w:r>
        <w:rPr>
          <w:rFonts w:eastAsia="Times New Roman"/>
          <w:bCs/>
          <w:iCs/>
          <w:color w:val="000000" w:themeColor="text1"/>
          <w:sz w:val="28"/>
          <w:szCs w:val="28"/>
        </w:rPr>
        <w:t xml:space="preserve">Целью задания является демонстрация участником применения навыков (знаний) криминалистической техники и тактики проведения отдельных следственных действий с </w:t>
      </w:r>
      <w:r w:rsidR="000C75FD">
        <w:rPr>
          <w:rFonts w:eastAsia="Times New Roman"/>
          <w:bCs/>
          <w:iCs/>
          <w:color w:val="000000" w:themeColor="text1"/>
          <w:sz w:val="28"/>
          <w:szCs w:val="28"/>
        </w:rPr>
        <w:t>использование</w:t>
      </w:r>
      <w:r w:rsidR="00844EBD">
        <w:rPr>
          <w:rFonts w:eastAsia="Times New Roman"/>
          <w:bCs/>
          <w:iCs/>
          <w:color w:val="000000" w:themeColor="text1"/>
          <w:sz w:val="28"/>
          <w:szCs w:val="28"/>
        </w:rPr>
        <w:t>м технико-криминалистических средств</w:t>
      </w:r>
      <w:r w:rsidR="00151EAD">
        <w:rPr>
          <w:rFonts w:eastAsia="Times New Roman"/>
          <w:bCs/>
          <w:iCs/>
          <w:color w:val="000000" w:themeColor="text1"/>
          <w:sz w:val="28"/>
          <w:szCs w:val="28"/>
        </w:rPr>
        <w:t xml:space="preserve"> на месте происшествия</w:t>
      </w:r>
      <w:r w:rsidR="000C75FD">
        <w:rPr>
          <w:rFonts w:eastAsia="Times New Roman"/>
          <w:bCs/>
          <w:iCs/>
          <w:color w:val="000000" w:themeColor="text1"/>
          <w:sz w:val="28"/>
          <w:szCs w:val="28"/>
        </w:rPr>
        <w:t>.</w:t>
      </w:r>
    </w:p>
    <w:p w:rsidR="007673F5" w:rsidRDefault="007673F5" w:rsidP="007673F5">
      <w:pPr>
        <w:pStyle w:val="10"/>
        <w:spacing w:after="0" w:line="360" w:lineRule="auto"/>
        <w:ind w:firstLine="709"/>
        <w:contextualSpacing/>
        <w:jc w:val="both"/>
        <w:rPr>
          <w:rFonts w:eastAsia="Times New Roman"/>
          <w:bCs/>
          <w:iCs/>
          <w:color w:val="000000" w:themeColor="text1"/>
          <w:sz w:val="28"/>
          <w:szCs w:val="28"/>
        </w:rPr>
      </w:pPr>
      <w:r>
        <w:rPr>
          <w:rFonts w:eastAsia="Times New Roman"/>
          <w:bCs/>
          <w:iCs/>
          <w:color w:val="000000" w:themeColor="text1"/>
          <w:sz w:val="28"/>
          <w:szCs w:val="28"/>
        </w:rPr>
        <w:t>Алгоритм работы.</w:t>
      </w:r>
    </w:p>
    <w:p w:rsidR="007673F5" w:rsidRDefault="000C75FD" w:rsidP="007673F5">
      <w:pPr>
        <w:pStyle w:val="10"/>
        <w:spacing w:after="0" w:line="360" w:lineRule="auto"/>
        <w:ind w:firstLine="709"/>
        <w:contextualSpacing/>
        <w:jc w:val="both"/>
        <w:rPr>
          <w:rFonts w:eastAsia="Times New Roman"/>
          <w:bCs/>
          <w:iCs/>
          <w:color w:val="000000" w:themeColor="text1"/>
          <w:sz w:val="28"/>
          <w:szCs w:val="28"/>
        </w:rPr>
      </w:pPr>
      <w:r>
        <w:rPr>
          <w:rFonts w:eastAsia="Times New Roman"/>
          <w:bCs/>
          <w:iCs/>
          <w:color w:val="000000" w:themeColor="text1"/>
          <w:sz w:val="28"/>
          <w:szCs w:val="28"/>
        </w:rPr>
        <w:t>Используя криминалистический чемодан</w:t>
      </w:r>
      <w:r w:rsidR="007673F5">
        <w:rPr>
          <w:rFonts w:eastAsia="Times New Roman"/>
          <w:bCs/>
          <w:iCs/>
          <w:color w:val="000000" w:themeColor="text1"/>
          <w:sz w:val="28"/>
          <w:szCs w:val="28"/>
        </w:rPr>
        <w:t xml:space="preserve">: </w:t>
      </w:r>
    </w:p>
    <w:p w:rsidR="007673F5" w:rsidRPr="007673F5" w:rsidRDefault="007673F5" w:rsidP="007673F5">
      <w:pPr>
        <w:pStyle w:val="10"/>
        <w:spacing w:after="0" w:line="360" w:lineRule="auto"/>
        <w:ind w:firstLine="709"/>
        <w:contextualSpacing/>
        <w:jc w:val="both"/>
        <w:rPr>
          <w:rFonts w:eastAsia="Times New Roman"/>
          <w:bCs/>
          <w:iCs/>
          <w:color w:val="000000" w:themeColor="text1"/>
          <w:sz w:val="28"/>
          <w:szCs w:val="28"/>
        </w:rPr>
      </w:pPr>
      <w:r>
        <w:rPr>
          <w:rFonts w:eastAsia="Times New Roman"/>
          <w:bCs/>
          <w:iCs/>
          <w:color w:val="000000" w:themeColor="text1"/>
          <w:sz w:val="28"/>
          <w:szCs w:val="28"/>
        </w:rPr>
        <w:t>а.</w:t>
      </w:r>
      <w:r>
        <w:rPr>
          <w:rFonts w:eastAsia="Times New Roman"/>
          <w:bCs/>
          <w:iCs/>
          <w:color w:val="000000" w:themeColor="text1"/>
          <w:sz w:val="28"/>
          <w:szCs w:val="28"/>
        </w:rPr>
        <w:tab/>
        <w:t xml:space="preserve">Проследовать на место происшествия по факту </w:t>
      </w:r>
      <w:r w:rsidRPr="007673F5">
        <w:rPr>
          <w:rFonts w:eastAsia="Times New Roman"/>
          <w:color w:val="000000" w:themeColor="text1"/>
          <w:sz w:val="28"/>
          <w:szCs w:val="28"/>
          <w:lang w:eastAsia="ru-RU"/>
        </w:rPr>
        <w:t>причинения тяж</w:t>
      </w:r>
      <w:r w:rsidR="00844EBD">
        <w:rPr>
          <w:rFonts w:eastAsia="Times New Roman"/>
          <w:color w:val="000000" w:themeColor="text1"/>
          <w:sz w:val="28"/>
          <w:szCs w:val="28"/>
          <w:lang w:eastAsia="ru-RU"/>
        </w:rPr>
        <w:t>кого вреда здоровью гражданину</w:t>
      </w:r>
      <w:r w:rsidR="00177F3A">
        <w:rPr>
          <w:rFonts w:eastAsia="Times New Roman"/>
          <w:color w:val="000000" w:themeColor="text1"/>
          <w:sz w:val="28"/>
          <w:szCs w:val="28"/>
          <w:lang w:eastAsia="ru-RU"/>
        </w:rPr>
        <w:t xml:space="preserve"> А. в подъезде (лестничная площадка</w:t>
      </w:r>
      <w:r w:rsidR="000C75FD">
        <w:rPr>
          <w:rFonts w:eastAsia="Times New Roman"/>
          <w:color w:val="000000" w:themeColor="text1"/>
          <w:sz w:val="28"/>
          <w:szCs w:val="28"/>
          <w:lang w:eastAsia="ru-RU"/>
        </w:rPr>
        <w:t>)</w:t>
      </w:r>
      <w:r>
        <w:rPr>
          <w:rFonts w:eastAsia="Times New Roman"/>
          <w:bCs/>
          <w:iCs/>
          <w:color w:val="000000" w:themeColor="text1"/>
          <w:sz w:val="28"/>
          <w:szCs w:val="28"/>
        </w:rPr>
        <w:t>;</w:t>
      </w:r>
      <w:r w:rsidRPr="007673F5">
        <w:rPr>
          <w:rFonts w:eastAsia="Times New Roman"/>
          <w:bCs/>
          <w:iCs/>
          <w:color w:val="000000" w:themeColor="text1"/>
          <w:sz w:val="28"/>
          <w:szCs w:val="28"/>
        </w:rPr>
        <w:t xml:space="preserve"> </w:t>
      </w:r>
    </w:p>
    <w:p w:rsidR="007673F5" w:rsidRDefault="007673F5" w:rsidP="007673F5">
      <w:pPr>
        <w:pStyle w:val="10"/>
        <w:spacing w:after="0" w:line="360" w:lineRule="auto"/>
        <w:ind w:firstLine="709"/>
        <w:contextualSpacing/>
        <w:jc w:val="both"/>
        <w:rPr>
          <w:rFonts w:eastAsia="Times New Roman"/>
          <w:bCs/>
          <w:iCs/>
          <w:color w:val="000000" w:themeColor="text1"/>
          <w:sz w:val="28"/>
          <w:szCs w:val="28"/>
        </w:rPr>
      </w:pPr>
      <w:proofErr w:type="gramStart"/>
      <w:r>
        <w:rPr>
          <w:rFonts w:eastAsia="Times New Roman"/>
          <w:bCs/>
          <w:iCs/>
          <w:color w:val="000000" w:themeColor="text1"/>
          <w:sz w:val="28"/>
          <w:szCs w:val="28"/>
        </w:rPr>
        <w:t>б</w:t>
      </w:r>
      <w:proofErr w:type="gramEnd"/>
      <w:r>
        <w:rPr>
          <w:rFonts w:eastAsia="Times New Roman"/>
          <w:bCs/>
          <w:iCs/>
          <w:color w:val="000000" w:themeColor="text1"/>
          <w:sz w:val="28"/>
          <w:szCs w:val="28"/>
        </w:rPr>
        <w:t>.</w:t>
      </w:r>
      <w:r>
        <w:rPr>
          <w:rFonts w:eastAsia="Times New Roman"/>
          <w:bCs/>
          <w:iCs/>
          <w:color w:val="000000" w:themeColor="text1"/>
          <w:sz w:val="28"/>
          <w:szCs w:val="28"/>
        </w:rPr>
        <w:tab/>
        <w:t>Произвести осмотр места происшест</w:t>
      </w:r>
      <w:r w:rsidR="00BB329B">
        <w:rPr>
          <w:rFonts w:eastAsia="Times New Roman"/>
          <w:bCs/>
          <w:iCs/>
          <w:color w:val="000000" w:themeColor="text1"/>
          <w:sz w:val="28"/>
          <w:szCs w:val="28"/>
        </w:rPr>
        <w:t>вия, используя технико-криминалистические средства криминалистического чемодана, обнаружить и зафиксировать 5 следов вещественных доказательств.</w:t>
      </w:r>
    </w:p>
    <w:p w:rsidR="00042315" w:rsidRDefault="00042315" w:rsidP="00042315">
      <w:pPr>
        <w:pStyle w:val="10"/>
        <w:spacing w:after="0" w:line="360" w:lineRule="auto"/>
        <w:ind w:firstLine="709"/>
        <w:contextualSpacing/>
        <w:jc w:val="both"/>
        <w:rPr>
          <w:rFonts w:eastAsia="Times New Roman"/>
          <w:bCs/>
          <w:iCs/>
          <w:color w:val="000000" w:themeColor="text1"/>
          <w:sz w:val="28"/>
          <w:szCs w:val="28"/>
        </w:rPr>
      </w:pPr>
      <w:r>
        <w:rPr>
          <w:rFonts w:eastAsia="Times New Roman"/>
          <w:bCs/>
          <w:iCs/>
          <w:color w:val="000000" w:themeColor="text1"/>
          <w:sz w:val="28"/>
          <w:szCs w:val="28"/>
        </w:rPr>
        <w:t xml:space="preserve">в. Заполнить бланк протокола осмотра места происшествия. </w:t>
      </w:r>
    </w:p>
    <w:p w:rsidR="00042315" w:rsidRDefault="00042315" w:rsidP="00042315">
      <w:pPr>
        <w:pStyle w:val="10"/>
        <w:spacing w:after="0" w:line="360" w:lineRule="auto"/>
        <w:ind w:firstLine="709"/>
        <w:contextualSpacing/>
        <w:jc w:val="both"/>
        <w:rPr>
          <w:rFonts w:eastAsia="Times New Roman"/>
          <w:bCs/>
          <w:iCs/>
          <w:color w:val="000000" w:themeColor="text1"/>
          <w:sz w:val="28"/>
          <w:szCs w:val="28"/>
        </w:rPr>
      </w:pPr>
      <w:r>
        <w:rPr>
          <w:rFonts w:eastAsia="Times New Roman"/>
          <w:bCs/>
          <w:iCs/>
          <w:color w:val="000000" w:themeColor="text1"/>
          <w:sz w:val="28"/>
          <w:szCs w:val="28"/>
        </w:rPr>
        <w:t>д. Упаковать вещественные доказательства в соответствии с требованиями УПК РФ</w:t>
      </w:r>
    </w:p>
    <w:p w:rsidR="00042315" w:rsidRDefault="00042315" w:rsidP="00042315">
      <w:pPr>
        <w:pStyle w:val="10"/>
        <w:spacing w:after="0" w:line="360" w:lineRule="auto"/>
        <w:ind w:firstLine="709"/>
        <w:contextualSpacing/>
        <w:jc w:val="both"/>
        <w:rPr>
          <w:rFonts w:eastAsia="Times New Roman"/>
          <w:bCs/>
          <w:iCs/>
          <w:color w:val="000000" w:themeColor="text1"/>
          <w:sz w:val="28"/>
          <w:szCs w:val="28"/>
        </w:rPr>
      </w:pPr>
      <w:r>
        <w:rPr>
          <w:rFonts w:eastAsia="Times New Roman"/>
          <w:bCs/>
          <w:iCs/>
          <w:color w:val="000000" w:themeColor="text1"/>
          <w:sz w:val="28"/>
          <w:szCs w:val="28"/>
        </w:rPr>
        <w:t xml:space="preserve">е. Назначить 5 судебных экспертиз по изъятым вещественным доказательствам. </w:t>
      </w:r>
    </w:p>
    <w:p w:rsidR="007673F5" w:rsidRDefault="007673F5" w:rsidP="007673F5">
      <w:pPr>
        <w:pStyle w:val="10"/>
        <w:spacing w:after="0" w:line="360" w:lineRule="auto"/>
        <w:ind w:firstLine="709"/>
        <w:contextualSpacing/>
        <w:jc w:val="both"/>
        <w:rPr>
          <w:rFonts w:eastAsia="Times New Roman"/>
          <w:bCs/>
          <w:iCs/>
          <w:color w:val="000000" w:themeColor="text1"/>
          <w:sz w:val="28"/>
          <w:szCs w:val="28"/>
        </w:rPr>
      </w:pPr>
      <w:r>
        <w:rPr>
          <w:rFonts w:eastAsia="Times New Roman"/>
          <w:bCs/>
          <w:iCs/>
          <w:color w:val="000000" w:themeColor="text1"/>
          <w:sz w:val="28"/>
          <w:szCs w:val="28"/>
        </w:rPr>
        <w:t>Форма одежды конкурсанта - форменное обмундирование по сезону.</w:t>
      </w:r>
    </w:p>
    <w:p w:rsidR="007673F5" w:rsidRDefault="007673F5" w:rsidP="007673F5">
      <w:pPr>
        <w:pStyle w:val="10"/>
        <w:spacing w:after="0" w:line="360" w:lineRule="auto"/>
        <w:ind w:firstLine="709"/>
        <w:contextualSpacing/>
        <w:jc w:val="both"/>
        <w:rPr>
          <w:rFonts w:eastAsia="Times New Roman"/>
          <w:bCs/>
          <w:iCs/>
          <w:color w:val="000000" w:themeColor="text1"/>
          <w:sz w:val="28"/>
          <w:szCs w:val="28"/>
        </w:rPr>
      </w:pPr>
      <w:r>
        <w:rPr>
          <w:rFonts w:eastAsia="Times New Roman"/>
          <w:bCs/>
          <w:iCs/>
          <w:color w:val="000000" w:themeColor="text1"/>
          <w:sz w:val="28"/>
          <w:szCs w:val="28"/>
        </w:rPr>
        <w:t>Лимит времени на выполнение задания: не более 60 минут.</w:t>
      </w:r>
    </w:p>
    <w:p w:rsidR="007673F5" w:rsidRDefault="007673F5" w:rsidP="007673F5">
      <w:pPr>
        <w:pStyle w:val="10"/>
        <w:spacing w:after="0" w:line="360" w:lineRule="auto"/>
        <w:ind w:firstLine="709"/>
        <w:contextualSpacing/>
        <w:jc w:val="both"/>
        <w:rPr>
          <w:rFonts w:eastAsia="Times New Roman"/>
          <w:bCs/>
          <w:iCs/>
          <w:color w:val="000000" w:themeColor="text1"/>
          <w:sz w:val="28"/>
          <w:szCs w:val="28"/>
        </w:rPr>
      </w:pPr>
      <w:r>
        <w:rPr>
          <w:rFonts w:eastAsia="Times New Roman"/>
          <w:bCs/>
          <w:iCs/>
          <w:color w:val="000000" w:themeColor="text1"/>
          <w:sz w:val="28"/>
          <w:szCs w:val="28"/>
        </w:rPr>
        <w:t>Лимит попыток: одна.</w:t>
      </w:r>
    </w:p>
    <w:p w:rsidR="007673F5" w:rsidRDefault="007673F5" w:rsidP="007673F5">
      <w:pPr>
        <w:pStyle w:val="10"/>
        <w:spacing w:after="0" w:line="360" w:lineRule="auto"/>
        <w:ind w:firstLine="709"/>
        <w:contextualSpacing/>
        <w:jc w:val="both"/>
        <w:rPr>
          <w:rFonts w:eastAsia="Times New Roman"/>
          <w:bCs/>
          <w:iCs/>
          <w:color w:val="000000" w:themeColor="text1"/>
          <w:sz w:val="28"/>
          <w:szCs w:val="28"/>
        </w:rPr>
      </w:pPr>
      <w:r>
        <w:rPr>
          <w:rFonts w:eastAsia="Times New Roman"/>
          <w:bCs/>
          <w:iCs/>
          <w:color w:val="000000" w:themeColor="text1"/>
          <w:sz w:val="28"/>
          <w:szCs w:val="28"/>
        </w:rPr>
        <w:lastRenderedPageBreak/>
        <w:t xml:space="preserve">По итогам выполнения задания участник должен продемонстрировать навыки применения криминалистической техники, тактических приемов проведения отдельных следственных действий, произвести осмотр места происшествия, обнаружить, </w:t>
      </w:r>
      <w:r w:rsidR="00BB329B">
        <w:rPr>
          <w:rFonts w:eastAsia="Times New Roman"/>
          <w:bCs/>
          <w:iCs/>
          <w:color w:val="000000" w:themeColor="text1"/>
          <w:sz w:val="28"/>
          <w:szCs w:val="28"/>
        </w:rPr>
        <w:t xml:space="preserve">зафиксировать и изъять 5 следов </w:t>
      </w:r>
      <w:r>
        <w:rPr>
          <w:rFonts w:eastAsia="Times New Roman"/>
          <w:bCs/>
          <w:iCs/>
          <w:color w:val="000000" w:themeColor="text1"/>
          <w:sz w:val="28"/>
          <w:szCs w:val="28"/>
        </w:rPr>
        <w:t>вещественных доказательств.</w:t>
      </w:r>
    </w:p>
    <w:p w:rsidR="0060199B" w:rsidRDefault="0060199B" w:rsidP="0060199B">
      <w:pPr>
        <w:pStyle w:val="10"/>
        <w:spacing w:after="0" w:line="360" w:lineRule="auto"/>
        <w:contextualSpacing/>
        <w:jc w:val="center"/>
        <w:rPr>
          <w:rFonts w:eastAsia="Times New Roman"/>
          <w:b/>
          <w:iCs/>
          <w:color w:val="000000" w:themeColor="text1"/>
          <w:sz w:val="28"/>
          <w:szCs w:val="28"/>
        </w:rPr>
      </w:pPr>
      <w:bookmarkStart w:id="14" w:name="_Hlk179383689"/>
    </w:p>
    <w:p w:rsidR="0060199B" w:rsidRDefault="0060199B" w:rsidP="0060199B">
      <w:pPr>
        <w:pStyle w:val="10"/>
        <w:spacing w:after="0" w:line="360" w:lineRule="auto"/>
        <w:contextualSpacing/>
        <w:jc w:val="center"/>
        <w:rPr>
          <w:rFonts w:eastAsia="Times New Roman"/>
          <w:color w:val="000000" w:themeColor="text1"/>
          <w:sz w:val="28"/>
          <w:szCs w:val="28"/>
          <w:lang w:eastAsia="ru-RU"/>
        </w:rPr>
      </w:pPr>
      <w:r>
        <w:rPr>
          <w:rFonts w:eastAsia="Times New Roman"/>
          <w:b/>
          <w:iCs/>
          <w:color w:val="000000" w:themeColor="text1"/>
          <w:sz w:val="28"/>
          <w:szCs w:val="28"/>
        </w:rPr>
        <w:t>Г3.</w:t>
      </w:r>
      <w:r>
        <w:rPr>
          <w:rFonts w:eastAsia="Times New Roman"/>
          <w:b/>
          <w:iCs/>
          <w:color w:val="000000" w:themeColor="text1"/>
          <w:sz w:val="28"/>
          <w:szCs w:val="28"/>
        </w:rPr>
        <w:tab/>
        <w:t>Осмотр (мониторинг) труднодоступного помещения при помощи БПЛА</w:t>
      </w:r>
    </w:p>
    <w:bookmarkEnd w:id="14"/>
    <w:p w:rsidR="0060199B" w:rsidRDefault="0060199B" w:rsidP="0060199B">
      <w:pPr>
        <w:pStyle w:val="10"/>
        <w:spacing w:after="0" w:line="360" w:lineRule="auto"/>
        <w:ind w:firstLine="709"/>
        <w:contextualSpacing/>
        <w:jc w:val="both"/>
        <w:rPr>
          <w:rFonts w:eastAsia="Times New Roman"/>
          <w:bCs/>
          <w:iCs/>
          <w:color w:val="000000" w:themeColor="text1"/>
          <w:sz w:val="28"/>
          <w:szCs w:val="28"/>
        </w:rPr>
      </w:pPr>
      <w:r>
        <w:rPr>
          <w:rFonts w:eastAsia="Times New Roman"/>
          <w:bCs/>
          <w:iCs/>
          <w:color w:val="000000" w:themeColor="text1"/>
          <w:sz w:val="28"/>
          <w:szCs w:val="28"/>
        </w:rPr>
        <w:t xml:space="preserve">Целью задания является демонстрация применения техники и тактики применения БПЛА в моделируемых условиях (требует подтверждение </w:t>
      </w:r>
      <w:r w:rsidRPr="009A15F5">
        <w:rPr>
          <w:rFonts w:eastAsia="Times New Roman"/>
          <w:bCs/>
          <w:iCs/>
          <w:color w:val="000000" w:themeColor="text1"/>
          <w:sz w:val="28"/>
          <w:szCs w:val="28"/>
        </w:rPr>
        <w:t xml:space="preserve">информация об </w:t>
      </w:r>
      <w:r>
        <w:rPr>
          <w:rFonts w:eastAsia="Times New Roman"/>
          <w:bCs/>
          <w:iCs/>
          <w:color w:val="000000" w:themeColor="text1"/>
          <w:sz w:val="28"/>
          <w:szCs w:val="28"/>
        </w:rPr>
        <w:t xml:space="preserve">отходе преступника через канализационный коллектор). </w:t>
      </w:r>
    </w:p>
    <w:p w:rsidR="0060199B" w:rsidRDefault="0060199B" w:rsidP="0060199B">
      <w:pPr>
        <w:pStyle w:val="10"/>
        <w:spacing w:after="0" w:line="360" w:lineRule="auto"/>
        <w:ind w:firstLine="709"/>
        <w:contextualSpacing/>
        <w:jc w:val="both"/>
        <w:rPr>
          <w:rFonts w:eastAsia="Times New Roman"/>
          <w:bCs/>
          <w:iCs/>
          <w:color w:val="000000" w:themeColor="text1"/>
          <w:sz w:val="28"/>
          <w:szCs w:val="28"/>
        </w:rPr>
      </w:pPr>
      <w:r>
        <w:rPr>
          <w:rFonts w:eastAsia="Times New Roman"/>
          <w:bCs/>
          <w:iCs/>
          <w:color w:val="000000" w:themeColor="text1"/>
          <w:sz w:val="28"/>
          <w:szCs w:val="28"/>
        </w:rPr>
        <w:t>Алгоритм работы.</w:t>
      </w:r>
    </w:p>
    <w:p w:rsidR="0060199B" w:rsidRDefault="0060199B" w:rsidP="0060199B">
      <w:pPr>
        <w:pStyle w:val="10"/>
        <w:spacing w:after="0" w:line="360" w:lineRule="auto"/>
        <w:ind w:firstLine="709"/>
        <w:contextualSpacing/>
        <w:jc w:val="both"/>
        <w:rPr>
          <w:rFonts w:eastAsia="Times New Roman"/>
          <w:bCs/>
          <w:iCs/>
          <w:color w:val="000000" w:themeColor="text1"/>
          <w:sz w:val="28"/>
          <w:szCs w:val="28"/>
        </w:rPr>
      </w:pPr>
      <w:r>
        <w:rPr>
          <w:rFonts w:eastAsia="Times New Roman"/>
          <w:bCs/>
          <w:iCs/>
          <w:color w:val="000000" w:themeColor="text1"/>
          <w:sz w:val="28"/>
          <w:szCs w:val="28"/>
        </w:rPr>
        <w:t>На основании инструкции по применению БПЛА, (предоставляется участнику непосредственно перед выполнением задания), в соответствии с предоставленной «легендой»:</w:t>
      </w:r>
    </w:p>
    <w:p w:rsidR="0060199B" w:rsidRDefault="0060199B" w:rsidP="0060199B">
      <w:pPr>
        <w:pStyle w:val="10"/>
        <w:spacing w:after="0" w:line="360" w:lineRule="auto"/>
        <w:ind w:firstLine="709"/>
        <w:contextualSpacing/>
        <w:jc w:val="both"/>
        <w:rPr>
          <w:rFonts w:eastAsia="Times New Roman"/>
          <w:bCs/>
          <w:iCs/>
          <w:color w:val="000000" w:themeColor="text1"/>
          <w:sz w:val="28"/>
          <w:szCs w:val="28"/>
        </w:rPr>
      </w:pPr>
      <w:r>
        <w:rPr>
          <w:rFonts w:eastAsia="Times New Roman"/>
          <w:bCs/>
          <w:iCs/>
          <w:color w:val="000000" w:themeColor="text1"/>
          <w:sz w:val="28"/>
          <w:szCs w:val="28"/>
        </w:rPr>
        <w:t>а.</w:t>
      </w:r>
      <w:r>
        <w:rPr>
          <w:rFonts w:eastAsia="Times New Roman"/>
          <w:bCs/>
          <w:iCs/>
          <w:color w:val="000000" w:themeColor="text1"/>
          <w:sz w:val="28"/>
          <w:szCs w:val="28"/>
        </w:rPr>
        <w:tab/>
        <w:t>Провести осмотр (мониторинг) труднодоступного места (канализационный коллектор)</w:t>
      </w:r>
      <w:r w:rsidRPr="00367AB2">
        <w:rPr>
          <w:rFonts w:eastAsia="Times New Roman"/>
          <w:bCs/>
          <w:iCs/>
          <w:color w:val="000000" w:themeColor="text1"/>
          <w:sz w:val="28"/>
          <w:szCs w:val="28"/>
        </w:rPr>
        <w:t xml:space="preserve"> </w:t>
      </w:r>
      <w:r>
        <w:rPr>
          <w:rFonts w:eastAsia="Times New Roman"/>
          <w:bCs/>
          <w:iCs/>
          <w:color w:val="000000" w:themeColor="text1"/>
          <w:sz w:val="28"/>
          <w:szCs w:val="28"/>
        </w:rPr>
        <w:t>при помощи БПЛА;</w:t>
      </w:r>
    </w:p>
    <w:p w:rsidR="0060199B" w:rsidRDefault="0060199B" w:rsidP="0060199B">
      <w:pPr>
        <w:pStyle w:val="10"/>
        <w:spacing w:after="0" w:line="360" w:lineRule="auto"/>
        <w:ind w:firstLine="709"/>
        <w:contextualSpacing/>
        <w:jc w:val="both"/>
        <w:rPr>
          <w:rFonts w:eastAsia="Times New Roman"/>
          <w:bCs/>
          <w:iCs/>
          <w:color w:val="000000" w:themeColor="text1"/>
          <w:sz w:val="28"/>
          <w:szCs w:val="28"/>
        </w:rPr>
      </w:pPr>
      <w:proofErr w:type="gramStart"/>
      <w:r>
        <w:rPr>
          <w:rFonts w:eastAsia="Times New Roman"/>
          <w:bCs/>
          <w:iCs/>
          <w:color w:val="000000" w:themeColor="text1"/>
          <w:sz w:val="28"/>
          <w:szCs w:val="28"/>
        </w:rPr>
        <w:t>б</w:t>
      </w:r>
      <w:proofErr w:type="gramEnd"/>
      <w:r>
        <w:rPr>
          <w:rFonts w:eastAsia="Times New Roman"/>
          <w:bCs/>
          <w:iCs/>
          <w:color w:val="000000" w:themeColor="text1"/>
          <w:sz w:val="28"/>
          <w:szCs w:val="28"/>
        </w:rPr>
        <w:t>.</w:t>
      </w:r>
      <w:r>
        <w:rPr>
          <w:rFonts w:eastAsia="Times New Roman"/>
          <w:bCs/>
          <w:iCs/>
          <w:color w:val="000000" w:themeColor="text1"/>
          <w:sz w:val="28"/>
          <w:szCs w:val="28"/>
        </w:rPr>
        <w:tab/>
        <w:t>Произвести обнаружение предметов, имеющих отношение к расследуемому событию, при помощи БПЛА;</w:t>
      </w:r>
    </w:p>
    <w:p w:rsidR="0060199B" w:rsidRDefault="0060199B" w:rsidP="0060199B">
      <w:pPr>
        <w:pStyle w:val="10"/>
        <w:spacing w:after="0" w:line="360" w:lineRule="auto"/>
        <w:ind w:firstLine="709"/>
        <w:contextualSpacing/>
        <w:jc w:val="both"/>
        <w:rPr>
          <w:rFonts w:eastAsia="Times New Roman"/>
          <w:bCs/>
          <w:iCs/>
          <w:color w:val="000000" w:themeColor="text1"/>
          <w:sz w:val="28"/>
          <w:szCs w:val="28"/>
        </w:rPr>
      </w:pPr>
      <w:r>
        <w:rPr>
          <w:rFonts w:eastAsia="Times New Roman"/>
          <w:bCs/>
          <w:iCs/>
          <w:color w:val="000000" w:themeColor="text1"/>
          <w:sz w:val="28"/>
          <w:szCs w:val="28"/>
        </w:rPr>
        <w:t>в.</w:t>
      </w:r>
      <w:r>
        <w:rPr>
          <w:rFonts w:eastAsia="Times New Roman"/>
          <w:bCs/>
          <w:iCs/>
          <w:color w:val="000000" w:themeColor="text1"/>
          <w:sz w:val="28"/>
          <w:szCs w:val="28"/>
        </w:rPr>
        <w:tab/>
        <w:t>Произвести ориентирующую и обзорную фотосъемку осматриваемого места, а также фотосъемку обнаруженных предметов посредством камеры, установленной на БПЛА;</w:t>
      </w:r>
    </w:p>
    <w:p w:rsidR="0060199B" w:rsidRDefault="0060199B" w:rsidP="0060199B">
      <w:pPr>
        <w:pStyle w:val="10"/>
        <w:spacing w:after="0" w:line="360" w:lineRule="auto"/>
        <w:ind w:firstLine="709"/>
        <w:contextualSpacing/>
        <w:jc w:val="both"/>
        <w:rPr>
          <w:rFonts w:eastAsia="Times New Roman"/>
          <w:bCs/>
          <w:iCs/>
          <w:color w:val="000000" w:themeColor="text1"/>
          <w:sz w:val="28"/>
          <w:szCs w:val="28"/>
        </w:rPr>
      </w:pPr>
      <w:r>
        <w:rPr>
          <w:rFonts w:eastAsia="Times New Roman"/>
          <w:bCs/>
          <w:iCs/>
          <w:color w:val="000000" w:themeColor="text1"/>
          <w:sz w:val="28"/>
          <w:szCs w:val="28"/>
        </w:rPr>
        <w:t>г.</w:t>
      </w:r>
      <w:r>
        <w:rPr>
          <w:rFonts w:eastAsia="Times New Roman"/>
          <w:bCs/>
          <w:iCs/>
          <w:color w:val="000000" w:themeColor="text1"/>
          <w:sz w:val="28"/>
          <w:szCs w:val="28"/>
        </w:rPr>
        <w:tab/>
        <w:t xml:space="preserve">Составить </w:t>
      </w:r>
      <w:proofErr w:type="spellStart"/>
      <w:r>
        <w:rPr>
          <w:rFonts w:eastAsia="Times New Roman"/>
          <w:bCs/>
          <w:iCs/>
          <w:color w:val="000000" w:themeColor="text1"/>
          <w:sz w:val="28"/>
          <w:szCs w:val="28"/>
        </w:rPr>
        <w:t>фототаблицу</w:t>
      </w:r>
      <w:proofErr w:type="spellEnd"/>
      <w:r>
        <w:rPr>
          <w:rFonts w:eastAsia="Times New Roman"/>
          <w:bCs/>
          <w:iCs/>
          <w:color w:val="000000" w:themeColor="text1"/>
          <w:sz w:val="28"/>
          <w:szCs w:val="28"/>
        </w:rPr>
        <w:t xml:space="preserve"> (Приложение №9), используя фото, полученные посредством камеры, установленной на БПЛА и цифрового фотоаппарата;</w:t>
      </w:r>
    </w:p>
    <w:p w:rsidR="0060199B" w:rsidRDefault="0060199B" w:rsidP="0060199B">
      <w:pPr>
        <w:pStyle w:val="10"/>
        <w:spacing w:after="0" w:line="360" w:lineRule="auto"/>
        <w:ind w:firstLine="709"/>
        <w:contextualSpacing/>
        <w:jc w:val="both"/>
        <w:rPr>
          <w:rFonts w:eastAsia="Times New Roman"/>
          <w:bCs/>
          <w:iCs/>
          <w:color w:val="000000" w:themeColor="text1"/>
          <w:sz w:val="28"/>
          <w:szCs w:val="28"/>
        </w:rPr>
      </w:pPr>
      <w:r>
        <w:rPr>
          <w:rFonts w:eastAsia="Times New Roman"/>
          <w:bCs/>
          <w:iCs/>
          <w:color w:val="000000" w:themeColor="text1"/>
          <w:sz w:val="28"/>
          <w:szCs w:val="28"/>
        </w:rPr>
        <w:t>д.</w:t>
      </w:r>
      <w:r>
        <w:rPr>
          <w:rFonts w:eastAsia="Times New Roman"/>
          <w:bCs/>
          <w:iCs/>
          <w:color w:val="000000" w:themeColor="text1"/>
          <w:sz w:val="28"/>
          <w:szCs w:val="28"/>
        </w:rPr>
        <w:tab/>
        <w:t>Составить план-схему места осмотра.</w:t>
      </w:r>
    </w:p>
    <w:p w:rsidR="0060199B" w:rsidRDefault="0060199B" w:rsidP="0060199B">
      <w:pPr>
        <w:pStyle w:val="10"/>
        <w:spacing w:after="0" w:line="360" w:lineRule="auto"/>
        <w:ind w:firstLine="709"/>
        <w:contextualSpacing/>
        <w:jc w:val="both"/>
        <w:rPr>
          <w:rFonts w:eastAsia="Times New Roman"/>
          <w:bCs/>
          <w:iCs/>
          <w:color w:val="000000" w:themeColor="text1"/>
          <w:sz w:val="28"/>
          <w:szCs w:val="28"/>
        </w:rPr>
      </w:pPr>
      <w:r>
        <w:rPr>
          <w:rFonts w:eastAsia="Times New Roman"/>
          <w:bCs/>
          <w:iCs/>
          <w:color w:val="000000" w:themeColor="text1"/>
          <w:sz w:val="28"/>
          <w:szCs w:val="28"/>
        </w:rPr>
        <w:t>Форма одежды конкурсанта - форменное обмундирование по сезону. Лимит времени на выполнение задания: не более 60 минут.</w:t>
      </w:r>
    </w:p>
    <w:p w:rsidR="0060199B" w:rsidRDefault="0060199B" w:rsidP="0060199B">
      <w:pPr>
        <w:pStyle w:val="10"/>
        <w:spacing w:after="0" w:line="360" w:lineRule="auto"/>
        <w:ind w:firstLine="709"/>
        <w:contextualSpacing/>
        <w:jc w:val="both"/>
        <w:rPr>
          <w:rFonts w:eastAsia="Times New Roman"/>
          <w:bCs/>
          <w:iCs/>
          <w:color w:val="000000" w:themeColor="text1"/>
          <w:sz w:val="28"/>
          <w:szCs w:val="28"/>
        </w:rPr>
      </w:pPr>
      <w:r>
        <w:rPr>
          <w:rFonts w:eastAsia="Times New Roman"/>
          <w:bCs/>
          <w:iCs/>
          <w:color w:val="000000" w:themeColor="text1"/>
          <w:sz w:val="28"/>
          <w:szCs w:val="28"/>
        </w:rPr>
        <w:t>Лимит попыток: одна.</w:t>
      </w:r>
    </w:p>
    <w:p w:rsidR="0060199B" w:rsidRDefault="0060199B" w:rsidP="0060199B">
      <w:pPr>
        <w:pStyle w:val="10"/>
        <w:spacing w:after="0" w:line="360" w:lineRule="auto"/>
        <w:ind w:firstLine="709"/>
        <w:contextualSpacing/>
        <w:jc w:val="both"/>
        <w:rPr>
          <w:rFonts w:eastAsia="Times New Roman"/>
          <w:bCs/>
          <w:iCs/>
          <w:color w:val="000000" w:themeColor="text1"/>
          <w:sz w:val="28"/>
          <w:szCs w:val="28"/>
        </w:rPr>
      </w:pPr>
      <w:r>
        <w:rPr>
          <w:rFonts w:eastAsia="Times New Roman"/>
          <w:bCs/>
          <w:iCs/>
          <w:color w:val="000000" w:themeColor="text1"/>
          <w:sz w:val="28"/>
          <w:szCs w:val="28"/>
        </w:rPr>
        <w:lastRenderedPageBreak/>
        <w:t xml:space="preserve">По итогам выполнения задания участник должен продемонстрировать технику и тактику применения БПЛА, обнаружить предметы, имеющие отношение к расследуемому событию в условно недоступном месте при помощи БПЛА; произвести фотосъемку посредством камеры, установленной на БПЛА, предоставить заполненные: </w:t>
      </w:r>
      <w:proofErr w:type="spellStart"/>
      <w:r>
        <w:rPr>
          <w:rFonts w:eastAsia="Times New Roman"/>
          <w:bCs/>
          <w:iCs/>
          <w:color w:val="000000" w:themeColor="text1"/>
          <w:sz w:val="28"/>
          <w:szCs w:val="28"/>
        </w:rPr>
        <w:t>фототаблицу</w:t>
      </w:r>
      <w:proofErr w:type="spellEnd"/>
      <w:r>
        <w:rPr>
          <w:rFonts w:eastAsia="Times New Roman"/>
          <w:bCs/>
          <w:iCs/>
          <w:color w:val="000000" w:themeColor="text1"/>
          <w:sz w:val="28"/>
          <w:szCs w:val="28"/>
        </w:rPr>
        <w:t xml:space="preserve"> (Приложение №9), план – схему.</w:t>
      </w:r>
    </w:p>
    <w:p w:rsidR="00C057DB" w:rsidRDefault="00C057DB" w:rsidP="00787F45">
      <w:pPr>
        <w:pStyle w:val="10"/>
        <w:spacing w:after="0" w:line="360" w:lineRule="auto"/>
        <w:ind w:firstLine="709"/>
        <w:contextualSpacing/>
        <w:jc w:val="both"/>
        <w:rPr>
          <w:rFonts w:eastAsia="Times New Roman"/>
          <w:bCs/>
          <w:iCs/>
          <w:color w:val="000000" w:themeColor="text1"/>
          <w:sz w:val="28"/>
          <w:szCs w:val="28"/>
        </w:rPr>
      </w:pPr>
    </w:p>
    <w:p w:rsidR="00BC1040" w:rsidRDefault="00F56BB6">
      <w:pPr>
        <w:spacing w:line="360" w:lineRule="auto"/>
        <w:jc w:val="center"/>
        <w:rPr>
          <w:rFonts w:ascii="Times New Roman" w:hAnsi="Times New Roman" w:cs="Times New Roman"/>
          <w:b/>
          <w:sz w:val="28"/>
          <w:szCs w:val="28"/>
        </w:rPr>
      </w:pPr>
      <w:bookmarkStart w:id="15" w:name="_Toc78885643"/>
      <w:bookmarkStart w:id="16" w:name="_Toc125645904"/>
      <w:r>
        <w:rPr>
          <w:rFonts w:ascii="Times New Roman" w:hAnsi="Times New Roman" w:cs="Times New Roman"/>
          <w:b/>
          <w:sz w:val="28"/>
          <w:szCs w:val="28"/>
        </w:rPr>
        <w:t>2.</w:t>
      </w:r>
      <w:r w:rsidR="00DC364C">
        <w:rPr>
          <w:rFonts w:ascii="Times New Roman" w:hAnsi="Times New Roman" w:cs="Times New Roman"/>
          <w:b/>
          <w:sz w:val="28"/>
          <w:szCs w:val="28"/>
        </w:rPr>
        <w:tab/>
      </w:r>
      <w:r>
        <w:rPr>
          <w:rFonts w:ascii="Times New Roman" w:hAnsi="Times New Roman" w:cs="Times New Roman"/>
          <w:b/>
          <w:sz w:val="28"/>
          <w:szCs w:val="28"/>
        </w:rPr>
        <w:t>СПЕЦИАЛЬНЫЕ ПРАВИЛА КОМПЕТЕНЦИИ</w:t>
      </w:r>
      <w:bookmarkEnd w:id="15"/>
      <w:bookmarkEnd w:id="16"/>
    </w:p>
    <w:p w:rsidR="0055400B" w:rsidRPr="0055400B" w:rsidRDefault="0055400B" w:rsidP="0055400B">
      <w:pPr>
        <w:spacing w:line="360" w:lineRule="auto"/>
        <w:ind w:firstLine="709"/>
        <w:jc w:val="both"/>
        <w:rPr>
          <w:rFonts w:ascii="Times New Roman" w:eastAsia="Times New Roman" w:hAnsi="Times New Roman" w:cs="Times New Roman"/>
          <w:sz w:val="28"/>
          <w:szCs w:val="28"/>
        </w:rPr>
      </w:pPr>
      <w:bookmarkStart w:id="17" w:name="_Toc125645905"/>
      <w:r w:rsidRPr="0055400B">
        <w:rPr>
          <w:rFonts w:ascii="Times New Roman" w:eastAsia="Times New Roman" w:hAnsi="Times New Roman" w:cs="Times New Roman"/>
          <w:sz w:val="28"/>
          <w:szCs w:val="28"/>
        </w:rPr>
        <w:t>Одежда и обувь конкурсантов должны быть удобными, по сезону, не приносить дискомфорт.</w:t>
      </w:r>
    </w:p>
    <w:p w:rsidR="00BC1040" w:rsidRDefault="00F56BB6" w:rsidP="0055400B">
      <w:pPr>
        <w:spacing w:line="360" w:lineRule="auto"/>
        <w:jc w:val="center"/>
        <w:rPr>
          <w:rFonts w:ascii="Times New Roman" w:hAnsi="Times New Roman" w:cs="Times New Roman"/>
          <w:b/>
          <w:color w:val="000000" w:themeColor="text1"/>
          <w:sz w:val="28"/>
          <w:szCs w:val="28"/>
        </w:rPr>
      </w:pPr>
      <w:r>
        <w:rPr>
          <w:rFonts w:ascii="Times New Roman" w:hAnsi="Times New Roman" w:cs="Times New Roman"/>
          <w:b/>
          <w:color w:val="000000" w:themeColor="text1"/>
          <w:sz w:val="28"/>
          <w:szCs w:val="28"/>
        </w:rPr>
        <w:t>2.1.</w:t>
      </w:r>
      <w:r w:rsidR="00DC364C">
        <w:rPr>
          <w:rFonts w:ascii="Times New Roman" w:hAnsi="Times New Roman" w:cs="Times New Roman"/>
          <w:b/>
          <w:color w:val="000000" w:themeColor="text1"/>
          <w:sz w:val="28"/>
          <w:szCs w:val="28"/>
        </w:rPr>
        <w:tab/>
      </w:r>
      <w:r>
        <w:rPr>
          <w:rFonts w:ascii="Times New Roman" w:hAnsi="Times New Roman" w:cs="Times New Roman"/>
          <w:b/>
          <w:color w:val="000000" w:themeColor="text1"/>
          <w:sz w:val="28"/>
          <w:szCs w:val="28"/>
        </w:rPr>
        <w:t>Личный инструмент конкурсанта</w:t>
      </w:r>
      <w:bookmarkEnd w:id="17"/>
    </w:p>
    <w:p w:rsidR="00BC1040" w:rsidRDefault="00F56BB6">
      <w:pPr>
        <w:pStyle w:val="10"/>
        <w:spacing w:after="0" w:line="360" w:lineRule="auto"/>
        <w:ind w:firstLine="709"/>
        <w:jc w:val="both"/>
        <w:rPr>
          <w:color w:val="000000" w:themeColor="text1"/>
          <w:sz w:val="28"/>
          <w:szCs w:val="28"/>
        </w:rPr>
      </w:pPr>
      <w:r>
        <w:rPr>
          <w:color w:val="000000" w:themeColor="text1"/>
          <w:sz w:val="28"/>
          <w:szCs w:val="28"/>
        </w:rPr>
        <w:t xml:space="preserve">Список личных инструментов конкурсанта, которые он привозит </w:t>
      </w:r>
      <w:r w:rsidR="004132F7">
        <w:rPr>
          <w:color w:val="000000" w:themeColor="text1"/>
          <w:sz w:val="28"/>
          <w:szCs w:val="28"/>
        </w:rPr>
        <w:t xml:space="preserve">                  </w:t>
      </w:r>
      <w:r>
        <w:rPr>
          <w:color w:val="000000" w:themeColor="text1"/>
          <w:sz w:val="28"/>
          <w:szCs w:val="28"/>
        </w:rPr>
        <w:t>с собой, является определенным.</w:t>
      </w:r>
    </w:p>
    <w:p w:rsidR="00BC1040" w:rsidRDefault="00F56BB6">
      <w:pPr>
        <w:pStyle w:val="10"/>
        <w:spacing w:after="0" w:line="360" w:lineRule="auto"/>
        <w:ind w:firstLine="709"/>
        <w:jc w:val="both"/>
        <w:rPr>
          <w:color w:val="000000" w:themeColor="text1"/>
          <w:sz w:val="28"/>
          <w:szCs w:val="28"/>
        </w:rPr>
      </w:pPr>
      <w:r>
        <w:rPr>
          <w:color w:val="000000" w:themeColor="text1"/>
          <w:sz w:val="28"/>
          <w:szCs w:val="28"/>
        </w:rPr>
        <w:t>Конкурсанты должны иметь при себе:</w:t>
      </w:r>
    </w:p>
    <w:p w:rsidR="00BC1040" w:rsidRDefault="00F56BB6">
      <w:pPr>
        <w:pStyle w:val="affd"/>
        <w:numPr>
          <w:ilvl w:val="0"/>
          <w:numId w:val="4"/>
        </w:numPr>
        <w:spacing w:after="0" w:line="360" w:lineRule="auto"/>
        <w:ind w:left="0" w:firstLine="709"/>
        <w:jc w:val="both"/>
        <w:rPr>
          <w:rFonts w:ascii="Times New Roman" w:hAnsi="Times New Roman"/>
          <w:color w:val="000000" w:themeColor="text1"/>
          <w:sz w:val="28"/>
          <w:szCs w:val="28"/>
        </w:rPr>
      </w:pPr>
      <w:r>
        <w:rPr>
          <w:rFonts w:ascii="Times New Roman" w:hAnsi="Times New Roman"/>
          <w:color w:val="000000" w:themeColor="text1"/>
          <w:sz w:val="28"/>
          <w:szCs w:val="28"/>
        </w:rPr>
        <w:t>форменное обмундирование по сезону;</w:t>
      </w:r>
    </w:p>
    <w:p w:rsidR="00BC1040" w:rsidRDefault="00F56BB6">
      <w:pPr>
        <w:pStyle w:val="affd"/>
        <w:numPr>
          <w:ilvl w:val="0"/>
          <w:numId w:val="4"/>
        </w:numPr>
        <w:spacing w:after="0" w:line="360" w:lineRule="auto"/>
        <w:ind w:left="0" w:firstLine="709"/>
        <w:jc w:val="both"/>
        <w:rPr>
          <w:rFonts w:ascii="Times New Roman" w:hAnsi="Times New Roman"/>
          <w:color w:val="000000" w:themeColor="text1"/>
          <w:sz w:val="28"/>
          <w:szCs w:val="28"/>
        </w:rPr>
      </w:pPr>
      <w:r>
        <w:rPr>
          <w:rFonts w:ascii="Times New Roman" w:hAnsi="Times New Roman"/>
          <w:color w:val="000000" w:themeColor="text1"/>
          <w:sz w:val="28"/>
          <w:szCs w:val="28"/>
        </w:rPr>
        <w:t>спортивную обувь;</w:t>
      </w:r>
    </w:p>
    <w:p w:rsidR="00BC1040" w:rsidRDefault="00F56BB6">
      <w:pPr>
        <w:pStyle w:val="affd"/>
        <w:numPr>
          <w:ilvl w:val="0"/>
          <w:numId w:val="4"/>
        </w:numPr>
        <w:spacing w:after="0" w:line="360" w:lineRule="auto"/>
        <w:ind w:left="0" w:firstLine="709"/>
        <w:jc w:val="both"/>
        <w:rPr>
          <w:rFonts w:ascii="Times New Roman" w:hAnsi="Times New Roman"/>
          <w:color w:val="000000" w:themeColor="text1"/>
          <w:sz w:val="28"/>
          <w:szCs w:val="28"/>
        </w:rPr>
      </w:pPr>
      <w:r>
        <w:rPr>
          <w:rFonts w:ascii="Times New Roman" w:hAnsi="Times New Roman"/>
          <w:color w:val="000000" w:themeColor="text1"/>
          <w:sz w:val="28"/>
          <w:szCs w:val="28"/>
        </w:rPr>
        <w:t>поясные ремни, кобуры ПМ кожаные:</w:t>
      </w:r>
    </w:p>
    <w:p w:rsidR="00BC1040" w:rsidRDefault="00F56BB6">
      <w:pPr>
        <w:pStyle w:val="affd"/>
        <w:numPr>
          <w:ilvl w:val="0"/>
          <w:numId w:val="4"/>
        </w:numPr>
        <w:spacing w:after="0" w:line="360" w:lineRule="auto"/>
        <w:ind w:left="0" w:firstLine="709"/>
        <w:jc w:val="both"/>
        <w:rPr>
          <w:rFonts w:ascii="Times New Roman" w:hAnsi="Times New Roman"/>
          <w:color w:val="000000" w:themeColor="text1"/>
          <w:sz w:val="28"/>
          <w:szCs w:val="28"/>
        </w:rPr>
      </w:pPr>
      <w:r>
        <w:rPr>
          <w:rFonts w:ascii="Times New Roman" w:hAnsi="Times New Roman"/>
          <w:color w:val="000000" w:themeColor="text1"/>
          <w:sz w:val="28"/>
          <w:szCs w:val="28"/>
        </w:rPr>
        <w:t xml:space="preserve">цифровую фотокамеру - не ниже 1/3" Типы карт памяти: SD, SDHC, MMC; Тип питания: AAA; </w:t>
      </w:r>
    </w:p>
    <w:p w:rsidR="00BC1040" w:rsidRDefault="00F56BB6">
      <w:pPr>
        <w:pStyle w:val="affd"/>
        <w:numPr>
          <w:ilvl w:val="0"/>
          <w:numId w:val="4"/>
        </w:numPr>
        <w:spacing w:after="0" w:line="360" w:lineRule="auto"/>
        <w:ind w:left="0" w:firstLine="709"/>
        <w:jc w:val="both"/>
        <w:rPr>
          <w:rFonts w:ascii="Times New Roman" w:hAnsi="Times New Roman"/>
          <w:color w:val="000000" w:themeColor="text1"/>
          <w:sz w:val="28"/>
          <w:szCs w:val="28"/>
        </w:rPr>
      </w:pPr>
      <w:r>
        <w:rPr>
          <w:rFonts w:ascii="Times New Roman" w:hAnsi="Times New Roman"/>
          <w:color w:val="000000" w:themeColor="text1"/>
          <w:sz w:val="28"/>
          <w:szCs w:val="28"/>
        </w:rPr>
        <w:t>флаг с символикой образовательной организации.</w:t>
      </w:r>
    </w:p>
    <w:p w:rsidR="00FB39EB" w:rsidRDefault="00FB39EB" w:rsidP="00FB39EB">
      <w:pPr>
        <w:pStyle w:val="affd"/>
        <w:spacing w:after="0" w:line="360" w:lineRule="auto"/>
        <w:ind w:left="709"/>
        <w:jc w:val="both"/>
        <w:rPr>
          <w:rFonts w:ascii="Times New Roman" w:hAnsi="Times New Roman"/>
          <w:color w:val="000000" w:themeColor="text1"/>
          <w:sz w:val="28"/>
          <w:szCs w:val="28"/>
        </w:rPr>
      </w:pPr>
    </w:p>
    <w:p w:rsidR="00BC1040" w:rsidRDefault="00F56BB6">
      <w:pPr>
        <w:spacing w:line="360" w:lineRule="auto"/>
        <w:jc w:val="center"/>
        <w:rPr>
          <w:rFonts w:ascii="Times New Roman" w:hAnsi="Times New Roman" w:cs="Times New Roman"/>
          <w:b/>
          <w:color w:val="000000" w:themeColor="text1"/>
          <w:sz w:val="28"/>
          <w:szCs w:val="28"/>
        </w:rPr>
      </w:pPr>
      <w:r>
        <w:rPr>
          <w:rFonts w:ascii="Times New Roman" w:hAnsi="Times New Roman" w:cs="Times New Roman"/>
          <w:b/>
          <w:color w:val="000000" w:themeColor="text1"/>
          <w:sz w:val="28"/>
          <w:szCs w:val="28"/>
        </w:rPr>
        <w:t>2.2.</w:t>
      </w:r>
      <w:r w:rsidR="00FB39EB">
        <w:rPr>
          <w:rFonts w:ascii="Times New Roman" w:hAnsi="Times New Roman" w:cs="Times New Roman"/>
          <w:b/>
          <w:color w:val="000000" w:themeColor="text1"/>
          <w:sz w:val="28"/>
          <w:szCs w:val="28"/>
        </w:rPr>
        <w:tab/>
      </w:r>
      <w:r>
        <w:rPr>
          <w:rFonts w:ascii="Times New Roman" w:hAnsi="Times New Roman" w:cs="Times New Roman"/>
          <w:b/>
          <w:color w:val="000000" w:themeColor="text1"/>
          <w:sz w:val="28"/>
          <w:szCs w:val="28"/>
        </w:rPr>
        <w:t xml:space="preserve">Материалы, оборудование и инструменты, </w:t>
      </w:r>
    </w:p>
    <w:p w:rsidR="00BC1040" w:rsidRDefault="00F56BB6">
      <w:pPr>
        <w:spacing w:line="360" w:lineRule="auto"/>
        <w:jc w:val="center"/>
        <w:rPr>
          <w:rFonts w:ascii="Times New Roman" w:hAnsi="Times New Roman" w:cs="Times New Roman"/>
          <w:b/>
          <w:bCs/>
          <w:color w:val="000000" w:themeColor="text1"/>
          <w:sz w:val="28"/>
          <w:szCs w:val="28"/>
        </w:rPr>
      </w:pPr>
      <w:bookmarkStart w:id="18" w:name="_Toc78885660"/>
      <w:bookmarkStart w:id="19" w:name="_Toc125645906"/>
      <w:proofErr w:type="gramStart"/>
      <w:r>
        <w:rPr>
          <w:rFonts w:ascii="Times New Roman" w:hAnsi="Times New Roman" w:cs="Times New Roman"/>
          <w:b/>
          <w:color w:val="000000" w:themeColor="text1"/>
          <w:sz w:val="28"/>
          <w:szCs w:val="28"/>
        </w:rPr>
        <w:t>запрещенные</w:t>
      </w:r>
      <w:proofErr w:type="gramEnd"/>
      <w:r>
        <w:rPr>
          <w:rFonts w:ascii="Times New Roman" w:hAnsi="Times New Roman" w:cs="Times New Roman"/>
          <w:b/>
          <w:color w:val="000000" w:themeColor="text1"/>
          <w:sz w:val="28"/>
          <w:szCs w:val="28"/>
        </w:rPr>
        <w:t xml:space="preserve"> на площадке</w:t>
      </w:r>
      <w:bookmarkEnd w:id="18"/>
      <w:bookmarkEnd w:id="19"/>
    </w:p>
    <w:p w:rsidR="00BC1040" w:rsidRDefault="00F56BB6">
      <w:pPr>
        <w:pStyle w:val="10"/>
        <w:spacing w:after="0" w:line="360" w:lineRule="auto"/>
        <w:ind w:firstLine="709"/>
        <w:jc w:val="both"/>
        <w:rPr>
          <w:rFonts w:eastAsia="Times New Roman"/>
          <w:sz w:val="28"/>
          <w:szCs w:val="28"/>
        </w:rPr>
      </w:pPr>
      <w:r>
        <w:rPr>
          <w:rFonts w:eastAsia="Times New Roman"/>
          <w:color w:val="000000" w:themeColor="text1"/>
          <w:sz w:val="28"/>
          <w:szCs w:val="28"/>
        </w:rPr>
        <w:t xml:space="preserve">Конкурсантам, экспертам и переводчикам не разрешается приносить на рабочую площадку устройства хранения данных, личные ноутбуки, планшеты, мобильные телефоны и иные коммуникационные </w:t>
      </w:r>
      <w:r>
        <w:rPr>
          <w:rFonts w:eastAsia="Times New Roman"/>
          <w:sz w:val="28"/>
          <w:szCs w:val="28"/>
        </w:rPr>
        <w:t xml:space="preserve">устройства (включая </w:t>
      </w:r>
      <w:proofErr w:type="spellStart"/>
      <w:r>
        <w:rPr>
          <w:rFonts w:eastAsia="Times New Roman"/>
          <w:sz w:val="28"/>
          <w:szCs w:val="28"/>
        </w:rPr>
        <w:t>смарт-часы</w:t>
      </w:r>
      <w:proofErr w:type="spellEnd"/>
      <w:r>
        <w:rPr>
          <w:rFonts w:eastAsia="Times New Roman"/>
          <w:sz w:val="28"/>
          <w:szCs w:val="28"/>
        </w:rPr>
        <w:t xml:space="preserve">, умные браслеты), средства аудио- и </w:t>
      </w:r>
      <w:proofErr w:type="gramStart"/>
      <w:r>
        <w:rPr>
          <w:rFonts w:eastAsia="Times New Roman"/>
          <w:sz w:val="28"/>
          <w:szCs w:val="28"/>
        </w:rPr>
        <w:t>видео записи</w:t>
      </w:r>
      <w:proofErr w:type="gramEnd"/>
      <w:r>
        <w:rPr>
          <w:rFonts w:eastAsia="Times New Roman"/>
          <w:sz w:val="28"/>
          <w:szCs w:val="28"/>
        </w:rPr>
        <w:t>. </w:t>
      </w:r>
    </w:p>
    <w:p w:rsidR="004132F7" w:rsidRDefault="004132F7">
      <w:pPr>
        <w:spacing w:line="360" w:lineRule="auto"/>
        <w:jc w:val="center"/>
        <w:rPr>
          <w:rFonts w:ascii="Times New Roman" w:hAnsi="Times New Roman" w:cs="Times New Roman"/>
          <w:b/>
          <w:sz w:val="28"/>
          <w:szCs w:val="28"/>
        </w:rPr>
      </w:pPr>
      <w:bookmarkStart w:id="20" w:name="_Toc125645907"/>
    </w:p>
    <w:p w:rsidR="00BC1040" w:rsidRDefault="00F56BB6">
      <w:pPr>
        <w:spacing w:line="360" w:lineRule="auto"/>
        <w:jc w:val="center"/>
        <w:rPr>
          <w:rFonts w:ascii="Times New Roman" w:hAnsi="Times New Roman" w:cs="Times New Roman"/>
          <w:b/>
          <w:caps/>
          <w:sz w:val="28"/>
          <w:szCs w:val="28"/>
        </w:rPr>
      </w:pPr>
      <w:r>
        <w:rPr>
          <w:rFonts w:ascii="Times New Roman" w:hAnsi="Times New Roman" w:cs="Times New Roman"/>
          <w:b/>
          <w:sz w:val="28"/>
          <w:szCs w:val="28"/>
        </w:rPr>
        <w:t>3.</w:t>
      </w:r>
      <w:r w:rsidR="00DC364C">
        <w:rPr>
          <w:rFonts w:ascii="Times New Roman" w:hAnsi="Times New Roman" w:cs="Times New Roman"/>
          <w:b/>
          <w:sz w:val="28"/>
          <w:szCs w:val="28"/>
        </w:rPr>
        <w:tab/>
      </w:r>
      <w:r>
        <w:rPr>
          <w:rFonts w:ascii="Times New Roman" w:hAnsi="Times New Roman" w:cs="Times New Roman"/>
          <w:b/>
          <w:sz w:val="28"/>
          <w:szCs w:val="28"/>
        </w:rPr>
        <w:t>П</w:t>
      </w:r>
      <w:bookmarkEnd w:id="20"/>
      <w:r>
        <w:rPr>
          <w:rFonts w:ascii="Times New Roman" w:hAnsi="Times New Roman" w:cs="Times New Roman"/>
          <w:b/>
          <w:sz w:val="28"/>
          <w:szCs w:val="28"/>
        </w:rPr>
        <w:t>РИЛОЖЕНИЯ</w:t>
      </w:r>
    </w:p>
    <w:p w:rsidR="00BC1040" w:rsidRDefault="00F56BB6">
      <w:pPr>
        <w:pStyle w:val="10"/>
        <w:spacing w:after="0" w:line="360" w:lineRule="auto"/>
        <w:jc w:val="both"/>
        <w:rPr>
          <w:rStyle w:val="12"/>
          <w:sz w:val="28"/>
          <w:szCs w:val="28"/>
        </w:rPr>
      </w:pPr>
      <w:r>
        <w:rPr>
          <w:sz w:val="28"/>
          <w:szCs w:val="28"/>
        </w:rPr>
        <w:t>Приложение</w:t>
      </w:r>
      <w:r w:rsidR="00CC490E">
        <w:rPr>
          <w:sz w:val="28"/>
          <w:szCs w:val="28"/>
        </w:rPr>
        <w:t> </w:t>
      </w:r>
      <w:r>
        <w:rPr>
          <w:sz w:val="28"/>
          <w:szCs w:val="28"/>
        </w:rPr>
        <w:t>1.</w:t>
      </w:r>
      <w:r w:rsidR="00CC490E">
        <w:rPr>
          <w:sz w:val="28"/>
          <w:szCs w:val="28"/>
        </w:rPr>
        <w:tab/>
      </w:r>
      <w:r>
        <w:rPr>
          <w:sz w:val="28"/>
          <w:szCs w:val="28"/>
        </w:rPr>
        <w:t>Инструкция по заполнению матрицы конкурсного задания.</w:t>
      </w:r>
    </w:p>
    <w:p w:rsidR="00BC1040" w:rsidRDefault="00F56BB6">
      <w:pPr>
        <w:pStyle w:val="10"/>
        <w:spacing w:after="0" w:line="360" w:lineRule="auto"/>
        <w:jc w:val="both"/>
        <w:rPr>
          <w:rStyle w:val="12"/>
          <w:sz w:val="28"/>
          <w:szCs w:val="28"/>
        </w:rPr>
      </w:pPr>
      <w:r>
        <w:rPr>
          <w:sz w:val="28"/>
          <w:szCs w:val="28"/>
        </w:rPr>
        <w:lastRenderedPageBreak/>
        <w:t>Приложение</w:t>
      </w:r>
      <w:r w:rsidR="00CC490E">
        <w:rPr>
          <w:sz w:val="28"/>
          <w:szCs w:val="28"/>
        </w:rPr>
        <w:t> </w:t>
      </w:r>
      <w:r>
        <w:rPr>
          <w:sz w:val="28"/>
          <w:szCs w:val="28"/>
        </w:rPr>
        <w:t>2.</w:t>
      </w:r>
      <w:r w:rsidR="00CC490E">
        <w:rPr>
          <w:sz w:val="28"/>
          <w:szCs w:val="28"/>
        </w:rPr>
        <w:tab/>
      </w:r>
      <w:r>
        <w:rPr>
          <w:sz w:val="28"/>
          <w:szCs w:val="28"/>
        </w:rPr>
        <w:t>Матрица конкурсного задания.</w:t>
      </w:r>
    </w:p>
    <w:p w:rsidR="00BC1040" w:rsidRDefault="00F56BB6">
      <w:pPr>
        <w:pStyle w:val="10"/>
        <w:spacing w:after="0" w:line="360" w:lineRule="auto"/>
        <w:jc w:val="both"/>
        <w:rPr>
          <w:rStyle w:val="12"/>
          <w:sz w:val="28"/>
          <w:szCs w:val="28"/>
        </w:rPr>
      </w:pPr>
      <w:r>
        <w:rPr>
          <w:sz w:val="28"/>
          <w:szCs w:val="28"/>
        </w:rPr>
        <w:t>Приложение</w:t>
      </w:r>
      <w:r w:rsidR="00CC490E">
        <w:rPr>
          <w:sz w:val="28"/>
          <w:szCs w:val="28"/>
        </w:rPr>
        <w:t> </w:t>
      </w:r>
      <w:r>
        <w:rPr>
          <w:sz w:val="28"/>
          <w:szCs w:val="28"/>
        </w:rPr>
        <w:t>3.</w:t>
      </w:r>
      <w:r w:rsidR="00CC490E">
        <w:rPr>
          <w:sz w:val="28"/>
          <w:szCs w:val="28"/>
        </w:rPr>
        <w:tab/>
      </w:r>
      <w:r>
        <w:rPr>
          <w:sz w:val="28"/>
          <w:szCs w:val="28"/>
        </w:rPr>
        <w:t>Инструкция по охране труда по компетенции «</w:t>
      </w:r>
      <w:r w:rsidR="001C0B2B">
        <w:rPr>
          <w:sz w:val="28"/>
          <w:szCs w:val="28"/>
        </w:rPr>
        <w:t>Техник</w:t>
      </w:r>
      <w:r w:rsidR="00FB39EB">
        <w:rPr>
          <w:sz w:val="28"/>
          <w:szCs w:val="28"/>
        </w:rPr>
        <w:t>-криминалист</w:t>
      </w:r>
      <w:r>
        <w:rPr>
          <w:sz w:val="28"/>
          <w:szCs w:val="28"/>
        </w:rPr>
        <w:t>».</w:t>
      </w:r>
    </w:p>
    <w:p w:rsidR="001C0B2B" w:rsidRDefault="001C0B2B" w:rsidP="001C0B2B">
      <w:pPr>
        <w:pStyle w:val="10"/>
        <w:spacing w:after="0" w:line="360" w:lineRule="auto"/>
        <w:jc w:val="both"/>
        <w:rPr>
          <w:rStyle w:val="12"/>
          <w:sz w:val="28"/>
          <w:szCs w:val="28"/>
        </w:rPr>
      </w:pPr>
      <w:r>
        <w:rPr>
          <w:sz w:val="28"/>
          <w:szCs w:val="28"/>
        </w:rPr>
        <w:t>Приложение 4.</w:t>
      </w:r>
      <w:r>
        <w:rPr>
          <w:sz w:val="28"/>
          <w:szCs w:val="28"/>
        </w:rPr>
        <w:tab/>
      </w:r>
      <w:r w:rsidRPr="001C0B2B">
        <w:rPr>
          <w:sz w:val="28"/>
          <w:szCs w:val="28"/>
        </w:rPr>
        <w:t>Чек-лист компетенции</w:t>
      </w:r>
      <w:r>
        <w:rPr>
          <w:sz w:val="28"/>
          <w:szCs w:val="28"/>
        </w:rPr>
        <w:t>.</w:t>
      </w:r>
    </w:p>
    <w:p w:rsidR="001C0B2B" w:rsidRDefault="001C0B2B" w:rsidP="001C0B2B">
      <w:pPr>
        <w:pStyle w:val="10"/>
        <w:spacing w:after="0" w:line="360" w:lineRule="auto"/>
        <w:jc w:val="both"/>
        <w:rPr>
          <w:rStyle w:val="12"/>
          <w:sz w:val="28"/>
          <w:szCs w:val="28"/>
        </w:rPr>
      </w:pPr>
      <w:r>
        <w:rPr>
          <w:sz w:val="28"/>
          <w:szCs w:val="28"/>
        </w:rPr>
        <w:t>Приложение 5.</w:t>
      </w:r>
      <w:r>
        <w:rPr>
          <w:sz w:val="28"/>
          <w:szCs w:val="28"/>
        </w:rPr>
        <w:tab/>
        <w:t>Бланк протокола осмотра места происшествия.</w:t>
      </w:r>
    </w:p>
    <w:p w:rsidR="00BC1040" w:rsidRDefault="00F56BB6">
      <w:pPr>
        <w:pStyle w:val="10"/>
        <w:spacing w:after="0" w:line="360" w:lineRule="auto"/>
        <w:jc w:val="both"/>
        <w:rPr>
          <w:rStyle w:val="12"/>
          <w:sz w:val="28"/>
          <w:szCs w:val="28"/>
        </w:rPr>
      </w:pPr>
      <w:r>
        <w:rPr>
          <w:sz w:val="28"/>
          <w:szCs w:val="28"/>
        </w:rPr>
        <w:t>Приложение</w:t>
      </w:r>
      <w:r w:rsidR="00CC490E">
        <w:rPr>
          <w:sz w:val="28"/>
          <w:szCs w:val="28"/>
        </w:rPr>
        <w:t> </w:t>
      </w:r>
      <w:r w:rsidR="001C0B2B">
        <w:rPr>
          <w:sz w:val="28"/>
          <w:szCs w:val="28"/>
        </w:rPr>
        <w:t>6</w:t>
      </w:r>
      <w:r>
        <w:rPr>
          <w:sz w:val="28"/>
          <w:szCs w:val="28"/>
        </w:rPr>
        <w:t>.</w:t>
      </w:r>
      <w:r w:rsidR="00CC490E">
        <w:rPr>
          <w:sz w:val="28"/>
          <w:szCs w:val="28"/>
        </w:rPr>
        <w:tab/>
      </w:r>
      <w:r>
        <w:rPr>
          <w:sz w:val="28"/>
          <w:szCs w:val="28"/>
        </w:rPr>
        <w:t xml:space="preserve">Бланк </w:t>
      </w:r>
      <w:r w:rsidR="00C77329">
        <w:rPr>
          <w:sz w:val="28"/>
          <w:szCs w:val="28"/>
        </w:rPr>
        <w:t>протокола принятия устного заявления о преступлении.</w:t>
      </w:r>
    </w:p>
    <w:p w:rsidR="00BC1040" w:rsidRDefault="00F56BB6" w:rsidP="001757C4">
      <w:pPr>
        <w:pStyle w:val="10"/>
        <w:spacing w:after="0" w:line="360" w:lineRule="auto"/>
        <w:jc w:val="both"/>
        <w:rPr>
          <w:rStyle w:val="12"/>
          <w:sz w:val="28"/>
          <w:szCs w:val="28"/>
        </w:rPr>
      </w:pPr>
      <w:r>
        <w:rPr>
          <w:sz w:val="28"/>
          <w:szCs w:val="28"/>
        </w:rPr>
        <w:t>Приложение</w:t>
      </w:r>
      <w:r w:rsidR="00CC490E">
        <w:rPr>
          <w:sz w:val="28"/>
          <w:szCs w:val="28"/>
        </w:rPr>
        <w:t> </w:t>
      </w:r>
      <w:r w:rsidR="001C0B2B">
        <w:rPr>
          <w:sz w:val="28"/>
          <w:szCs w:val="28"/>
        </w:rPr>
        <w:t>7</w:t>
      </w:r>
      <w:r>
        <w:rPr>
          <w:sz w:val="28"/>
          <w:szCs w:val="28"/>
        </w:rPr>
        <w:t>.</w:t>
      </w:r>
      <w:r w:rsidR="00CC490E">
        <w:rPr>
          <w:sz w:val="28"/>
          <w:szCs w:val="28"/>
        </w:rPr>
        <w:tab/>
      </w:r>
      <w:r w:rsidR="00C77329">
        <w:rPr>
          <w:sz w:val="28"/>
          <w:szCs w:val="28"/>
        </w:rPr>
        <w:t>Бланк объяснения</w:t>
      </w:r>
      <w:r>
        <w:rPr>
          <w:sz w:val="28"/>
          <w:szCs w:val="28"/>
        </w:rPr>
        <w:t>.</w:t>
      </w:r>
    </w:p>
    <w:p w:rsidR="00BC1040" w:rsidRDefault="00F56BB6" w:rsidP="001757C4">
      <w:pPr>
        <w:pStyle w:val="10"/>
        <w:spacing w:after="0" w:line="360" w:lineRule="auto"/>
        <w:jc w:val="both"/>
        <w:rPr>
          <w:sz w:val="28"/>
          <w:szCs w:val="28"/>
        </w:rPr>
      </w:pPr>
      <w:r>
        <w:rPr>
          <w:sz w:val="28"/>
          <w:szCs w:val="28"/>
        </w:rPr>
        <w:t>Приложение</w:t>
      </w:r>
      <w:r w:rsidR="00CC490E">
        <w:rPr>
          <w:sz w:val="28"/>
          <w:szCs w:val="28"/>
        </w:rPr>
        <w:t> </w:t>
      </w:r>
      <w:r w:rsidR="001C0B2B">
        <w:rPr>
          <w:sz w:val="28"/>
          <w:szCs w:val="28"/>
        </w:rPr>
        <w:t>8</w:t>
      </w:r>
      <w:r>
        <w:rPr>
          <w:sz w:val="28"/>
          <w:szCs w:val="28"/>
        </w:rPr>
        <w:t>.</w:t>
      </w:r>
      <w:r w:rsidR="00CC490E">
        <w:rPr>
          <w:sz w:val="28"/>
          <w:szCs w:val="28"/>
        </w:rPr>
        <w:tab/>
      </w:r>
      <w:r w:rsidR="00C77329">
        <w:rPr>
          <w:sz w:val="28"/>
          <w:szCs w:val="28"/>
        </w:rPr>
        <w:t>Бланк постановления о назначении судебной экспертизы</w:t>
      </w:r>
      <w:r>
        <w:rPr>
          <w:sz w:val="28"/>
          <w:szCs w:val="28"/>
        </w:rPr>
        <w:t>.</w:t>
      </w:r>
    </w:p>
    <w:p w:rsidR="00BC1040" w:rsidRDefault="00F56BB6" w:rsidP="001757C4">
      <w:pPr>
        <w:pStyle w:val="10"/>
        <w:spacing w:after="0" w:line="360" w:lineRule="auto"/>
        <w:jc w:val="both"/>
        <w:rPr>
          <w:sz w:val="28"/>
          <w:szCs w:val="28"/>
        </w:rPr>
      </w:pPr>
      <w:r>
        <w:rPr>
          <w:sz w:val="28"/>
          <w:szCs w:val="28"/>
        </w:rPr>
        <w:t>Приложение</w:t>
      </w:r>
      <w:r w:rsidR="00CC490E">
        <w:rPr>
          <w:sz w:val="28"/>
          <w:szCs w:val="28"/>
        </w:rPr>
        <w:t> </w:t>
      </w:r>
      <w:r w:rsidR="001C0B2B">
        <w:rPr>
          <w:sz w:val="28"/>
          <w:szCs w:val="28"/>
        </w:rPr>
        <w:t>9</w:t>
      </w:r>
      <w:r>
        <w:rPr>
          <w:sz w:val="28"/>
          <w:szCs w:val="28"/>
        </w:rPr>
        <w:t>.</w:t>
      </w:r>
      <w:r w:rsidR="00CC490E">
        <w:rPr>
          <w:sz w:val="28"/>
          <w:szCs w:val="28"/>
        </w:rPr>
        <w:tab/>
      </w:r>
      <w:r w:rsidR="00C77329">
        <w:rPr>
          <w:sz w:val="28"/>
          <w:szCs w:val="28"/>
        </w:rPr>
        <w:t xml:space="preserve">Бланк оформления </w:t>
      </w:r>
      <w:proofErr w:type="spellStart"/>
      <w:r w:rsidR="00C77329">
        <w:rPr>
          <w:sz w:val="28"/>
          <w:szCs w:val="28"/>
        </w:rPr>
        <w:t>фототаблицы</w:t>
      </w:r>
      <w:proofErr w:type="spellEnd"/>
      <w:r>
        <w:rPr>
          <w:sz w:val="28"/>
          <w:szCs w:val="28"/>
        </w:rPr>
        <w:t>.</w:t>
      </w:r>
    </w:p>
    <w:p w:rsidR="00BC1040" w:rsidRDefault="00F56BB6" w:rsidP="001757C4">
      <w:pPr>
        <w:pStyle w:val="10"/>
        <w:spacing w:after="0" w:line="360" w:lineRule="auto"/>
        <w:jc w:val="both"/>
        <w:rPr>
          <w:sz w:val="28"/>
          <w:szCs w:val="28"/>
        </w:rPr>
      </w:pPr>
      <w:r>
        <w:rPr>
          <w:sz w:val="28"/>
          <w:szCs w:val="28"/>
        </w:rPr>
        <w:t>Приложение</w:t>
      </w:r>
      <w:r w:rsidR="00CC490E">
        <w:rPr>
          <w:sz w:val="28"/>
          <w:szCs w:val="28"/>
        </w:rPr>
        <w:t> </w:t>
      </w:r>
      <w:r w:rsidR="001C0B2B">
        <w:rPr>
          <w:sz w:val="28"/>
          <w:szCs w:val="28"/>
        </w:rPr>
        <w:t>10</w:t>
      </w:r>
      <w:r>
        <w:rPr>
          <w:sz w:val="28"/>
          <w:szCs w:val="28"/>
        </w:rPr>
        <w:t>.</w:t>
      </w:r>
      <w:r w:rsidR="00CC490E">
        <w:rPr>
          <w:sz w:val="28"/>
          <w:szCs w:val="28"/>
        </w:rPr>
        <w:tab/>
      </w:r>
      <w:r>
        <w:rPr>
          <w:sz w:val="28"/>
          <w:szCs w:val="28"/>
        </w:rPr>
        <w:t xml:space="preserve">Бланк </w:t>
      </w:r>
      <w:r w:rsidR="00C77329">
        <w:rPr>
          <w:sz w:val="28"/>
          <w:szCs w:val="28"/>
        </w:rPr>
        <w:t>плана допроса</w:t>
      </w:r>
      <w:r>
        <w:rPr>
          <w:sz w:val="28"/>
          <w:szCs w:val="28"/>
        </w:rPr>
        <w:t>.</w:t>
      </w:r>
    </w:p>
    <w:p w:rsidR="00BC1040" w:rsidRDefault="00F56BB6" w:rsidP="001757C4">
      <w:pPr>
        <w:pStyle w:val="10"/>
        <w:spacing w:after="0" w:line="360" w:lineRule="auto"/>
        <w:jc w:val="both"/>
        <w:rPr>
          <w:sz w:val="28"/>
          <w:szCs w:val="28"/>
        </w:rPr>
      </w:pPr>
      <w:r>
        <w:rPr>
          <w:sz w:val="28"/>
          <w:szCs w:val="28"/>
        </w:rPr>
        <w:t>Приложение</w:t>
      </w:r>
      <w:r w:rsidR="00CC490E">
        <w:rPr>
          <w:sz w:val="28"/>
          <w:szCs w:val="28"/>
        </w:rPr>
        <w:t> </w:t>
      </w:r>
      <w:r>
        <w:rPr>
          <w:sz w:val="28"/>
          <w:szCs w:val="28"/>
        </w:rPr>
        <w:t>1</w:t>
      </w:r>
      <w:r w:rsidR="001C0B2B">
        <w:rPr>
          <w:sz w:val="28"/>
          <w:szCs w:val="28"/>
        </w:rPr>
        <w:t>1</w:t>
      </w:r>
      <w:r>
        <w:rPr>
          <w:sz w:val="28"/>
          <w:szCs w:val="28"/>
        </w:rPr>
        <w:t>.</w:t>
      </w:r>
      <w:r w:rsidR="00CC490E">
        <w:rPr>
          <w:sz w:val="28"/>
          <w:szCs w:val="28"/>
        </w:rPr>
        <w:tab/>
      </w:r>
      <w:r>
        <w:rPr>
          <w:sz w:val="28"/>
          <w:szCs w:val="28"/>
        </w:rPr>
        <w:t xml:space="preserve">Бланк </w:t>
      </w:r>
      <w:r w:rsidR="00C77329">
        <w:rPr>
          <w:sz w:val="28"/>
          <w:szCs w:val="28"/>
        </w:rPr>
        <w:t xml:space="preserve">таблицы с кодами элементов </w:t>
      </w:r>
      <w:proofErr w:type="spellStart"/>
      <w:r w:rsidR="00C77329">
        <w:rPr>
          <w:sz w:val="28"/>
          <w:szCs w:val="28"/>
        </w:rPr>
        <w:t>фотокомпозиционного</w:t>
      </w:r>
      <w:proofErr w:type="spellEnd"/>
      <w:r w:rsidR="00C77329">
        <w:rPr>
          <w:sz w:val="28"/>
          <w:szCs w:val="28"/>
        </w:rPr>
        <w:t xml:space="preserve"> портрета</w:t>
      </w:r>
      <w:r>
        <w:rPr>
          <w:sz w:val="28"/>
          <w:szCs w:val="28"/>
        </w:rPr>
        <w:t>.</w:t>
      </w:r>
    </w:p>
    <w:p w:rsidR="00BC1040" w:rsidRDefault="00F56BB6" w:rsidP="001757C4">
      <w:pPr>
        <w:pStyle w:val="10"/>
        <w:spacing w:after="0" w:line="360" w:lineRule="auto"/>
        <w:jc w:val="both"/>
        <w:rPr>
          <w:sz w:val="28"/>
          <w:szCs w:val="28"/>
        </w:rPr>
      </w:pPr>
      <w:r>
        <w:rPr>
          <w:sz w:val="28"/>
          <w:szCs w:val="28"/>
        </w:rPr>
        <w:t>Приложение</w:t>
      </w:r>
      <w:r w:rsidR="00CC490E">
        <w:rPr>
          <w:sz w:val="28"/>
          <w:szCs w:val="28"/>
        </w:rPr>
        <w:t> </w:t>
      </w:r>
      <w:r>
        <w:rPr>
          <w:sz w:val="28"/>
          <w:szCs w:val="28"/>
        </w:rPr>
        <w:t>1</w:t>
      </w:r>
      <w:r w:rsidR="001C0B2B">
        <w:rPr>
          <w:sz w:val="28"/>
          <w:szCs w:val="28"/>
        </w:rPr>
        <w:t>2</w:t>
      </w:r>
      <w:r>
        <w:rPr>
          <w:sz w:val="28"/>
          <w:szCs w:val="28"/>
        </w:rPr>
        <w:t>.</w:t>
      </w:r>
      <w:r w:rsidR="00CC490E">
        <w:rPr>
          <w:sz w:val="28"/>
          <w:szCs w:val="28"/>
        </w:rPr>
        <w:tab/>
      </w:r>
      <w:r>
        <w:rPr>
          <w:sz w:val="28"/>
          <w:szCs w:val="28"/>
        </w:rPr>
        <w:t xml:space="preserve">Бланк </w:t>
      </w:r>
      <w:r w:rsidR="00C77329">
        <w:rPr>
          <w:sz w:val="28"/>
          <w:szCs w:val="28"/>
        </w:rPr>
        <w:t>протокола предъявления предмета для опознания</w:t>
      </w:r>
      <w:r>
        <w:rPr>
          <w:sz w:val="28"/>
          <w:szCs w:val="28"/>
        </w:rPr>
        <w:t>.</w:t>
      </w:r>
    </w:p>
    <w:p w:rsidR="00BC1040" w:rsidRDefault="00F56BB6" w:rsidP="001757C4">
      <w:pPr>
        <w:pStyle w:val="10"/>
        <w:spacing w:after="0" w:line="360" w:lineRule="auto"/>
        <w:jc w:val="both"/>
        <w:rPr>
          <w:sz w:val="28"/>
          <w:szCs w:val="28"/>
        </w:rPr>
      </w:pPr>
      <w:r>
        <w:rPr>
          <w:sz w:val="28"/>
          <w:szCs w:val="28"/>
        </w:rPr>
        <w:t>Приложение</w:t>
      </w:r>
      <w:r w:rsidR="00CC490E">
        <w:rPr>
          <w:sz w:val="28"/>
          <w:szCs w:val="28"/>
        </w:rPr>
        <w:t> </w:t>
      </w:r>
      <w:r>
        <w:rPr>
          <w:sz w:val="28"/>
          <w:szCs w:val="28"/>
        </w:rPr>
        <w:t>1</w:t>
      </w:r>
      <w:r w:rsidR="001C0B2B">
        <w:rPr>
          <w:sz w:val="28"/>
          <w:szCs w:val="28"/>
        </w:rPr>
        <w:t>3</w:t>
      </w:r>
      <w:r>
        <w:rPr>
          <w:sz w:val="28"/>
          <w:szCs w:val="28"/>
        </w:rPr>
        <w:t>.</w:t>
      </w:r>
      <w:r w:rsidR="00CC490E">
        <w:rPr>
          <w:sz w:val="28"/>
          <w:szCs w:val="28"/>
        </w:rPr>
        <w:tab/>
      </w:r>
      <w:r w:rsidR="00C77329">
        <w:rPr>
          <w:sz w:val="28"/>
          <w:szCs w:val="28"/>
        </w:rPr>
        <w:t>Бланк дактилоскопической карты</w:t>
      </w:r>
      <w:r>
        <w:rPr>
          <w:sz w:val="28"/>
          <w:szCs w:val="28"/>
        </w:rPr>
        <w:t>.</w:t>
      </w:r>
    </w:p>
    <w:p w:rsidR="00BC1040" w:rsidRDefault="00BC1040">
      <w:pPr>
        <w:pStyle w:val="10"/>
        <w:spacing w:after="0" w:line="360" w:lineRule="auto"/>
        <w:ind w:firstLine="709"/>
        <w:jc w:val="both"/>
        <w:rPr>
          <w:sz w:val="28"/>
          <w:szCs w:val="28"/>
        </w:rPr>
      </w:pPr>
    </w:p>
    <w:p w:rsidR="00BC1040" w:rsidRDefault="00BC1040">
      <w:pPr>
        <w:pStyle w:val="10"/>
        <w:spacing w:after="0" w:line="360" w:lineRule="auto"/>
        <w:ind w:firstLine="709"/>
        <w:jc w:val="both"/>
        <w:rPr>
          <w:sz w:val="28"/>
          <w:szCs w:val="28"/>
        </w:rPr>
      </w:pPr>
    </w:p>
    <w:p w:rsidR="00BC1040" w:rsidRDefault="00BC1040">
      <w:pPr>
        <w:pStyle w:val="10"/>
        <w:spacing w:after="0" w:line="360" w:lineRule="auto"/>
        <w:rPr>
          <w:sz w:val="28"/>
          <w:szCs w:val="28"/>
        </w:rPr>
      </w:pPr>
    </w:p>
    <w:sectPr w:rsidR="00BC1040" w:rsidSect="00F64786">
      <w:headerReference w:type="default" r:id="rId9"/>
      <w:footerReference w:type="default" r:id="rId10"/>
      <w:pgSz w:w="11906" w:h="16838"/>
      <w:pgMar w:top="1134" w:right="850" w:bottom="1134" w:left="1701" w:header="0" w:footer="567" w:gutter="0"/>
      <w:pgNumType w:start="1"/>
      <w:cols w:space="720"/>
      <w:formProt w:val="0"/>
      <w:titlePg/>
      <w:docGrid w:linePitch="360" w:charSpace="20480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-1">
    <w:p w:rsidR="000446A1" w:rsidRDefault="000446A1">
      <w:r>
        <w:separator/>
      </w:r>
    </w:p>
  </w:endnote>
  <w:endnote w:type="continuationSeparator" w:id="0">
    <w:p w:rsidR="000446A1" w:rsidRDefault="000446A1"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ourier New">
    <w:panose1 w:val="02070309020205020404"/>
    <w:charset w:val="CC"/>
    <w:family w:val="modern"/>
    <w:pitch w:val="fixed"/>
    <w:sig w:usb0="E0002A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CC"/>
    <w:family w:val="swiss"/>
    <w:pitch w:val="variable"/>
    <w:sig w:usb0="E10002FF" w:usb1="4000ACFF" w:usb2="00000009" w:usb3="00000000" w:csb0="0000019F" w:csb1="00000000"/>
  </w:font>
  <w:font w:name="Arial">
    <w:panose1 w:val="020B0604020202020204"/>
    <w:charset w:val="CC"/>
    <w:family w:val="swiss"/>
    <w:pitch w:val="variable"/>
    <w:sig w:usb0="E0002AFF" w:usb1="C0007843" w:usb2="00000009" w:usb3="00000000" w:csb0="000001FF" w:csb1="00000000"/>
  </w:font>
  <w:font w:name="Tahoma">
    <w:panose1 w:val="020B0604030504040204"/>
    <w:charset w:val="00"/>
    <w:family w:val="swiss"/>
    <w:notTrueType/>
    <w:pitch w:val="variable"/>
    <w:sig w:usb0="00000003" w:usb1="00000000" w:usb2="00000000" w:usb3="00000000" w:csb0="00000001" w:csb1="00000000"/>
  </w:font>
  <w:font w:name="Segoe UI">
    <w:panose1 w:val="020B0502040204020203"/>
    <w:charset w:val="CC"/>
    <w:family w:val="swiss"/>
    <w:pitch w:val="variable"/>
    <w:sig w:usb0="E10022FF" w:usb1="C000E47F" w:usb2="00000029" w:usb3="00000000" w:csb0="000001DF" w:csb1="00000000"/>
  </w:font>
  <w:font w:name="Liberation Sans">
    <w:altName w:val="Arial"/>
    <w:charset w:val="01"/>
    <w:family w:val="roman"/>
    <w:pitch w:val="variable"/>
    <w:sig w:usb0="00000000" w:usb1="00000000" w:usb2="00000000" w:usb3="00000000" w:csb0="00000000" w:csb1="00000000"/>
  </w:font>
  <w:font w:name="Microsoft YaHei">
    <w:panose1 w:val="020B0503020204020204"/>
    <w:charset w:val="86"/>
    <w:family w:val="swiss"/>
    <w:pitch w:val="variable"/>
    <w:sig w:usb0="80000287" w:usb1="280F3C52" w:usb2="00000016" w:usb3="00000000" w:csb0="0004001F" w:csb1="00000000"/>
  </w:font>
  <w:font w:name="Noto Sans CJK SC">
    <w:panose1 w:val="00000000000000000000"/>
    <w:charset w:val="00"/>
    <w:family w:val="roman"/>
    <w:notTrueType/>
    <w:pitch w:val="default"/>
    <w:sig w:usb0="00000000" w:usb1="00000000" w:usb2="00000000" w:usb3="00000000" w:csb0="00000000" w:csb1="00000000"/>
  </w:font>
  <w:font w:name="Lohit Devanagari">
    <w:panose1 w:val="00000000000000000000"/>
    <w:charset w:val="00"/>
    <w:family w:val="roman"/>
    <w:notTrueType/>
    <w:pitch w:val="default"/>
    <w:sig w:usb0="00000000" w:usb1="00000000" w:usb2="00000000" w:usb3="00000000" w:csb0="00000000" w:csb1="00000000"/>
  </w:font>
  <w:font w:name="DejaVu Sans">
    <w:altName w:val="Verdana"/>
    <w:charset w:val="00"/>
    <w:family w:val="auto"/>
    <w:pitch w:val="variable"/>
    <w:sig w:usb0="00000000" w:usb1="00000000" w:usb2="00000000" w:usb3="00000000" w:csb0="00000000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  <w:font w:name="FrutigerLTStd-Light">
    <w:charset w:val="00"/>
    <w:family w:val="auto"/>
    <w:pitch w:val="variable"/>
    <w:sig w:usb0="00000003" w:usb1="00000000" w:usb2="00000000" w:usb3="00000000" w:csb0="00000001" w:csb1="00000000"/>
  </w:font>
  <w:font w:name="Arial Unicode MS">
    <w:panose1 w:val="020B0604020202020204"/>
    <w:charset w:val="00"/>
    <w:family w:val="roman"/>
    <w:notTrueType/>
    <w:pitch w:val="variable"/>
    <w:sig w:usb0="00000003" w:usb1="00000000" w:usb2="00000000" w:usb3="00000000" w:csb0="00000001" w:csb1="00000000"/>
  </w:font>
  <w:font w:name="Calibri Light">
    <w:charset w:val="CC"/>
    <w:family w:val="swiss"/>
    <w:pitch w:val="variable"/>
    <w:sig w:usb0="E0002AFF" w:usb1="C000247B" w:usb2="00000009" w:usb3="00000000" w:csb0="000001FF" w:csb1="00000000"/>
  </w:font>
</w:fonts>
</file>

<file path=word/footer1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sdt>
    <w:sdtPr>
      <w:id w:val="1416095463"/>
      <w:docPartObj>
        <w:docPartGallery w:val="Page Numbers (Bottom of Page)"/>
        <w:docPartUnique/>
      </w:docPartObj>
    </w:sdtPr>
    <w:sdtContent>
      <w:p w:rsidR="00844EBD" w:rsidRDefault="000E0162" w:rsidP="004132F7">
        <w:pPr>
          <w:pStyle w:val="a8"/>
          <w:jc w:val="right"/>
        </w:pPr>
        <w:r>
          <w:fldChar w:fldCharType="begin"/>
        </w:r>
        <w:r w:rsidR="001723C0">
          <w:instrText xml:space="preserve"> PAGE </w:instrText>
        </w:r>
        <w:r>
          <w:fldChar w:fldCharType="separate"/>
        </w:r>
        <w:r w:rsidR="00363A44">
          <w:rPr>
            <w:noProof/>
          </w:rPr>
          <w:t>8</w:t>
        </w:r>
        <w:r>
          <w:rPr>
            <w:noProof/>
          </w:rPr>
          <w:fldChar w:fldCharType="end"/>
        </w:r>
      </w:p>
    </w:sdtContent>
  </w:sdt>
</w:ftr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-1">
    <w:p w:rsidR="000446A1" w:rsidRDefault="000446A1">
      <w:r>
        <w:separator/>
      </w:r>
    </w:p>
  </w:footnote>
  <w:footnote w:type="continuationSeparator" w:id="0">
    <w:p w:rsidR="000446A1" w:rsidRDefault="000446A1">
      <w:r>
        <w:continuationSeparator/>
      </w:r>
    </w:p>
  </w:footnote>
</w:footnotes>
</file>

<file path=word/header1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844EBD" w:rsidRDefault="00844EBD">
    <w:pPr>
      <w:pStyle w:val="a6"/>
      <w:tabs>
        <w:tab w:val="clear" w:pos="9355"/>
        <w:tab w:val="right" w:pos="10631"/>
      </w:tabs>
      <w:rPr>
        <w:lang w:val="en-US"/>
      </w:rPr>
    </w:pPr>
  </w:p>
</w:hdr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021B6B69"/>
    <w:multiLevelType w:val="multilevel"/>
    <w:tmpl w:val="CD04AA6E"/>
    <w:lvl w:ilvl="0">
      <w:start w:val="1"/>
      <w:numFmt w:val="bullet"/>
      <w:lvlText w:val=""/>
      <w:lvlJc w:val="left"/>
      <w:pPr>
        <w:tabs>
          <w:tab w:val="num" w:pos="0"/>
        </w:tabs>
        <w:ind w:left="720" w:hanging="360"/>
      </w:pPr>
      <w:rPr>
        <w:rFonts w:ascii="Symbol" w:hAnsi="Symbol" w:cs="Symbol" w:hint="default"/>
      </w:rPr>
    </w:lvl>
    <w:lvl w:ilvl="1">
      <w:start w:val="1"/>
      <w:numFmt w:val="bullet"/>
      <w:lvlText w:val="o"/>
      <w:lvlJc w:val="left"/>
      <w:pPr>
        <w:tabs>
          <w:tab w:val="num" w:pos="0"/>
        </w:tabs>
        <w:ind w:left="1440" w:hanging="360"/>
      </w:pPr>
      <w:rPr>
        <w:rFonts w:ascii="Courier New" w:hAnsi="Courier New" w:cs="Courier New" w:hint="default"/>
      </w:rPr>
    </w:lvl>
    <w:lvl w:ilvl="2">
      <w:start w:val="1"/>
      <w:numFmt w:val="bullet"/>
      <w:lvlText w:val=""/>
      <w:lvlJc w:val="left"/>
      <w:pPr>
        <w:tabs>
          <w:tab w:val="num" w:pos="0"/>
        </w:tabs>
        <w:ind w:left="2160" w:hanging="360"/>
      </w:pPr>
      <w:rPr>
        <w:rFonts w:ascii="Wingdings" w:hAnsi="Wingdings" w:cs="Wingdings" w:hint="default"/>
      </w:rPr>
    </w:lvl>
    <w:lvl w:ilvl="3">
      <w:start w:val="1"/>
      <w:numFmt w:val="bullet"/>
      <w:lvlText w:val=""/>
      <w:lvlJc w:val="left"/>
      <w:pPr>
        <w:tabs>
          <w:tab w:val="num" w:pos="0"/>
        </w:tabs>
        <w:ind w:left="2880" w:hanging="360"/>
      </w:pPr>
      <w:rPr>
        <w:rFonts w:ascii="Symbol" w:hAnsi="Symbol" w:cs="Symbol" w:hint="default"/>
      </w:rPr>
    </w:lvl>
    <w:lvl w:ilvl="4">
      <w:start w:val="1"/>
      <w:numFmt w:val="bullet"/>
      <w:lvlText w:val="o"/>
      <w:lvlJc w:val="left"/>
      <w:pPr>
        <w:tabs>
          <w:tab w:val="num" w:pos="0"/>
        </w:tabs>
        <w:ind w:left="3600" w:hanging="360"/>
      </w:pPr>
      <w:rPr>
        <w:rFonts w:ascii="Courier New" w:hAnsi="Courier New" w:cs="Courier New" w:hint="default"/>
      </w:rPr>
    </w:lvl>
    <w:lvl w:ilvl="5">
      <w:start w:val="1"/>
      <w:numFmt w:val="bullet"/>
      <w:lvlText w:val=""/>
      <w:lvlJc w:val="left"/>
      <w:pPr>
        <w:tabs>
          <w:tab w:val="num" w:pos="0"/>
        </w:tabs>
        <w:ind w:left="4320" w:hanging="360"/>
      </w:pPr>
      <w:rPr>
        <w:rFonts w:ascii="Wingdings" w:hAnsi="Wingdings" w:cs="Wingdings" w:hint="default"/>
      </w:rPr>
    </w:lvl>
    <w:lvl w:ilvl="6">
      <w:start w:val="1"/>
      <w:numFmt w:val="bullet"/>
      <w:lvlText w:val=""/>
      <w:lvlJc w:val="left"/>
      <w:pPr>
        <w:tabs>
          <w:tab w:val="num" w:pos="0"/>
        </w:tabs>
        <w:ind w:left="5040" w:hanging="360"/>
      </w:pPr>
      <w:rPr>
        <w:rFonts w:ascii="Symbol" w:hAnsi="Symbol" w:cs="Symbol" w:hint="default"/>
      </w:rPr>
    </w:lvl>
    <w:lvl w:ilvl="7">
      <w:start w:val="1"/>
      <w:numFmt w:val="bullet"/>
      <w:lvlText w:val="o"/>
      <w:lvlJc w:val="left"/>
      <w:pPr>
        <w:tabs>
          <w:tab w:val="num" w:pos="0"/>
        </w:tabs>
        <w:ind w:left="5760" w:hanging="360"/>
      </w:pPr>
      <w:rPr>
        <w:rFonts w:ascii="Courier New" w:hAnsi="Courier New" w:cs="Courier New" w:hint="default"/>
      </w:rPr>
    </w:lvl>
    <w:lvl w:ilvl="8">
      <w:start w:val="1"/>
      <w:numFmt w:val="bullet"/>
      <w:lvlText w:val=""/>
      <w:lvlJc w:val="left"/>
      <w:pPr>
        <w:tabs>
          <w:tab w:val="num" w:pos="0"/>
        </w:tabs>
        <w:ind w:left="6480" w:hanging="360"/>
      </w:pPr>
      <w:rPr>
        <w:rFonts w:ascii="Wingdings" w:hAnsi="Wingdings" w:cs="Wingdings" w:hint="default"/>
      </w:rPr>
    </w:lvl>
  </w:abstractNum>
  <w:abstractNum w:abstractNumId="1">
    <w:nsid w:val="290D0845"/>
    <w:multiLevelType w:val="multilevel"/>
    <w:tmpl w:val="BAE46AAA"/>
    <w:lvl w:ilvl="0">
      <w:start w:val="1"/>
      <w:numFmt w:val="none"/>
      <w:suff w:val="nothing"/>
      <w:lvlText w:val=""/>
      <w:lvlJc w:val="left"/>
      <w:pPr>
        <w:tabs>
          <w:tab w:val="num" w:pos="0"/>
        </w:tabs>
        <w:ind w:left="0" w:firstLine="0"/>
      </w:pPr>
    </w:lvl>
    <w:lvl w:ilvl="1">
      <w:start w:val="1"/>
      <w:numFmt w:val="none"/>
      <w:suff w:val="nothing"/>
      <w:lvlText w:val=""/>
      <w:lvlJc w:val="left"/>
      <w:pPr>
        <w:tabs>
          <w:tab w:val="num" w:pos="0"/>
        </w:tabs>
        <w:ind w:left="0" w:firstLine="0"/>
      </w:pPr>
    </w:lvl>
    <w:lvl w:ilvl="2">
      <w:start w:val="1"/>
      <w:numFmt w:val="none"/>
      <w:suff w:val="nothing"/>
      <w:lvlText w:val=""/>
      <w:lvlJc w:val="left"/>
      <w:pPr>
        <w:tabs>
          <w:tab w:val="num" w:pos="0"/>
        </w:tabs>
        <w:ind w:left="0" w:firstLine="0"/>
      </w:pPr>
    </w:lvl>
    <w:lvl w:ilvl="3">
      <w:start w:val="1"/>
      <w:numFmt w:val="none"/>
      <w:suff w:val="nothing"/>
      <w:lvlText w:val=""/>
      <w:lvlJc w:val="left"/>
      <w:pPr>
        <w:tabs>
          <w:tab w:val="num" w:pos="0"/>
        </w:tabs>
        <w:ind w:left="0" w:firstLine="0"/>
      </w:pPr>
    </w:lvl>
    <w:lvl w:ilvl="4">
      <w:start w:val="1"/>
      <w:numFmt w:val="none"/>
      <w:suff w:val="nothing"/>
      <w:lvlText w:val=""/>
      <w:lvlJc w:val="left"/>
      <w:pPr>
        <w:tabs>
          <w:tab w:val="num" w:pos="0"/>
        </w:tabs>
        <w:ind w:left="0" w:firstLine="0"/>
      </w:pPr>
    </w:lvl>
    <w:lvl w:ilvl="5">
      <w:start w:val="1"/>
      <w:numFmt w:val="none"/>
      <w:suff w:val="nothing"/>
      <w:lvlText w:val=""/>
      <w:lvlJc w:val="left"/>
      <w:pPr>
        <w:tabs>
          <w:tab w:val="num" w:pos="0"/>
        </w:tabs>
        <w:ind w:left="0" w:firstLine="0"/>
      </w:pPr>
    </w:lvl>
    <w:lvl w:ilvl="6">
      <w:start w:val="1"/>
      <w:numFmt w:val="none"/>
      <w:suff w:val="nothing"/>
      <w:lvlText w:val=""/>
      <w:lvlJc w:val="left"/>
      <w:pPr>
        <w:tabs>
          <w:tab w:val="num" w:pos="0"/>
        </w:tabs>
        <w:ind w:left="0" w:firstLine="0"/>
      </w:pPr>
    </w:lvl>
    <w:lvl w:ilvl="7">
      <w:start w:val="1"/>
      <w:numFmt w:val="none"/>
      <w:suff w:val="nothing"/>
      <w:lvlText w:val=""/>
      <w:lvlJc w:val="left"/>
      <w:pPr>
        <w:tabs>
          <w:tab w:val="num" w:pos="0"/>
        </w:tabs>
        <w:ind w:left="0" w:firstLine="0"/>
      </w:pPr>
    </w:lvl>
    <w:lvl w:ilvl="8">
      <w:start w:val="1"/>
      <w:numFmt w:val="none"/>
      <w:suff w:val="nothing"/>
      <w:lvlText w:val=""/>
      <w:lvlJc w:val="left"/>
      <w:pPr>
        <w:tabs>
          <w:tab w:val="num" w:pos="0"/>
        </w:tabs>
        <w:ind w:left="0" w:firstLine="0"/>
      </w:pPr>
    </w:lvl>
  </w:abstractNum>
  <w:abstractNum w:abstractNumId="2">
    <w:nsid w:val="576B6619"/>
    <w:multiLevelType w:val="multilevel"/>
    <w:tmpl w:val="0E985C7A"/>
    <w:lvl w:ilvl="0">
      <w:start w:val="1"/>
      <w:numFmt w:val="decimal"/>
      <w:lvlText w:val="%1."/>
      <w:lvlJc w:val="left"/>
      <w:pPr>
        <w:tabs>
          <w:tab w:val="num" w:pos="0"/>
        </w:tabs>
        <w:ind w:left="1069" w:hanging="360"/>
      </w:pPr>
    </w:lvl>
    <w:lvl w:ilvl="1">
      <w:start w:val="1"/>
      <w:numFmt w:val="lowerLetter"/>
      <w:lvlText w:val="%2."/>
      <w:lvlJc w:val="left"/>
      <w:pPr>
        <w:tabs>
          <w:tab w:val="num" w:pos="0"/>
        </w:tabs>
        <w:ind w:left="1789" w:hanging="360"/>
      </w:pPr>
    </w:lvl>
    <w:lvl w:ilvl="2">
      <w:start w:val="1"/>
      <w:numFmt w:val="lowerRoman"/>
      <w:lvlText w:val="%3."/>
      <w:lvlJc w:val="right"/>
      <w:pPr>
        <w:tabs>
          <w:tab w:val="num" w:pos="0"/>
        </w:tabs>
        <w:ind w:left="2509" w:hanging="180"/>
      </w:pPr>
    </w:lvl>
    <w:lvl w:ilvl="3">
      <w:start w:val="1"/>
      <w:numFmt w:val="decimal"/>
      <w:lvlText w:val="%4."/>
      <w:lvlJc w:val="left"/>
      <w:pPr>
        <w:tabs>
          <w:tab w:val="num" w:pos="0"/>
        </w:tabs>
        <w:ind w:left="3229" w:hanging="360"/>
      </w:pPr>
    </w:lvl>
    <w:lvl w:ilvl="4">
      <w:start w:val="1"/>
      <w:numFmt w:val="lowerLetter"/>
      <w:lvlText w:val="%5."/>
      <w:lvlJc w:val="left"/>
      <w:pPr>
        <w:tabs>
          <w:tab w:val="num" w:pos="0"/>
        </w:tabs>
        <w:ind w:left="3949" w:hanging="360"/>
      </w:pPr>
    </w:lvl>
    <w:lvl w:ilvl="5">
      <w:start w:val="1"/>
      <w:numFmt w:val="lowerRoman"/>
      <w:lvlText w:val="%6."/>
      <w:lvlJc w:val="right"/>
      <w:pPr>
        <w:tabs>
          <w:tab w:val="num" w:pos="0"/>
        </w:tabs>
        <w:ind w:left="4669" w:hanging="180"/>
      </w:pPr>
    </w:lvl>
    <w:lvl w:ilvl="6">
      <w:start w:val="1"/>
      <w:numFmt w:val="decimal"/>
      <w:lvlText w:val="%7."/>
      <w:lvlJc w:val="left"/>
      <w:pPr>
        <w:tabs>
          <w:tab w:val="num" w:pos="0"/>
        </w:tabs>
        <w:ind w:left="5389" w:hanging="360"/>
      </w:pPr>
    </w:lvl>
    <w:lvl w:ilvl="7">
      <w:start w:val="1"/>
      <w:numFmt w:val="lowerLetter"/>
      <w:lvlText w:val="%8."/>
      <w:lvlJc w:val="left"/>
      <w:pPr>
        <w:tabs>
          <w:tab w:val="num" w:pos="0"/>
        </w:tabs>
        <w:ind w:left="6109" w:hanging="360"/>
      </w:pPr>
    </w:lvl>
    <w:lvl w:ilvl="8">
      <w:start w:val="1"/>
      <w:numFmt w:val="lowerRoman"/>
      <w:lvlText w:val="%9."/>
      <w:lvlJc w:val="right"/>
      <w:pPr>
        <w:tabs>
          <w:tab w:val="num" w:pos="0"/>
        </w:tabs>
        <w:ind w:left="6829" w:hanging="180"/>
      </w:pPr>
    </w:lvl>
  </w:abstractNum>
  <w:abstractNum w:abstractNumId="3">
    <w:nsid w:val="637F54BF"/>
    <w:multiLevelType w:val="multilevel"/>
    <w:tmpl w:val="C1D4718E"/>
    <w:lvl w:ilvl="0">
      <w:start w:val="1"/>
      <w:numFmt w:val="bullet"/>
      <w:pStyle w:val="a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cs="Symbol" w:hint="default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cs="Courier New" w:hint="default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cs="Wingdings" w:hint="default"/>
      </w:rPr>
    </w:lvl>
    <w:lvl w:ilvl="3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cs="Symbol" w:hint="default"/>
      </w:rPr>
    </w:lvl>
    <w:lvl w:ilvl="4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cs="Courier New" w:hint="default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cs="Wingdings" w:hint="default"/>
      </w:rPr>
    </w:lvl>
    <w:lvl w:ilvl="6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cs="Symbol" w:hint="default"/>
      </w:rPr>
    </w:lvl>
    <w:lvl w:ilvl="7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cs="Courier New" w:hint="default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cs="Wingdings" w:hint="default"/>
      </w:rPr>
    </w:lvl>
  </w:abstractNum>
  <w:abstractNum w:abstractNumId="4">
    <w:nsid w:val="6F3230B3"/>
    <w:multiLevelType w:val="multilevel"/>
    <w:tmpl w:val="0FFEE5A8"/>
    <w:lvl w:ilvl="0">
      <w:start w:val="1"/>
      <w:numFmt w:val="bullet"/>
      <w:pStyle w:val="ListaBlack"/>
      <w:lvlText w:val=""/>
      <w:lvlJc w:val="left"/>
      <w:pPr>
        <w:tabs>
          <w:tab w:val="num" w:pos="0"/>
        </w:tabs>
        <w:ind w:left="1287" w:hanging="360"/>
      </w:pPr>
      <w:rPr>
        <w:rFonts w:ascii="Symbol" w:hAnsi="Symbol" w:cs="Symbol" w:hint="default"/>
      </w:rPr>
    </w:lvl>
    <w:lvl w:ilvl="1">
      <w:start w:val="1"/>
      <w:numFmt w:val="bullet"/>
      <w:lvlText w:val=""/>
      <w:lvlJc w:val="left"/>
      <w:pPr>
        <w:tabs>
          <w:tab w:val="num" w:pos="0"/>
        </w:tabs>
        <w:ind w:left="2007" w:hanging="360"/>
      </w:pPr>
      <w:rPr>
        <w:rFonts w:ascii="Wingdings" w:hAnsi="Wingdings" w:cs="Wingdings" w:hint="default"/>
      </w:rPr>
    </w:lvl>
    <w:lvl w:ilvl="2">
      <w:start w:val="1"/>
      <w:numFmt w:val="bullet"/>
      <w:lvlText w:val=""/>
      <w:lvlJc w:val="left"/>
      <w:pPr>
        <w:tabs>
          <w:tab w:val="num" w:pos="0"/>
        </w:tabs>
        <w:ind w:left="2727" w:hanging="360"/>
      </w:pPr>
      <w:rPr>
        <w:rFonts w:ascii="Wingdings" w:hAnsi="Wingdings" w:cs="Wingdings" w:hint="default"/>
      </w:rPr>
    </w:lvl>
    <w:lvl w:ilvl="3">
      <w:start w:val="1"/>
      <w:numFmt w:val="bullet"/>
      <w:lvlText w:val=""/>
      <w:lvlJc w:val="left"/>
      <w:pPr>
        <w:tabs>
          <w:tab w:val="num" w:pos="0"/>
        </w:tabs>
        <w:ind w:left="3447" w:hanging="360"/>
      </w:pPr>
      <w:rPr>
        <w:rFonts w:ascii="Symbol" w:hAnsi="Symbol" w:cs="Symbol" w:hint="default"/>
      </w:rPr>
    </w:lvl>
    <w:lvl w:ilvl="4">
      <w:start w:val="1"/>
      <w:numFmt w:val="bullet"/>
      <w:lvlText w:val="o"/>
      <w:lvlJc w:val="left"/>
      <w:pPr>
        <w:tabs>
          <w:tab w:val="num" w:pos="0"/>
        </w:tabs>
        <w:ind w:left="4167" w:hanging="360"/>
      </w:pPr>
      <w:rPr>
        <w:rFonts w:ascii="Courier New" w:hAnsi="Courier New" w:cs="Courier New" w:hint="default"/>
      </w:rPr>
    </w:lvl>
    <w:lvl w:ilvl="5">
      <w:start w:val="1"/>
      <w:numFmt w:val="bullet"/>
      <w:lvlText w:val=""/>
      <w:lvlJc w:val="left"/>
      <w:pPr>
        <w:tabs>
          <w:tab w:val="num" w:pos="0"/>
        </w:tabs>
        <w:ind w:left="4887" w:hanging="360"/>
      </w:pPr>
      <w:rPr>
        <w:rFonts w:ascii="Wingdings" w:hAnsi="Wingdings" w:cs="Wingdings" w:hint="default"/>
      </w:rPr>
    </w:lvl>
    <w:lvl w:ilvl="6">
      <w:start w:val="1"/>
      <w:numFmt w:val="bullet"/>
      <w:lvlText w:val=""/>
      <w:lvlJc w:val="left"/>
      <w:pPr>
        <w:tabs>
          <w:tab w:val="num" w:pos="0"/>
        </w:tabs>
        <w:ind w:left="5607" w:hanging="360"/>
      </w:pPr>
      <w:rPr>
        <w:rFonts w:ascii="Symbol" w:hAnsi="Symbol" w:cs="Symbol" w:hint="default"/>
      </w:rPr>
    </w:lvl>
    <w:lvl w:ilvl="7">
      <w:start w:val="1"/>
      <w:numFmt w:val="bullet"/>
      <w:lvlText w:val="o"/>
      <w:lvlJc w:val="left"/>
      <w:pPr>
        <w:tabs>
          <w:tab w:val="num" w:pos="0"/>
        </w:tabs>
        <w:ind w:left="6327" w:hanging="360"/>
      </w:pPr>
      <w:rPr>
        <w:rFonts w:ascii="Courier New" w:hAnsi="Courier New" w:cs="Courier New" w:hint="default"/>
      </w:rPr>
    </w:lvl>
    <w:lvl w:ilvl="8">
      <w:start w:val="1"/>
      <w:numFmt w:val="bullet"/>
      <w:lvlText w:val=""/>
      <w:lvlJc w:val="left"/>
      <w:pPr>
        <w:tabs>
          <w:tab w:val="num" w:pos="0"/>
        </w:tabs>
        <w:ind w:left="7047" w:hanging="360"/>
      </w:pPr>
      <w:rPr>
        <w:rFonts w:ascii="Wingdings" w:hAnsi="Wingdings" w:cs="Wingdings" w:hint="default"/>
      </w:rPr>
    </w:lvl>
  </w:abstractNum>
  <w:abstractNum w:abstractNumId="5">
    <w:nsid w:val="782E3BEE"/>
    <w:multiLevelType w:val="hybridMultilevel"/>
    <w:tmpl w:val="FE6863C8"/>
    <w:lvl w:ilvl="0" w:tplc="041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6">
    <w:nsid w:val="7C7270FB"/>
    <w:multiLevelType w:val="multilevel"/>
    <w:tmpl w:val="5BA421AA"/>
    <w:lvl w:ilvl="0">
      <w:start w:val="1"/>
      <w:numFmt w:val="bullet"/>
      <w:pStyle w:val="a0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cs="Symbol" w:hint="default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cs="Courier New" w:hint="default"/>
      </w:rPr>
    </w:lvl>
    <w:lvl w:ilvl="2">
      <w:start w:val="1"/>
      <w:numFmt w:val="bullet"/>
      <w:lvlText w:val=""/>
      <w:lvlJc w:val="left"/>
      <w:pPr>
        <w:tabs>
          <w:tab w:val="num" w:pos="2160"/>
        </w:tabs>
        <w:ind w:left="2160" w:hanging="360"/>
      </w:pPr>
      <w:rPr>
        <w:rFonts w:ascii="Symbol" w:hAnsi="Symbol" w:cs="Symbol" w:hint="default"/>
      </w:rPr>
    </w:lvl>
    <w:lvl w:ilvl="3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cs="Symbol" w:hint="default"/>
      </w:rPr>
    </w:lvl>
    <w:lvl w:ilvl="4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cs="Courier New" w:hint="default"/>
      </w:rPr>
    </w:lvl>
    <w:lvl w:ilvl="5">
      <w:start w:val="1"/>
      <w:numFmt w:val="bullet"/>
      <w:lvlText w:val=""/>
      <w:lvlJc w:val="left"/>
      <w:pPr>
        <w:tabs>
          <w:tab w:val="num" w:pos="4320"/>
        </w:tabs>
        <w:ind w:left="4320" w:hanging="360"/>
      </w:pPr>
      <w:rPr>
        <w:rFonts w:ascii="Symbol" w:hAnsi="Symbol" w:cs="Symbol" w:hint="default"/>
      </w:rPr>
    </w:lvl>
    <w:lvl w:ilvl="6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cs="Symbol" w:hint="default"/>
      </w:rPr>
    </w:lvl>
    <w:lvl w:ilvl="7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cs="Courier New" w:hint="default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cs="Wingdings" w:hint="default"/>
      </w:rPr>
    </w:lvl>
  </w:abstractNum>
  <w:num w:numId="1">
    <w:abstractNumId w:val="6"/>
  </w:num>
  <w:num w:numId="2">
    <w:abstractNumId w:val="3"/>
  </w:num>
  <w:num w:numId="3">
    <w:abstractNumId w:val="4"/>
  </w:num>
  <w:num w:numId="4">
    <w:abstractNumId w:val="0"/>
  </w:num>
  <w:num w:numId="5">
    <w:abstractNumId w:val="2"/>
  </w:num>
  <w:num w:numId="6">
    <w:abstractNumId w:val="1"/>
  </w:num>
  <w:num w:numId="7">
    <w:abstractNumId w:val="5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proofState w:spelling="clean" w:grammar="clean"/>
  <w:defaultTabStop w:val="709"/>
  <w:autoHyphenation/>
  <w:drawingGridHorizontalSpacing w:val="160"/>
  <w:displayHorizontalDrawingGridEvery w:val="2"/>
  <w:characterSpacingControl w:val="doNotCompress"/>
  <w:footnotePr>
    <w:footnote w:id="-1"/>
    <w:footnote w:id="0"/>
  </w:footnotePr>
  <w:endnotePr>
    <w:endnote w:id="-1"/>
    <w:endnote w:id="0"/>
  </w:endnotePr>
  <w:compat/>
  <w:rsids>
    <w:rsidRoot w:val="00BC1040"/>
    <w:rsid w:val="00042315"/>
    <w:rsid w:val="000446A1"/>
    <w:rsid w:val="00050B34"/>
    <w:rsid w:val="000C1594"/>
    <w:rsid w:val="000C75FD"/>
    <w:rsid w:val="000E0162"/>
    <w:rsid w:val="000F7993"/>
    <w:rsid w:val="0012703B"/>
    <w:rsid w:val="00151EAD"/>
    <w:rsid w:val="001723C0"/>
    <w:rsid w:val="001757C4"/>
    <w:rsid w:val="00177F3A"/>
    <w:rsid w:val="00197555"/>
    <w:rsid w:val="001A410B"/>
    <w:rsid w:val="001C0B2B"/>
    <w:rsid w:val="001D4895"/>
    <w:rsid w:val="001F0B72"/>
    <w:rsid w:val="002365DE"/>
    <w:rsid w:val="002409B4"/>
    <w:rsid w:val="00253ECA"/>
    <w:rsid w:val="00270062"/>
    <w:rsid w:val="00270D08"/>
    <w:rsid w:val="002735A5"/>
    <w:rsid w:val="002A53B9"/>
    <w:rsid w:val="002B1B57"/>
    <w:rsid w:val="002C11E2"/>
    <w:rsid w:val="002D0020"/>
    <w:rsid w:val="002D71ED"/>
    <w:rsid w:val="002F3167"/>
    <w:rsid w:val="00363A44"/>
    <w:rsid w:val="00367AB2"/>
    <w:rsid w:val="0037012C"/>
    <w:rsid w:val="003D1122"/>
    <w:rsid w:val="004132F7"/>
    <w:rsid w:val="0041718E"/>
    <w:rsid w:val="0047178E"/>
    <w:rsid w:val="004A5CBC"/>
    <w:rsid w:val="004C631F"/>
    <w:rsid w:val="0055400B"/>
    <w:rsid w:val="0060199B"/>
    <w:rsid w:val="00603834"/>
    <w:rsid w:val="00616304"/>
    <w:rsid w:val="006230C6"/>
    <w:rsid w:val="00680782"/>
    <w:rsid w:val="00682047"/>
    <w:rsid w:val="006F564F"/>
    <w:rsid w:val="00715786"/>
    <w:rsid w:val="00736D7B"/>
    <w:rsid w:val="007663CD"/>
    <w:rsid w:val="007673F5"/>
    <w:rsid w:val="00787F45"/>
    <w:rsid w:val="007933A9"/>
    <w:rsid w:val="007B1A73"/>
    <w:rsid w:val="007E2972"/>
    <w:rsid w:val="0080702D"/>
    <w:rsid w:val="00832082"/>
    <w:rsid w:val="00844EBD"/>
    <w:rsid w:val="008A1B80"/>
    <w:rsid w:val="008B177E"/>
    <w:rsid w:val="008E226E"/>
    <w:rsid w:val="008E4370"/>
    <w:rsid w:val="0091038C"/>
    <w:rsid w:val="00923848"/>
    <w:rsid w:val="00933CFE"/>
    <w:rsid w:val="00937112"/>
    <w:rsid w:val="009506B2"/>
    <w:rsid w:val="00960991"/>
    <w:rsid w:val="0097047D"/>
    <w:rsid w:val="00973D09"/>
    <w:rsid w:val="009754E8"/>
    <w:rsid w:val="009A15F5"/>
    <w:rsid w:val="009D47D7"/>
    <w:rsid w:val="009F1F2D"/>
    <w:rsid w:val="009F7107"/>
    <w:rsid w:val="00A52E70"/>
    <w:rsid w:val="00AD74C7"/>
    <w:rsid w:val="00AF4DD6"/>
    <w:rsid w:val="00B15498"/>
    <w:rsid w:val="00B24209"/>
    <w:rsid w:val="00B475E5"/>
    <w:rsid w:val="00B86F2B"/>
    <w:rsid w:val="00B967AD"/>
    <w:rsid w:val="00BA4AFE"/>
    <w:rsid w:val="00BA53B8"/>
    <w:rsid w:val="00BB329B"/>
    <w:rsid w:val="00BC1040"/>
    <w:rsid w:val="00BE106E"/>
    <w:rsid w:val="00C0578C"/>
    <w:rsid w:val="00C057DB"/>
    <w:rsid w:val="00C55DA2"/>
    <w:rsid w:val="00C72D3E"/>
    <w:rsid w:val="00C77329"/>
    <w:rsid w:val="00C84916"/>
    <w:rsid w:val="00C85262"/>
    <w:rsid w:val="00C93DFB"/>
    <w:rsid w:val="00CC490E"/>
    <w:rsid w:val="00CE494D"/>
    <w:rsid w:val="00CE616F"/>
    <w:rsid w:val="00CF275A"/>
    <w:rsid w:val="00D314ED"/>
    <w:rsid w:val="00D33AF0"/>
    <w:rsid w:val="00D40481"/>
    <w:rsid w:val="00DC364C"/>
    <w:rsid w:val="00E0365C"/>
    <w:rsid w:val="00E31189"/>
    <w:rsid w:val="00E4562F"/>
    <w:rsid w:val="00EA1792"/>
    <w:rsid w:val="00EB5E5D"/>
    <w:rsid w:val="00EC7140"/>
    <w:rsid w:val="00F05E9B"/>
    <w:rsid w:val="00F209F2"/>
    <w:rsid w:val="00F35407"/>
    <w:rsid w:val="00F41DA8"/>
    <w:rsid w:val="00F56BB6"/>
    <w:rsid w:val="00F64786"/>
    <w:rsid w:val="00F85963"/>
    <w:rsid w:val="00F96218"/>
    <w:rsid w:val="00FA1786"/>
    <w:rsid w:val="00FA548C"/>
    <w:rsid w:val="00FB39EB"/>
    <w:rsid w:val="00FC59D5"/>
    <w:rsid w:val="00FF221A"/>
    <w:rsid w:val="00FF3247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uppressAutoHyphens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0" w:unhideWhenUsed="0" w:qFormat="1"/>
    <w:lsdException w:name="heading 2" w:uiPriority="0" w:qFormat="1"/>
    <w:lsdException w:name="heading 3" w:uiPriority="0" w:qFormat="1"/>
    <w:lsdException w:name="heading 4" w:uiPriority="0" w:qFormat="1"/>
    <w:lsdException w:name="heading 5" w:uiPriority="0" w:qFormat="1"/>
    <w:lsdException w:name="heading 6" w:uiPriority="0" w:qFormat="1"/>
    <w:lsdException w:name="heading 7" w:uiPriority="0" w:qFormat="1"/>
    <w:lsdException w:name="heading 8" w:uiPriority="0" w:qFormat="1"/>
    <w:lsdException w:name="heading 9" w:uiPriority="0" w:qFormat="1"/>
    <w:lsdException w:name="toc 1" w:uiPriority="39" w:qFormat="1"/>
    <w:lsdException w:name="toc 2" w:uiPriority="39" w:qFormat="1"/>
    <w:lsdException w:name="toc 3" w:uiPriority="39" w:qFormat="1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footnote text" w:uiPriority="0"/>
    <w:lsdException w:name="annotation text" w:uiPriority="0"/>
    <w:lsdException w:name="caption" w:uiPriority="0" w:qFormat="1"/>
    <w:lsdException w:name="footnote reference" w:uiPriority="0"/>
    <w:lsdException w:name="annotation reference" w:uiPriority="0"/>
    <w:lsdException w:name="page number" w:uiPriority="0"/>
    <w:lsdException w:name="Title" w:semiHidden="0" w:uiPriority="10" w:unhideWhenUsed="0" w:qFormat="1"/>
    <w:lsdException w:name="Default Paragraph Font" w:uiPriority="1"/>
    <w:lsdException w:name="Body Text" w:uiPriority="0"/>
    <w:lsdException w:name="Subtitle" w:semiHidden="0" w:uiPriority="11" w:unhideWhenUsed="0" w:qFormat="1"/>
    <w:lsdException w:name="Body Text 2" w:uiPriority="0"/>
    <w:lsdException w:name="Body Text Indent 2" w:uiPriority="0"/>
    <w:lsdException w:name="FollowedHyperlink" w:uiPriority="0"/>
    <w:lsdException w:name="Strong" w:semiHidden="0" w:uiPriority="22" w:unhideWhenUsed="0" w:qFormat="1"/>
    <w:lsdException w:name="Emphasis" w:semiHidden="0" w:uiPriority="20" w:unhideWhenUsed="0" w:qFormat="1"/>
    <w:lsdException w:name="annotation subject" w:uiPriority="0"/>
    <w:lsdException w:name="Balloon Text" w:uiPriority="0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1">
    <w:name w:val="Normal"/>
    <w:qFormat/>
    <w:rsid w:val="007412C9"/>
  </w:style>
  <w:style w:type="paragraph" w:styleId="1">
    <w:name w:val="heading 1"/>
    <w:basedOn w:val="10"/>
    <w:next w:val="10"/>
    <w:link w:val="11"/>
    <w:qFormat/>
    <w:rsid w:val="00DE39D8"/>
    <w:pPr>
      <w:keepNext/>
      <w:spacing w:before="240" w:after="120" w:line="360" w:lineRule="auto"/>
      <w:outlineLvl w:val="0"/>
    </w:pPr>
    <w:rPr>
      <w:rFonts w:ascii="Arial" w:eastAsia="Times New Roman" w:hAnsi="Arial"/>
      <w:b/>
      <w:bCs/>
      <w:caps/>
      <w:color w:val="2C8DE6"/>
      <w:sz w:val="36"/>
      <w:lang w:val="en-GB"/>
    </w:rPr>
  </w:style>
  <w:style w:type="paragraph" w:styleId="2">
    <w:name w:val="heading 2"/>
    <w:basedOn w:val="10"/>
    <w:next w:val="10"/>
    <w:link w:val="20"/>
    <w:qFormat/>
    <w:rsid w:val="00DE39D8"/>
    <w:pPr>
      <w:keepNext/>
      <w:spacing w:before="240" w:after="120" w:line="360" w:lineRule="auto"/>
      <w:outlineLvl w:val="1"/>
    </w:pPr>
    <w:rPr>
      <w:rFonts w:ascii="Arial" w:eastAsia="Times New Roman" w:hAnsi="Arial"/>
      <w:b/>
      <w:sz w:val="28"/>
      <w:lang w:val="en-GB"/>
    </w:rPr>
  </w:style>
  <w:style w:type="paragraph" w:styleId="3">
    <w:name w:val="heading 3"/>
    <w:basedOn w:val="10"/>
    <w:next w:val="10"/>
    <w:link w:val="30"/>
    <w:qFormat/>
    <w:rsid w:val="00DE39D8"/>
    <w:pPr>
      <w:keepNext/>
      <w:spacing w:before="120" w:after="0" w:line="360" w:lineRule="auto"/>
      <w:outlineLvl w:val="2"/>
    </w:pPr>
    <w:rPr>
      <w:rFonts w:ascii="Arial" w:eastAsia="Times New Roman" w:hAnsi="Arial" w:cs="Arial"/>
      <w:b/>
      <w:bCs/>
      <w:szCs w:val="26"/>
      <w:lang w:val="en-GB"/>
    </w:rPr>
  </w:style>
  <w:style w:type="paragraph" w:styleId="4">
    <w:name w:val="heading 4"/>
    <w:basedOn w:val="10"/>
    <w:next w:val="10"/>
    <w:link w:val="40"/>
    <w:qFormat/>
    <w:rsid w:val="00DE39D8"/>
    <w:pPr>
      <w:keepNext/>
      <w:widowControl w:val="0"/>
      <w:snapToGrid w:val="0"/>
      <w:spacing w:before="240" w:after="0" w:line="360" w:lineRule="auto"/>
      <w:outlineLvl w:val="3"/>
    </w:pPr>
    <w:rPr>
      <w:rFonts w:ascii="Arial" w:eastAsia="Times New Roman" w:hAnsi="Arial"/>
      <w:b/>
      <w:sz w:val="28"/>
      <w:szCs w:val="20"/>
      <w:lang w:val="en-AU"/>
    </w:rPr>
  </w:style>
  <w:style w:type="paragraph" w:styleId="5">
    <w:name w:val="heading 5"/>
    <w:basedOn w:val="10"/>
    <w:next w:val="10"/>
    <w:link w:val="50"/>
    <w:qFormat/>
    <w:rsid w:val="00DE39D8"/>
    <w:pPr>
      <w:keepNext/>
      <w:widowControl w:val="0"/>
      <w:snapToGrid w:val="0"/>
      <w:spacing w:before="240" w:after="0" w:line="360" w:lineRule="auto"/>
      <w:jc w:val="both"/>
      <w:outlineLvl w:val="4"/>
    </w:pPr>
    <w:rPr>
      <w:rFonts w:ascii="Arial" w:eastAsia="Times New Roman" w:hAnsi="Arial"/>
      <w:b/>
      <w:bCs/>
      <w:sz w:val="28"/>
      <w:lang w:val="en-GB"/>
    </w:rPr>
  </w:style>
  <w:style w:type="paragraph" w:styleId="6">
    <w:name w:val="heading 6"/>
    <w:basedOn w:val="10"/>
    <w:next w:val="10"/>
    <w:link w:val="60"/>
    <w:qFormat/>
    <w:rsid w:val="00DE39D8"/>
    <w:pPr>
      <w:keepNext/>
      <w:widowControl w:val="0"/>
      <w:snapToGrid w:val="0"/>
      <w:spacing w:before="240" w:after="58" w:line="360" w:lineRule="auto"/>
      <w:outlineLvl w:val="5"/>
    </w:pPr>
    <w:rPr>
      <w:rFonts w:ascii="Arial" w:eastAsia="Times New Roman" w:hAnsi="Arial"/>
      <w:b/>
      <w:szCs w:val="20"/>
      <w:lang w:val="en-AU"/>
    </w:rPr>
  </w:style>
  <w:style w:type="paragraph" w:styleId="7">
    <w:name w:val="heading 7"/>
    <w:basedOn w:val="10"/>
    <w:next w:val="10"/>
    <w:link w:val="70"/>
    <w:qFormat/>
    <w:rsid w:val="00DE39D8"/>
    <w:pPr>
      <w:keepNext/>
      <w:widowControl w:val="0"/>
      <w:snapToGrid w:val="0"/>
      <w:spacing w:before="240" w:after="0" w:line="360" w:lineRule="auto"/>
      <w:jc w:val="both"/>
      <w:outlineLvl w:val="6"/>
    </w:pPr>
    <w:rPr>
      <w:rFonts w:ascii="Arial" w:eastAsia="Times New Roman" w:hAnsi="Arial"/>
      <w:spacing w:val="-3"/>
      <w:sz w:val="28"/>
      <w:szCs w:val="20"/>
      <w:lang w:val="en-US"/>
    </w:rPr>
  </w:style>
  <w:style w:type="paragraph" w:styleId="8">
    <w:name w:val="heading 8"/>
    <w:basedOn w:val="10"/>
    <w:next w:val="10"/>
    <w:link w:val="80"/>
    <w:qFormat/>
    <w:rsid w:val="00DE39D8"/>
    <w:pPr>
      <w:keepNext/>
      <w:widowControl w:val="0"/>
      <w:snapToGrid w:val="0"/>
      <w:spacing w:before="240" w:after="0" w:line="360" w:lineRule="auto"/>
      <w:jc w:val="both"/>
      <w:outlineLvl w:val="7"/>
    </w:pPr>
    <w:rPr>
      <w:rFonts w:ascii="Arial" w:eastAsia="Times New Roman" w:hAnsi="Arial"/>
      <w:b/>
      <w:bCs/>
      <w:lang w:val="en-GB"/>
    </w:rPr>
  </w:style>
  <w:style w:type="paragraph" w:styleId="9">
    <w:name w:val="heading 9"/>
    <w:basedOn w:val="10"/>
    <w:next w:val="10"/>
    <w:link w:val="90"/>
    <w:qFormat/>
    <w:rsid w:val="00DE39D8"/>
    <w:pPr>
      <w:keepNext/>
      <w:widowControl w:val="0"/>
      <w:spacing w:before="240" w:after="0" w:line="360" w:lineRule="auto"/>
      <w:ind w:left="360" w:firstLine="360"/>
      <w:jc w:val="both"/>
      <w:outlineLvl w:val="8"/>
    </w:pPr>
    <w:rPr>
      <w:rFonts w:ascii="Arial" w:eastAsia="Times New Roman" w:hAnsi="Arial"/>
      <w:szCs w:val="20"/>
      <w:u w:val="single"/>
      <w:lang w:val="en-AU"/>
    </w:rPr>
  </w:style>
  <w:style w:type="character" w:default="1" w:styleId="a2">
    <w:name w:val="Default Paragraph Font"/>
    <w:uiPriority w:val="1"/>
    <w:semiHidden/>
    <w:unhideWhenUsed/>
  </w:style>
  <w:style w:type="table" w:default="1" w:styleId="a3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4">
    <w:name w:val="No List"/>
    <w:uiPriority w:val="99"/>
    <w:semiHidden/>
    <w:unhideWhenUsed/>
  </w:style>
  <w:style w:type="character" w:customStyle="1" w:styleId="a5">
    <w:name w:val="Верхний колонтитул Знак"/>
    <w:basedOn w:val="a2"/>
    <w:link w:val="a6"/>
    <w:uiPriority w:val="99"/>
    <w:qFormat/>
    <w:rsid w:val="00970F49"/>
  </w:style>
  <w:style w:type="character" w:customStyle="1" w:styleId="a7">
    <w:name w:val="Нижний колонтитул Знак"/>
    <w:basedOn w:val="a2"/>
    <w:link w:val="a8"/>
    <w:uiPriority w:val="99"/>
    <w:qFormat/>
    <w:rsid w:val="00970F49"/>
  </w:style>
  <w:style w:type="character" w:customStyle="1" w:styleId="a9">
    <w:name w:val="Без интервала Знак"/>
    <w:basedOn w:val="a2"/>
    <w:link w:val="aa"/>
    <w:uiPriority w:val="1"/>
    <w:qFormat/>
    <w:rsid w:val="00B45AA4"/>
    <w:rPr>
      <w:rFonts w:eastAsiaTheme="minorEastAsia"/>
      <w:lang w:eastAsia="ru-RU"/>
    </w:rPr>
  </w:style>
  <w:style w:type="character" w:styleId="ab">
    <w:name w:val="Placeholder Text"/>
    <w:basedOn w:val="a2"/>
    <w:uiPriority w:val="99"/>
    <w:semiHidden/>
    <w:qFormat/>
    <w:rsid w:val="00832EBB"/>
    <w:rPr>
      <w:color w:val="808080"/>
    </w:rPr>
  </w:style>
  <w:style w:type="character" w:customStyle="1" w:styleId="ac">
    <w:name w:val="Текст выноски Знак"/>
    <w:basedOn w:val="a2"/>
    <w:link w:val="ad"/>
    <w:qFormat/>
    <w:rsid w:val="00DE39D8"/>
    <w:rPr>
      <w:rFonts w:ascii="Tahoma" w:hAnsi="Tahoma" w:cs="Tahoma"/>
      <w:sz w:val="16"/>
      <w:szCs w:val="16"/>
    </w:rPr>
  </w:style>
  <w:style w:type="character" w:customStyle="1" w:styleId="11">
    <w:name w:val="Заголовок 1 Знак"/>
    <w:basedOn w:val="a2"/>
    <w:link w:val="1"/>
    <w:qFormat/>
    <w:rsid w:val="00DE39D8"/>
    <w:rPr>
      <w:rFonts w:ascii="Arial" w:eastAsia="Times New Roman" w:hAnsi="Arial" w:cs="Times New Roman"/>
      <w:b/>
      <w:bCs/>
      <w:caps/>
      <w:color w:val="2C8DE6"/>
      <w:sz w:val="36"/>
      <w:szCs w:val="24"/>
      <w:lang w:val="en-GB"/>
    </w:rPr>
  </w:style>
  <w:style w:type="character" w:customStyle="1" w:styleId="20">
    <w:name w:val="Заголовок 2 Знак"/>
    <w:basedOn w:val="a2"/>
    <w:link w:val="2"/>
    <w:qFormat/>
    <w:rsid w:val="00DE39D8"/>
    <w:rPr>
      <w:rFonts w:ascii="Arial" w:eastAsia="Times New Roman" w:hAnsi="Arial" w:cs="Times New Roman"/>
      <w:b/>
      <w:sz w:val="28"/>
      <w:szCs w:val="24"/>
      <w:lang w:val="en-GB"/>
    </w:rPr>
  </w:style>
  <w:style w:type="character" w:customStyle="1" w:styleId="30">
    <w:name w:val="Заголовок 3 Знак"/>
    <w:basedOn w:val="a2"/>
    <w:link w:val="3"/>
    <w:qFormat/>
    <w:rsid w:val="00DE39D8"/>
    <w:rPr>
      <w:rFonts w:ascii="Arial" w:eastAsia="Times New Roman" w:hAnsi="Arial" w:cs="Arial"/>
      <w:b/>
      <w:bCs/>
      <w:szCs w:val="26"/>
      <w:lang w:val="en-GB"/>
    </w:rPr>
  </w:style>
  <w:style w:type="character" w:customStyle="1" w:styleId="40">
    <w:name w:val="Заголовок 4 Знак"/>
    <w:basedOn w:val="a2"/>
    <w:link w:val="4"/>
    <w:qFormat/>
    <w:rsid w:val="00DE39D8"/>
    <w:rPr>
      <w:rFonts w:ascii="Arial" w:eastAsia="Times New Roman" w:hAnsi="Arial" w:cs="Times New Roman"/>
      <w:b/>
      <w:sz w:val="28"/>
      <w:szCs w:val="20"/>
      <w:lang w:val="en-AU"/>
    </w:rPr>
  </w:style>
  <w:style w:type="character" w:customStyle="1" w:styleId="50">
    <w:name w:val="Заголовок 5 Знак"/>
    <w:basedOn w:val="a2"/>
    <w:link w:val="5"/>
    <w:qFormat/>
    <w:rsid w:val="00DE39D8"/>
    <w:rPr>
      <w:rFonts w:ascii="Arial" w:eastAsia="Times New Roman" w:hAnsi="Arial" w:cs="Times New Roman"/>
      <w:b/>
      <w:bCs/>
      <w:sz w:val="28"/>
      <w:szCs w:val="24"/>
      <w:lang w:val="en-GB"/>
    </w:rPr>
  </w:style>
  <w:style w:type="character" w:customStyle="1" w:styleId="60">
    <w:name w:val="Заголовок 6 Знак"/>
    <w:basedOn w:val="a2"/>
    <w:link w:val="6"/>
    <w:qFormat/>
    <w:rsid w:val="00DE39D8"/>
    <w:rPr>
      <w:rFonts w:ascii="Arial" w:eastAsia="Times New Roman" w:hAnsi="Arial" w:cs="Times New Roman"/>
      <w:b/>
      <w:sz w:val="24"/>
      <w:szCs w:val="20"/>
      <w:lang w:val="en-AU"/>
    </w:rPr>
  </w:style>
  <w:style w:type="character" w:customStyle="1" w:styleId="70">
    <w:name w:val="Заголовок 7 Знак"/>
    <w:basedOn w:val="a2"/>
    <w:link w:val="7"/>
    <w:qFormat/>
    <w:rsid w:val="00DE39D8"/>
    <w:rPr>
      <w:rFonts w:ascii="Arial" w:eastAsia="Times New Roman" w:hAnsi="Arial" w:cs="Times New Roman"/>
      <w:spacing w:val="-3"/>
      <w:sz w:val="28"/>
      <w:szCs w:val="20"/>
      <w:lang w:val="en-US"/>
    </w:rPr>
  </w:style>
  <w:style w:type="character" w:customStyle="1" w:styleId="80">
    <w:name w:val="Заголовок 8 Знак"/>
    <w:basedOn w:val="a2"/>
    <w:link w:val="8"/>
    <w:qFormat/>
    <w:rsid w:val="00DE39D8"/>
    <w:rPr>
      <w:rFonts w:ascii="Arial" w:eastAsia="Times New Roman" w:hAnsi="Arial" w:cs="Times New Roman"/>
      <w:b/>
      <w:bCs/>
      <w:sz w:val="24"/>
      <w:szCs w:val="24"/>
      <w:lang w:val="en-GB"/>
    </w:rPr>
  </w:style>
  <w:style w:type="character" w:customStyle="1" w:styleId="90">
    <w:name w:val="Заголовок 9 Знак"/>
    <w:basedOn w:val="a2"/>
    <w:link w:val="9"/>
    <w:qFormat/>
    <w:rsid w:val="00DE39D8"/>
    <w:rPr>
      <w:rFonts w:ascii="Arial" w:eastAsia="Times New Roman" w:hAnsi="Arial" w:cs="Times New Roman"/>
      <w:sz w:val="24"/>
      <w:szCs w:val="20"/>
      <w:u w:val="single"/>
      <w:lang w:val="en-AU"/>
    </w:rPr>
  </w:style>
  <w:style w:type="character" w:customStyle="1" w:styleId="12">
    <w:name w:val="Гиперссылка1"/>
    <w:qFormat/>
    <w:rsid w:val="00DE39D8"/>
    <w:rPr>
      <w:color w:val="0000FF"/>
      <w:u w:val="single"/>
      <w:lang w:val="ru-RU" w:eastAsia="ru-RU" w:bidi="ru-RU"/>
    </w:rPr>
  </w:style>
  <w:style w:type="character" w:styleId="ae">
    <w:name w:val="page number"/>
    <w:qFormat/>
    <w:rsid w:val="00DE39D8"/>
    <w:rPr>
      <w:rFonts w:ascii="Arial" w:hAnsi="Arial"/>
      <w:sz w:val="16"/>
    </w:rPr>
  </w:style>
  <w:style w:type="character" w:customStyle="1" w:styleId="af">
    <w:name w:val="Основной текст Знак"/>
    <w:basedOn w:val="a2"/>
    <w:link w:val="af0"/>
    <w:semiHidden/>
    <w:qFormat/>
    <w:rsid w:val="00DE39D8"/>
    <w:rPr>
      <w:rFonts w:ascii="Arial" w:eastAsia="Times New Roman" w:hAnsi="Arial" w:cs="Times New Roman"/>
      <w:sz w:val="24"/>
      <w:szCs w:val="20"/>
      <w:lang w:val="en-AU"/>
    </w:rPr>
  </w:style>
  <w:style w:type="character" w:customStyle="1" w:styleId="21">
    <w:name w:val="Основной текст с отступом 2 Знак"/>
    <w:basedOn w:val="a2"/>
    <w:link w:val="22"/>
    <w:semiHidden/>
    <w:qFormat/>
    <w:rsid w:val="00DE39D8"/>
    <w:rPr>
      <w:rFonts w:ascii="Arial" w:eastAsia="Times New Roman" w:hAnsi="Arial" w:cs="Times New Roman"/>
      <w:sz w:val="24"/>
      <w:szCs w:val="20"/>
      <w:lang w:val="en-US"/>
    </w:rPr>
  </w:style>
  <w:style w:type="character" w:customStyle="1" w:styleId="23">
    <w:name w:val="Основной текст 2 Знак"/>
    <w:basedOn w:val="a2"/>
    <w:link w:val="24"/>
    <w:semiHidden/>
    <w:qFormat/>
    <w:rsid w:val="00DE39D8"/>
    <w:rPr>
      <w:rFonts w:ascii="Arial" w:eastAsia="Times New Roman" w:hAnsi="Arial" w:cs="Times New Roman"/>
      <w:spacing w:val="-3"/>
      <w:szCs w:val="20"/>
      <w:lang w:val="en-US"/>
    </w:rPr>
  </w:style>
  <w:style w:type="character" w:customStyle="1" w:styleId="Docsubtitle1Char">
    <w:name w:val="Doc subtitle1 Char"/>
    <w:link w:val="Docsubtitle1"/>
    <w:qFormat/>
    <w:locked/>
    <w:rsid w:val="00DE39D8"/>
    <w:rPr>
      <w:rFonts w:ascii="Arial" w:eastAsia="Times New Roman" w:hAnsi="Arial" w:cs="Times New Roman"/>
      <w:b/>
      <w:sz w:val="28"/>
      <w:szCs w:val="24"/>
      <w:lang w:val="en-GB"/>
    </w:rPr>
  </w:style>
  <w:style w:type="character" w:customStyle="1" w:styleId="af1">
    <w:name w:val="Текст сноски Знак"/>
    <w:basedOn w:val="a2"/>
    <w:link w:val="Footnote"/>
    <w:qFormat/>
    <w:rsid w:val="00DE39D8"/>
    <w:rPr>
      <w:rFonts w:ascii="Times New Roman" w:eastAsia="Times New Roman" w:hAnsi="Times New Roman" w:cs="Times New Roman"/>
      <w:szCs w:val="20"/>
      <w:lang w:eastAsia="ru-RU"/>
    </w:rPr>
  </w:style>
  <w:style w:type="character" w:customStyle="1" w:styleId="af2">
    <w:name w:val="Символ сноски"/>
    <w:qFormat/>
    <w:rsid w:val="00832082"/>
    <w:rPr>
      <w:vertAlign w:val="superscript"/>
    </w:rPr>
  </w:style>
  <w:style w:type="character" w:styleId="af3">
    <w:name w:val="footnote reference"/>
    <w:rsid w:val="00832082"/>
    <w:rPr>
      <w:vertAlign w:val="superscript"/>
    </w:rPr>
  </w:style>
  <w:style w:type="character" w:customStyle="1" w:styleId="FootnoteCharacters">
    <w:name w:val="Footnote Characters"/>
    <w:qFormat/>
    <w:rsid w:val="00DE39D8"/>
    <w:rPr>
      <w:vertAlign w:val="superscript"/>
    </w:rPr>
  </w:style>
  <w:style w:type="character" w:styleId="af4">
    <w:name w:val="FollowedHyperlink"/>
    <w:rsid w:val="00DE39D8"/>
    <w:rPr>
      <w:color w:val="800080"/>
      <w:u w:val="single"/>
    </w:rPr>
  </w:style>
  <w:style w:type="character" w:customStyle="1" w:styleId="af5">
    <w:name w:val="цвет в таблице"/>
    <w:qFormat/>
    <w:rsid w:val="00DE39D8"/>
    <w:rPr>
      <w:color w:val="2C8DE6"/>
    </w:rPr>
  </w:style>
  <w:style w:type="character" w:customStyle="1" w:styleId="-1">
    <w:name w:val="!Заголовок-1 Знак"/>
    <w:link w:val="-10"/>
    <w:qFormat/>
    <w:rsid w:val="00DE39D8"/>
    <w:rPr>
      <w:rFonts w:ascii="Arial" w:eastAsia="Times New Roman" w:hAnsi="Arial" w:cs="Times New Roman"/>
      <w:b/>
      <w:bCs/>
      <w:caps/>
      <w:color w:val="2C8DE6"/>
      <w:sz w:val="36"/>
      <w:szCs w:val="24"/>
    </w:rPr>
  </w:style>
  <w:style w:type="character" w:customStyle="1" w:styleId="-2">
    <w:name w:val="!заголовок-2 Знак"/>
    <w:qFormat/>
    <w:rsid w:val="00CC150E"/>
    <w:rPr>
      <w:rFonts w:ascii="Arial" w:eastAsia="Times New Roman" w:hAnsi="Arial" w:cs="Times New Roman"/>
      <w:b/>
      <w:sz w:val="28"/>
      <w:szCs w:val="24"/>
    </w:rPr>
  </w:style>
  <w:style w:type="character" w:customStyle="1" w:styleId="af6">
    <w:name w:val="!Текст Знак"/>
    <w:link w:val="af7"/>
    <w:qFormat/>
    <w:rsid w:val="00DE39D8"/>
    <w:rPr>
      <w:rFonts w:ascii="Times New Roman" w:eastAsia="Times New Roman" w:hAnsi="Times New Roman" w:cs="Times New Roman"/>
      <w:szCs w:val="20"/>
      <w:lang w:eastAsia="ru-RU"/>
    </w:rPr>
  </w:style>
  <w:style w:type="character" w:customStyle="1" w:styleId="af8">
    <w:name w:val="выделение цвет Знак"/>
    <w:link w:val="af9"/>
    <w:qFormat/>
    <w:rsid w:val="00DE39D8"/>
    <w:rPr>
      <w:rFonts w:ascii="Times New Roman" w:eastAsia="Times New Roman" w:hAnsi="Times New Roman" w:cs="Times New Roman"/>
      <w:b/>
      <w:color w:val="2C8DE6"/>
      <w:szCs w:val="20"/>
      <w:u w:val="single"/>
      <w:lang w:eastAsia="ru-RU"/>
    </w:rPr>
  </w:style>
  <w:style w:type="character" w:customStyle="1" w:styleId="afa">
    <w:name w:val="!Синий заголовок текста Знак"/>
    <w:link w:val="afb"/>
    <w:qFormat/>
    <w:rsid w:val="00DE39D8"/>
    <w:rPr>
      <w:rFonts w:ascii="Times New Roman" w:eastAsia="Times New Roman" w:hAnsi="Times New Roman" w:cs="Times New Roman"/>
      <w:b/>
      <w:color w:val="2C8DE6"/>
      <w:szCs w:val="20"/>
      <w:u w:val="single"/>
      <w:lang w:eastAsia="ru-RU"/>
    </w:rPr>
  </w:style>
  <w:style w:type="character" w:customStyle="1" w:styleId="afc">
    <w:name w:val="!Список с точками Знак"/>
    <w:link w:val="a0"/>
    <w:qFormat/>
    <w:rsid w:val="00DE39D8"/>
    <w:rPr>
      <w:rFonts w:ascii="Times New Roman" w:eastAsia="Times New Roman" w:hAnsi="Times New Roman" w:cs="Times New Roman"/>
      <w:szCs w:val="20"/>
      <w:lang w:eastAsia="ru-RU"/>
    </w:rPr>
  </w:style>
  <w:style w:type="character" w:styleId="afd">
    <w:name w:val="annotation reference"/>
    <w:basedOn w:val="a2"/>
    <w:semiHidden/>
    <w:unhideWhenUsed/>
    <w:qFormat/>
    <w:rsid w:val="00DE39D8"/>
    <w:rPr>
      <w:sz w:val="16"/>
      <w:szCs w:val="16"/>
    </w:rPr>
  </w:style>
  <w:style w:type="character" w:customStyle="1" w:styleId="afe">
    <w:name w:val="Текст примечания Знак"/>
    <w:basedOn w:val="a2"/>
    <w:link w:val="aff"/>
    <w:semiHidden/>
    <w:qFormat/>
    <w:rsid w:val="00DE39D8"/>
    <w:rPr>
      <w:rFonts w:ascii="Times New Roman" w:eastAsia="Times New Roman" w:hAnsi="Times New Roman" w:cs="Times New Roman"/>
      <w:sz w:val="20"/>
      <w:szCs w:val="20"/>
      <w:lang w:eastAsia="ru-RU"/>
    </w:rPr>
  </w:style>
  <w:style w:type="character" w:customStyle="1" w:styleId="aff0">
    <w:name w:val="Тема примечания Знак"/>
    <w:basedOn w:val="afe"/>
    <w:link w:val="aff1"/>
    <w:semiHidden/>
    <w:qFormat/>
    <w:rsid w:val="00DE39D8"/>
    <w:rPr>
      <w:rFonts w:ascii="Times New Roman" w:eastAsia="Times New Roman" w:hAnsi="Times New Roman" w:cs="Times New Roman"/>
      <w:b/>
      <w:bCs/>
      <w:sz w:val="20"/>
      <w:szCs w:val="20"/>
      <w:lang w:eastAsia="ru-RU"/>
    </w:rPr>
  </w:style>
  <w:style w:type="character" w:customStyle="1" w:styleId="14">
    <w:name w:val="Основной текст (14)_"/>
    <w:basedOn w:val="a2"/>
    <w:link w:val="143"/>
    <w:qFormat/>
    <w:rsid w:val="00E857D6"/>
    <w:rPr>
      <w:rFonts w:ascii="Segoe UI" w:eastAsia="Segoe UI" w:hAnsi="Segoe UI" w:cs="Segoe UI"/>
      <w:sz w:val="19"/>
      <w:szCs w:val="19"/>
      <w:shd w:val="clear" w:color="auto" w:fill="FFFFFF"/>
    </w:rPr>
  </w:style>
  <w:style w:type="character" w:customStyle="1" w:styleId="13">
    <w:name w:val="Неразрешенное упоминание1"/>
    <w:basedOn w:val="a2"/>
    <w:uiPriority w:val="99"/>
    <w:semiHidden/>
    <w:unhideWhenUsed/>
    <w:qFormat/>
    <w:rsid w:val="001E1DF9"/>
    <w:rPr>
      <w:color w:val="605E5C"/>
      <w:shd w:val="clear" w:color="auto" w:fill="E1DFDD"/>
    </w:rPr>
  </w:style>
  <w:style w:type="character" w:customStyle="1" w:styleId="25">
    <w:name w:val="Неразрешенное упоминание2"/>
    <w:basedOn w:val="a2"/>
    <w:uiPriority w:val="99"/>
    <w:semiHidden/>
    <w:unhideWhenUsed/>
    <w:qFormat/>
    <w:rsid w:val="00F35F4F"/>
    <w:rPr>
      <w:color w:val="605E5C"/>
      <w:shd w:val="clear" w:color="auto" w:fill="E1DFDD"/>
    </w:rPr>
  </w:style>
  <w:style w:type="character" w:customStyle="1" w:styleId="HTML">
    <w:name w:val="Стандартный HTML Знак"/>
    <w:basedOn w:val="a2"/>
    <w:link w:val="HTML0"/>
    <w:uiPriority w:val="99"/>
    <w:semiHidden/>
    <w:qFormat/>
    <w:rsid w:val="00613BAB"/>
    <w:rPr>
      <w:rFonts w:ascii="Courier New" w:eastAsia="Times New Roman" w:hAnsi="Courier New" w:cs="Courier New"/>
      <w:sz w:val="20"/>
      <w:szCs w:val="20"/>
      <w:lang w:eastAsia="ru-RU"/>
    </w:rPr>
  </w:style>
  <w:style w:type="character" w:customStyle="1" w:styleId="FootnoteAnchor">
    <w:name w:val="Footnote Anchor"/>
    <w:qFormat/>
    <w:rsid w:val="00AD5036"/>
    <w:rPr>
      <w:vertAlign w:val="superscript"/>
    </w:rPr>
  </w:style>
  <w:style w:type="character" w:customStyle="1" w:styleId="s10">
    <w:name w:val="s_10"/>
    <w:basedOn w:val="a2"/>
    <w:qFormat/>
    <w:rsid w:val="003F50B8"/>
  </w:style>
  <w:style w:type="character" w:customStyle="1" w:styleId="31">
    <w:name w:val="Неразрешенное упоминание3"/>
    <w:basedOn w:val="a2"/>
    <w:uiPriority w:val="99"/>
    <w:semiHidden/>
    <w:unhideWhenUsed/>
    <w:qFormat/>
    <w:rsid w:val="00EE2A10"/>
    <w:rPr>
      <w:color w:val="605E5C"/>
      <w:shd w:val="clear" w:color="auto" w:fill="E1DFDD"/>
    </w:rPr>
  </w:style>
  <w:style w:type="character" w:customStyle="1" w:styleId="aff2">
    <w:name w:val="Ссылка указателя"/>
    <w:qFormat/>
    <w:rsid w:val="00832082"/>
  </w:style>
  <w:style w:type="character" w:customStyle="1" w:styleId="aff3">
    <w:name w:val="Символ концевой сноски"/>
    <w:qFormat/>
    <w:rsid w:val="00832082"/>
    <w:rPr>
      <w:vertAlign w:val="superscript"/>
    </w:rPr>
  </w:style>
  <w:style w:type="character" w:styleId="aff4">
    <w:name w:val="endnote reference"/>
    <w:rsid w:val="00832082"/>
    <w:rPr>
      <w:vertAlign w:val="superscript"/>
    </w:rPr>
  </w:style>
  <w:style w:type="character" w:customStyle="1" w:styleId="EndnoteCharacters">
    <w:name w:val="Endnote Characters"/>
    <w:qFormat/>
    <w:rsid w:val="00832082"/>
    <w:rPr>
      <w:vertAlign w:val="superscript"/>
    </w:rPr>
  </w:style>
  <w:style w:type="character" w:styleId="aff5">
    <w:name w:val="Hyperlink"/>
    <w:basedOn w:val="a2"/>
    <w:uiPriority w:val="99"/>
    <w:unhideWhenUsed/>
    <w:rsid w:val="004E02D1"/>
    <w:rPr>
      <w:color w:val="0563C1" w:themeColor="hyperlink"/>
      <w:u w:val="single"/>
    </w:rPr>
  </w:style>
  <w:style w:type="paragraph" w:styleId="aff6">
    <w:name w:val="Title"/>
    <w:basedOn w:val="10"/>
    <w:next w:val="af0"/>
    <w:qFormat/>
    <w:rsid w:val="00832082"/>
    <w:pPr>
      <w:keepNext/>
      <w:spacing w:before="240" w:after="120"/>
    </w:pPr>
    <w:rPr>
      <w:rFonts w:ascii="Liberation Sans" w:eastAsia="Microsoft YaHei" w:hAnsi="Liberation Sans" w:cs="Arial"/>
      <w:sz w:val="28"/>
      <w:szCs w:val="28"/>
    </w:rPr>
  </w:style>
  <w:style w:type="paragraph" w:styleId="af0">
    <w:name w:val="Body Text"/>
    <w:basedOn w:val="10"/>
    <w:link w:val="af"/>
    <w:semiHidden/>
    <w:rsid w:val="00DE39D8"/>
    <w:pPr>
      <w:widowControl w:val="0"/>
      <w:snapToGrid w:val="0"/>
      <w:spacing w:after="0" w:line="360" w:lineRule="auto"/>
      <w:jc w:val="both"/>
    </w:pPr>
    <w:rPr>
      <w:rFonts w:ascii="Arial" w:eastAsia="Times New Roman" w:hAnsi="Arial"/>
      <w:szCs w:val="20"/>
      <w:lang w:val="en-AU"/>
    </w:rPr>
  </w:style>
  <w:style w:type="paragraph" w:styleId="aff7">
    <w:name w:val="List"/>
    <w:basedOn w:val="af0"/>
    <w:rsid w:val="00832082"/>
    <w:rPr>
      <w:rFonts w:cs="Arial"/>
    </w:rPr>
  </w:style>
  <w:style w:type="paragraph" w:styleId="aff8">
    <w:name w:val="caption"/>
    <w:basedOn w:val="10"/>
    <w:next w:val="10"/>
    <w:qFormat/>
    <w:rsid w:val="00DE39D8"/>
    <w:pPr>
      <w:widowControl w:val="0"/>
      <w:spacing w:before="240" w:after="0" w:line="360" w:lineRule="auto"/>
      <w:jc w:val="center"/>
    </w:pPr>
    <w:rPr>
      <w:rFonts w:ascii="Arial" w:eastAsia="Times New Roman" w:hAnsi="Arial"/>
      <w:b/>
      <w:sz w:val="36"/>
      <w:szCs w:val="20"/>
      <w:lang w:val="en-AU"/>
    </w:rPr>
  </w:style>
  <w:style w:type="paragraph" w:styleId="aff9">
    <w:name w:val="index heading"/>
    <w:basedOn w:val="aff6"/>
    <w:rsid w:val="00832082"/>
  </w:style>
  <w:style w:type="paragraph" w:customStyle="1" w:styleId="15">
    <w:name w:val="Заголовок1"/>
    <w:basedOn w:val="a1"/>
    <w:next w:val="af0"/>
    <w:qFormat/>
    <w:rsid w:val="00832082"/>
    <w:pPr>
      <w:keepNext/>
      <w:spacing w:before="240" w:after="120"/>
    </w:pPr>
    <w:rPr>
      <w:rFonts w:ascii="Liberation Sans" w:eastAsia="Noto Sans CJK SC" w:hAnsi="Liberation Sans" w:cs="Lohit Devanagari"/>
      <w:sz w:val="28"/>
      <w:szCs w:val="28"/>
    </w:rPr>
  </w:style>
  <w:style w:type="paragraph" w:customStyle="1" w:styleId="10">
    <w:name w:val="Обычный1"/>
    <w:qFormat/>
    <w:rsid w:val="00DE39D8"/>
    <w:pPr>
      <w:spacing w:after="200" w:line="276" w:lineRule="auto"/>
    </w:pPr>
    <w:rPr>
      <w:rFonts w:ascii="Times New Roman" w:eastAsia="DejaVu Sans" w:hAnsi="Times New Roman" w:cs="Times New Roman"/>
      <w:sz w:val="24"/>
      <w:szCs w:val="24"/>
    </w:rPr>
  </w:style>
  <w:style w:type="paragraph" w:customStyle="1" w:styleId="affa">
    <w:name w:val="Колонтитул"/>
    <w:basedOn w:val="10"/>
    <w:qFormat/>
    <w:rsid w:val="00832082"/>
  </w:style>
  <w:style w:type="paragraph" w:styleId="a6">
    <w:name w:val="header"/>
    <w:basedOn w:val="10"/>
    <w:link w:val="a5"/>
    <w:uiPriority w:val="99"/>
    <w:unhideWhenUsed/>
    <w:rsid w:val="00970F49"/>
    <w:pPr>
      <w:tabs>
        <w:tab w:val="center" w:pos="4677"/>
        <w:tab w:val="right" w:pos="9355"/>
      </w:tabs>
      <w:spacing w:after="0" w:line="240" w:lineRule="auto"/>
    </w:pPr>
  </w:style>
  <w:style w:type="paragraph" w:styleId="a8">
    <w:name w:val="footer"/>
    <w:basedOn w:val="10"/>
    <w:link w:val="a7"/>
    <w:uiPriority w:val="99"/>
    <w:unhideWhenUsed/>
    <w:rsid w:val="00970F49"/>
    <w:pPr>
      <w:tabs>
        <w:tab w:val="center" w:pos="4677"/>
        <w:tab w:val="right" w:pos="9355"/>
      </w:tabs>
      <w:spacing w:after="0" w:line="240" w:lineRule="auto"/>
    </w:pPr>
  </w:style>
  <w:style w:type="paragraph" w:styleId="aa">
    <w:name w:val="No Spacing"/>
    <w:link w:val="a9"/>
    <w:uiPriority w:val="1"/>
    <w:qFormat/>
    <w:rsid w:val="00B45AA4"/>
    <w:rPr>
      <w:rFonts w:ascii="Calibri" w:eastAsiaTheme="minorEastAsia" w:hAnsi="Calibri"/>
      <w:lang w:eastAsia="ru-RU"/>
    </w:rPr>
  </w:style>
  <w:style w:type="paragraph" w:styleId="ad">
    <w:name w:val="Balloon Text"/>
    <w:basedOn w:val="10"/>
    <w:link w:val="ac"/>
    <w:unhideWhenUsed/>
    <w:qFormat/>
    <w:rsid w:val="00DE39D8"/>
    <w:pPr>
      <w:spacing w:after="0" w:line="240" w:lineRule="auto"/>
    </w:pPr>
    <w:rPr>
      <w:rFonts w:ascii="Tahoma" w:hAnsi="Tahoma" w:cs="Tahoma"/>
      <w:sz w:val="16"/>
      <w:szCs w:val="16"/>
    </w:rPr>
  </w:style>
  <w:style w:type="paragraph" w:styleId="16">
    <w:name w:val="toc 1"/>
    <w:basedOn w:val="10"/>
    <w:next w:val="10"/>
    <w:autoRedefine/>
    <w:uiPriority w:val="39"/>
    <w:qFormat/>
    <w:rsid w:val="00E04FDF"/>
    <w:pPr>
      <w:tabs>
        <w:tab w:val="right" w:leader="dot" w:pos="9825"/>
      </w:tabs>
      <w:spacing w:after="0" w:line="360" w:lineRule="auto"/>
    </w:pPr>
    <w:rPr>
      <w:rFonts w:ascii="Arial" w:eastAsia="Times New Roman" w:hAnsi="Arial"/>
      <w:bCs/>
      <w:szCs w:val="28"/>
      <w:lang w:val="en-AU"/>
    </w:rPr>
  </w:style>
  <w:style w:type="paragraph" w:customStyle="1" w:styleId="numberedlist">
    <w:name w:val="numbered list"/>
    <w:basedOn w:val="bullet"/>
    <w:qFormat/>
    <w:rsid w:val="00DE39D8"/>
  </w:style>
  <w:style w:type="paragraph" w:customStyle="1" w:styleId="bullet">
    <w:name w:val="bullet"/>
    <w:basedOn w:val="10"/>
    <w:qFormat/>
    <w:rsid w:val="00DE39D8"/>
    <w:pPr>
      <w:tabs>
        <w:tab w:val="left" w:pos="360"/>
      </w:tabs>
      <w:spacing w:after="0" w:line="360" w:lineRule="auto"/>
      <w:ind w:left="360" w:hanging="360"/>
    </w:pPr>
    <w:rPr>
      <w:rFonts w:ascii="Arial" w:eastAsia="Times New Roman" w:hAnsi="Arial"/>
      <w:lang w:val="en-GB"/>
    </w:rPr>
  </w:style>
  <w:style w:type="paragraph" w:customStyle="1" w:styleId="Docsubtitle1">
    <w:name w:val="Doc subtitle1"/>
    <w:basedOn w:val="10"/>
    <w:link w:val="Docsubtitle1Char"/>
    <w:qFormat/>
    <w:rsid w:val="00DE39D8"/>
    <w:pPr>
      <w:spacing w:after="0" w:line="360" w:lineRule="auto"/>
    </w:pPr>
    <w:rPr>
      <w:rFonts w:ascii="Arial" w:eastAsia="Times New Roman" w:hAnsi="Arial"/>
      <w:b/>
      <w:sz w:val="28"/>
      <w:lang w:val="en-GB"/>
    </w:rPr>
  </w:style>
  <w:style w:type="paragraph" w:customStyle="1" w:styleId="Docsubtitle2">
    <w:name w:val="Doc subtitle2"/>
    <w:basedOn w:val="10"/>
    <w:qFormat/>
    <w:rsid w:val="00DE39D8"/>
    <w:pPr>
      <w:spacing w:after="0" w:line="360" w:lineRule="auto"/>
    </w:pPr>
    <w:rPr>
      <w:rFonts w:ascii="Arial" w:eastAsia="Times New Roman" w:hAnsi="Arial"/>
      <w:sz w:val="28"/>
      <w:lang w:val="en-GB"/>
    </w:rPr>
  </w:style>
  <w:style w:type="paragraph" w:customStyle="1" w:styleId="Doctitle">
    <w:name w:val="Doc title"/>
    <w:basedOn w:val="10"/>
    <w:qFormat/>
    <w:rsid w:val="00DE39D8"/>
    <w:pPr>
      <w:spacing w:after="0" w:line="360" w:lineRule="auto"/>
    </w:pPr>
    <w:rPr>
      <w:rFonts w:ascii="Arial" w:eastAsia="Times New Roman" w:hAnsi="Arial"/>
      <w:b/>
      <w:sz w:val="40"/>
      <w:lang w:val="en-GB"/>
    </w:rPr>
  </w:style>
  <w:style w:type="paragraph" w:styleId="22">
    <w:name w:val="Body Text Indent 2"/>
    <w:basedOn w:val="10"/>
    <w:link w:val="21"/>
    <w:semiHidden/>
    <w:qFormat/>
    <w:rsid w:val="00DE39D8"/>
    <w:pPr>
      <w:spacing w:after="0" w:line="360" w:lineRule="auto"/>
      <w:ind w:left="720"/>
    </w:pPr>
    <w:rPr>
      <w:rFonts w:ascii="Arial" w:eastAsia="Times New Roman" w:hAnsi="Arial"/>
      <w:szCs w:val="20"/>
      <w:lang w:val="en-US"/>
    </w:rPr>
  </w:style>
  <w:style w:type="paragraph" w:styleId="24">
    <w:name w:val="Body Text 2"/>
    <w:basedOn w:val="10"/>
    <w:link w:val="23"/>
    <w:semiHidden/>
    <w:qFormat/>
    <w:rsid w:val="00DE39D8"/>
    <w:pPr>
      <w:widowControl w:val="0"/>
      <w:snapToGrid w:val="0"/>
      <w:spacing w:after="0" w:line="360" w:lineRule="auto"/>
      <w:jc w:val="both"/>
    </w:pPr>
    <w:rPr>
      <w:rFonts w:ascii="Arial" w:eastAsia="Times New Roman" w:hAnsi="Arial"/>
      <w:spacing w:val="-3"/>
      <w:szCs w:val="20"/>
      <w:lang w:val="en-US"/>
    </w:rPr>
  </w:style>
  <w:style w:type="paragraph" w:customStyle="1" w:styleId="17">
    <w:name w:val="Абзац списка1"/>
    <w:basedOn w:val="10"/>
    <w:qFormat/>
    <w:rsid w:val="00DE39D8"/>
    <w:pPr>
      <w:spacing w:after="0" w:line="360" w:lineRule="auto"/>
      <w:ind w:left="720"/>
    </w:pPr>
    <w:rPr>
      <w:rFonts w:ascii="Arial" w:eastAsia="Times New Roman" w:hAnsi="Arial"/>
      <w:lang w:val="en-GB"/>
    </w:rPr>
  </w:style>
  <w:style w:type="paragraph" w:styleId="affb">
    <w:name w:val="footnote text"/>
    <w:basedOn w:val="10"/>
    <w:rsid w:val="00DE39D8"/>
    <w:pPr>
      <w:spacing w:after="0" w:line="360" w:lineRule="auto"/>
    </w:pPr>
    <w:rPr>
      <w:rFonts w:eastAsia="Times New Roman"/>
      <w:szCs w:val="20"/>
      <w:lang w:eastAsia="ru-RU"/>
    </w:rPr>
  </w:style>
  <w:style w:type="paragraph" w:customStyle="1" w:styleId="a">
    <w:name w:val="цветной текст"/>
    <w:basedOn w:val="10"/>
    <w:qFormat/>
    <w:rsid w:val="00DE39D8"/>
    <w:pPr>
      <w:numPr>
        <w:numId w:val="2"/>
      </w:numPr>
      <w:spacing w:after="0" w:line="360" w:lineRule="auto"/>
      <w:jc w:val="both"/>
    </w:pPr>
    <w:rPr>
      <w:rFonts w:eastAsia="Times New Roman"/>
      <w:color w:val="2C8DE6"/>
      <w:szCs w:val="20"/>
      <w:lang w:eastAsia="ru-RU"/>
    </w:rPr>
  </w:style>
  <w:style w:type="paragraph" w:customStyle="1" w:styleId="538552DCBB0F4C4BB087ED922D6A6322">
    <w:name w:val="538552DCBB0F4C4BB087ED922D6A6322"/>
    <w:qFormat/>
    <w:rsid w:val="00DE39D8"/>
    <w:pPr>
      <w:spacing w:after="200" w:line="276" w:lineRule="auto"/>
    </w:pPr>
    <w:rPr>
      <w:rFonts w:eastAsia="Times New Roman" w:cs="Times New Roman"/>
      <w:lang w:eastAsia="ru-RU"/>
    </w:rPr>
  </w:style>
  <w:style w:type="paragraph" w:customStyle="1" w:styleId="af9">
    <w:name w:val="выделение цвет"/>
    <w:basedOn w:val="10"/>
    <w:link w:val="af8"/>
    <w:qFormat/>
    <w:rsid w:val="00DE39D8"/>
    <w:pPr>
      <w:spacing w:after="0" w:line="360" w:lineRule="auto"/>
      <w:jc w:val="both"/>
    </w:pPr>
    <w:rPr>
      <w:rFonts w:eastAsia="Times New Roman"/>
      <w:b/>
      <w:color w:val="2C8DE6"/>
      <w:szCs w:val="20"/>
      <w:u w:val="single"/>
      <w:lang w:eastAsia="ru-RU"/>
    </w:rPr>
  </w:style>
  <w:style w:type="paragraph" w:styleId="affc">
    <w:name w:val="TOC Heading"/>
    <w:basedOn w:val="1"/>
    <w:next w:val="10"/>
    <w:uiPriority w:val="39"/>
    <w:semiHidden/>
    <w:unhideWhenUsed/>
    <w:qFormat/>
    <w:rsid w:val="00DE39D8"/>
    <w:pPr>
      <w:keepLines/>
      <w:spacing w:before="480" w:after="0" w:line="276" w:lineRule="auto"/>
      <w:outlineLvl w:val="9"/>
    </w:pPr>
    <w:rPr>
      <w:rFonts w:ascii="Cambria" w:hAnsi="Cambria"/>
      <w:caps w:val="0"/>
      <w:color w:val="365F91"/>
      <w:sz w:val="28"/>
      <w:szCs w:val="28"/>
      <w:lang w:val="ru-RU" w:eastAsia="ru-RU"/>
    </w:rPr>
  </w:style>
  <w:style w:type="paragraph" w:styleId="26">
    <w:name w:val="toc 2"/>
    <w:basedOn w:val="10"/>
    <w:next w:val="10"/>
    <w:autoRedefine/>
    <w:uiPriority w:val="39"/>
    <w:qFormat/>
    <w:rsid w:val="00937112"/>
    <w:pPr>
      <w:tabs>
        <w:tab w:val="left" w:pos="709"/>
        <w:tab w:val="right" w:leader="dot" w:pos="9639"/>
      </w:tabs>
      <w:spacing w:after="0" w:line="360" w:lineRule="auto"/>
      <w:ind w:right="-143"/>
      <w:jc w:val="both"/>
    </w:pPr>
    <w:rPr>
      <w:rFonts w:eastAsia="Times New Roman"/>
      <w:sz w:val="28"/>
      <w:szCs w:val="28"/>
      <w:lang w:eastAsia="ru-RU"/>
    </w:rPr>
  </w:style>
  <w:style w:type="paragraph" w:styleId="32">
    <w:name w:val="toc 3"/>
    <w:basedOn w:val="10"/>
    <w:next w:val="10"/>
    <w:autoRedefine/>
    <w:uiPriority w:val="39"/>
    <w:unhideWhenUsed/>
    <w:qFormat/>
    <w:rsid w:val="00DE39D8"/>
    <w:pPr>
      <w:spacing w:after="100"/>
      <w:ind w:left="440"/>
    </w:pPr>
    <w:rPr>
      <w:rFonts w:ascii="Calibri" w:eastAsia="Times New Roman" w:hAnsi="Calibri"/>
      <w:lang w:eastAsia="ru-RU"/>
    </w:rPr>
  </w:style>
  <w:style w:type="paragraph" w:customStyle="1" w:styleId="-10">
    <w:name w:val="!Заголовок-1"/>
    <w:basedOn w:val="1"/>
    <w:link w:val="-1"/>
    <w:qFormat/>
    <w:rsid w:val="00DE39D8"/>
    <w:rPr>
      <w:lang w:val="ru-RU"/>
    </w:rPr>
  </w:style>
  <w:style w:type="paragraph" w:customStyle="1" w:styleId="-20">
    <w:name w:val="!заголовок-2"/>
    <w:basedOn w:val="2"/>
    <w:qFormat/>
    <w:rsid w:val="00CC150E"/>
    <w:rPr>
      <w:lang w:val="ru-RU"/>
    </w:rPr>
  </w:style>
  <w:style w:type="paragraph" w:customStyle="1" w:styleId="af7">
    <w:name w:val="!Текст"/>
    <w:basedOn w:val="10"/>
    <w:link w:val="af6"/>
    <w:qFormat/>
    <w:rsid w:val="00DE39D8"/>
    <w:pPr>
      <w:spacing w:after="0" w:line="360" w:lineRule="auto"/>
      <w:jc w:val="both"/>
    </w:pPr>
    <w:rPr>
      <w:rFonts w:eastAsia="Times New Roman"/>
      <w:szCs w:val="20"/>
      <w:lang w:eastAsia="ru-RU"/>
    </w:rPr>
  </w:style>
  <w:style w:type="paragraph" w:customStyle="1" w:styleId="afb">
    <w:name w:val="!Синий заголовок текста"/>
    <w:basedOn w:val="af9"/>
    <w:link w:val="afa"/>
    <w:qFormat/>
    <w:rsid w:val="00DE39D8"/>
  </w:style>
  <w:style w:type="paragraph" w:customStyle="1" w:styleId="a0">
    <w:name w:val="!Список с точками"/>
    <w:basedOn w:val="10"/>
    <w:link w:val="afc"/>
    <w:qFormat/>
    <w:rsid w:val="00DE39D8"/>
    <w:pPr>
      <w:numPr>
        <w:numId w:val="1"/>
      </w:numPr>
      <w:spacing w:after="0" w:line="360" w:lineRule="auto"/>
      <w:jc w:val="both"/>
    </w:pPr>
    <w:rPr>
      <w:rFonts w:eastAsia="Times New Roman"/>
      <w:szCs w:val="20"/>
      <w:lang w:eastAsia="ru-RU"/>
    </w:rPr>
  </w:style>
  <w:style w:type="paragraph" w:styleId="affd">
    <w:name w:val="List Paragraph"/>
    <w:basedOn w:val="10"/>
    <w:uiPriority w:val="34"/>
    <w:qFormat/>
    <w:rsid w:val="00DE39D8"/>
    <w:pPr>
      <w:ind w:left="720"/>
      <w:contextualSpacing/>
    </w:pPr>
    <w:rPr>
      <w:rFonts w:ascii="Calibri" w:eastAsia="Calibri" w:hAnsi="Calibri"/>
    </w:rPr>
  </w:style>
  <w:style w:type="paragraph" w:styleId="aff">
    <w:name w:val="annotation text"/>
    <w:basedOn w:val="10"/>
    <w:link w:val="afe"/>
    <w:semiHidden/>
    <w:unhideWhenUsed/>
    <w:qFormat/>
    <w:rsid w:val="00DE39D8"/>
    <w:pPr>
      <w:spacing w:after="0" w:line="240" w:lineRule="auto"/>
    </w:pPr>
    <w:rPr>
      <w:rFonts w:eastAsia="Times New Roman"/>
      <w:sz w:val="20"/>
      <w:szCs w:val="20"/>
      <w:lang w:eastAsia="ru-RU"/>
    </w:rPr>
  </w:style>
  <w:style w:type="paragraph" w:styleId="aff1">
    <w:name w:val="annotation subject"/>
    <w:basedOn w:val="aff"/>
    <w:next w:val="aff"/>
    <w:link w:val="aff0"/>
    <w:semiHidden/>
    <w:unhideWhenUsed/>
    <w:qFormat/>
    <w:rsid w:val="00DE39D8"/>
    <w:rPr>
      <w:b/>
      <w:bCs/>
    </w:rPr>
  </w:style>
  <w:style w:type="paragraph" w:customStyle="1" w:styleId="ListaBlack">
    <w:name w:val="Lista Black"/>
    <w:basedOn w:val="af0"/>
    <w:uiPriority w:val="1"/>
    <w:qFormat/>
    <w:rsid w:val="00DE39D8"/>
    <w:pPr>
      <w:keepNext/>
      <w:numPr>
        <w:numId w:val="3"/>
      </w:numPr>
      <w:snapToGrid/>
      <w:spacing w:after="120" w:line="240" w:lineRule="auto"/>
      <w:jc w:val="left"/>
    </w:pPr>
    <w:rPr>
      <w:rFonts w:ascii="Calibri" w:eastAsia="FrutigerLTStd-Light" w:hAnsi="Calibri" w:cstheme="minorBidi"/>
      <w:sz w:val="20"/>
      <w:lang w:val="en-US"/>
    </w:rPr>
  </w:style>
  <w:style w:type="paragraph" w:customStyle="1" w:styleId="143">
    <w:name w:val="Основной текст (14)_3"/>
    <w:basedOn w:val="10"/>
    <w:link w:val="14"/>
    <w:qFormat/>
    <w:rsid w:val="00E857D6"/>
    <w:pPr>
      <w:widowControl w:val="0"/>
      <w:shd w:val="clear" w:color="auto" w:fill="FFFFFF"/>
      <w:spacing w:after="0" w:line="264" w:lineRule="exact"/>
      <w:ind w:hanging="600"/>
    </w:pPr>
    <w:rPr>
      <w:rFonts w:ascii="Segoe UI" w:eastAsia="Segoe UI" w:hAnsi="Segoe UI" w:cs="Segoe UI"/>
      <w:sz w:val="19"/>
      <w:szCs w:val="19"/>
    </w:rPr>
  </w:style>
  <w:style w:type="paragraph" w:styleId="HTML0">
    <w:name w:val="HTML Preformatted"/>
    <w:basedOn w:val="10"/>
    <w:link w:val="HTML"/>
    <w:uiPriority w:val="99"/>
    <w:semiHidden/>
    <w:unhideWhenUsed/>
    <w:qFormat/>
    <w:rsid w:val="00613BAB"/>
    <w:pPr>
      <w:tabs>
        <w:tab w:val="left" w:pos="916"/>
        <w:tab w:val="left" w:pos="1832"/>
        <w:tab w:val="left" w:pos="2748"/>
        <w:tab w:val="left" w:pos="3664"/>
        <w:tab w:val="left" w:pos="4580"/>
        <w:tab w:val="left" w:pos="5496"/>
        <w:tab w:val="left" w:pos="6412"/>
        <w:tab w:val="left" w:pos="7328"/>
        <w:tab w:val="left" w:pos="8244"/>
        <w:tab w:val="left" w:pos="9160"/>
        <w:tab w:val="left" w:pos="10076"/>
        <w:tab w:val="left" w:pos="10992"/>
        <w:tab w:val="left" w:pos="11908"/>
        <w:tab w:val="left" w:pos="12824"/>
        <w:tab w:val="left" w:pos="13740"/>
        <w:tab w:val="left" w:pos="14656"/>
      </w:tabs>
      <w:spacing w:after="0" w:line="240" w:lineRule="auto"/>
    </w:pPr>
    <w:rPr>
      <w:rFonts w:ascii="Courier New" w:eastAsia="Times New Roman" w:hAnsi="Courier New" w:cs="Courier New"/>
      <w:sz w:val="20"/>
      <w:szCs w:val="20"/>
      <w:lang w:eastAsia="ru-RU"/>
    </w:rPr>
  </w:style>
  <w:style w:type="paragraph" w:customStyle="1" w:styleId="ConsNonformat">
    <w:name w:val="ConsNonformat"/>
    <w:qFormat/>
    <w:rsid w:val="00AD5036"/>
    <w:pPr>
      <w:widowControl w:val="0"/>
    </w:pPr>
    <w:rPr>
      <w:rFonts w:ascii="Courier New" w:eastAsia="Times New Roman" w:hAnsi="Courier New" w:cs="Courier New"/>
      <w:sz w:val="20"/>
      <w:szCs w:val="20"/>
      <w:lang w:eastAsia="zh-CN"/>
    </w:rPr>
  </w:style>
  <w:style w:type="paragraph" w:customStyle="1" w:styleId="Footnote">
    <w:name w:val="Footnote"/>
    <w:basedOn w:val="10"/>
    <w:link w:val="af1"/>
    <w:qFormat/>
    <w:rsid w:val="00AD5036"/>
    <w:pPr>
      <w:spacing w:after="0" w:line="240" w:lineRule="auto"/>
    </w:pPr>
    <w:rPr>
      <w:rFonts w:eastAsia="Times New Roman"/>
      <w:sz w:val="20"/>
      <w:lang w:eastAsia="zh-CN"/>
    </w:rPr>
  </w:style>
  <w:style w:type="paragraph" w:customStyle="1" w:styleId="s1">
    <w:name w:val="s_1"/>
    <w:basedOn w:val="10"/>
    <w:qFormat/>
    <w:rsid w:val="003F50B8"/>
    <w:pPr>
      <w:spacing w:beforeAutospacing="1" w:afterAutospacing="1" w:line="240" w:lineRule="auto"/>
    </w:pPr>
    <w:rPr>
      <w:rFonts w:eastAsia="Times New Roman"/>
      <w:lang w:eastAsia="ru-RU"/>
    </w:rPr>
  </w:style>
  <w:style w:type="paragraph" w:styleId="affe">
    <w:name w:val="Normal (Web)"/>
    <w:basedOn w:val="10"/>
    <w:uiPriority w:val="99"/>
    <w:semiHidden/>
    <w:unhideWhenUsed/>
    <w:qFormat/>
    <w:rsid w:val="003F50B8"/>
    <w:pPr>
      <w:spacing w:beforeAutospacing="1" w:afterAutospacing="1" w:line="240" w:lineRule="auto"/>
    </w:pPr>
    <w:rPr>
      <w:rFonts w:eastAsia="Times New Roman"/>
      <w:lang w:eastAsia="ru-RU"/>
    </w:rPr>
  </w:style>
  <w:style w:type="paragraph" w:customStyle="1" w:styleId="s3">
    <w:name w:val="s_3"/>
    <w:basedOn w:val="10"/>
    <w:qFormat/>
    <w:rsid w:val="003F50B8"/>
    <w:pPr>
      <w:spacing w:beforeAutospacing="1" w:afterAutospacing="1" w:line="240" w:lineRule="auto"/>
    </w:pPr>
    <w:rPr>
      <w:rFonts w:eastAsia="Times New Roman"/>
      <w:lang w:eastAsia="ru-RU"/>
    </w:rPr>
  </w:style>
  <w:style w:type="paragraph" w:customStyle="1" w:styleId="s22">
    <w:name w:val="s_22"/>
    <w:basedOn w:val="10"/>
    <w:qFormat/>
    <w:rsid w:val="003F50B8"/>
    <w:pPr>
      <w:spacing w:beforeAutospacing="1" w:afterAutospacing="1" w:line="240" w:lineRule="auto"/>
    </w:pPr>
    <w:rPr>
      <w:rFonts w:eastAsia="Times New Roman"/>
      <w:lang w:eastAsia="ru-RU"/>
    </w:rPr>
  </w:style>
  <w:style w:type="paragraph" w:customStyle="1" w:styleId="empty">
    <w:name w:val="empty"/>
    <w:basedOn w:val="10"/>
    <w:qFormat/>
    <w:rsid w:val="003F50B8"/>
    <w:pPr>
      <w:spacing w:beforeAutospacing="1" w:afterAutospacing="1" w:line="240" w:lineRule="auto"/>
    </w:pPr>
    <w:rPr>
      <w:rFonts w:eastAsia="Times New Roman"/>
      <w:lang w:eastAsia="ru-RU"/>
    </w:rPr>
  </w:style>
  <w:style w:type="paragraph" w:customStyle="1" w:styleId="afff">
    <w:name w:val="Содержимое врезки"/>
    <w:basedOn w:val="a1"/>
    <w:qFormat/>
    <w:rsid w:val="00832082"/>
  </w:style>
  <w:style w:type="paragraph" w:customStyle="1" w:styleId="afff0">
    <w:name w:val="Содержимое таблицы"/>
    <w:basedOn w:val="a1"/>
    <w:qFormat/>
    <w:rsid w:val="00832082"/>
    <w:pPr>
      <w:widowControl w:val="0"/>
      <w:suppressLineNumbers/>
    </w:pPr>
  </w:style>
  <w:style w:type="table" w:styleId="afff1">
    <w:name w:val="Table Grid"/>
    <w:basedOn w:val="a3"/>
    <w:uiPriority w:val="39"/>
    <w:rsid w:val="00DE39D8"/>
    <w:rPr>
      <w:sz w:val="20"/>
      <w:szCs w:val="20"/>
      <w:lang w:eastAsia="ru-RU"/>
    </w:r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table" w:customStyle="1" w:styleId="18">
    <w:name w:val="Сетка таблицы1"/>
    <w:basedOn w:val="a3"/>
    <w:rsid w:val="00EA7946"/>
    <w:rPr>
      <w:sz w:val="20"/>
      <w:szCs w:val="20"/>
      <w:lang w:eastAsia="ru-RU"/>
    </w:r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table" w:customStyle="1" w:styleId="27">
    <w:name w:val="Сетка таблицы2"/>
    <w:basedOn w:val="a3"/>
    <w:uiPriority w:val="59"/>
    <w:rsid w:val="00761851"/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character" w:customStyle="1" w:styleId="33">
    <w:name w:val="Основной текст (3)_"/>
    <w:link w:val="34"/>
    <w:rsid w:val="00E4562F"/>
    <w:rPr>
      <w:b/>
      <w:bCs/>
      <w:sz w:val="28"/>
      <w:szCs w:val="28"/>
      <w:shd w:val="clear" w:color="auto" w:fill="FFFFFF"/>
    </w:rPr>
  </w:style>
  <w:style w:type="character" w:customStyle="1" w:styleId="41">
    <w:name w:val="Основной текст (4)_"/>
    <w:link w:val="42"/>
    <w:rsid w:val="00E4562F"/>
    <w:rPr>
      <w:i/>
      <w:iCs/>
      <w:sz w:val="28"/>
      <w:szCs w:val="28"/>
      <w:shd w:val="clear" w:color="auto" w:fill="FFFFFF"/>
    </w:rPr>
  </w:style>
  <w:style w:type="character" w:customStyle="1" w:styleId="28">
    <w:name w:val="Основной текст (2)_"/>
    <w:link w:val="29"/>
    <w:rsid w:val="00E4562F"/>
    <w:rPr>
      <w:sz w:val="28"/>
      <w:szCs w:val="28"/>
      <w:shd w:val="clear" w:color="auto" w:fill="FFFFFF"/>
    </w:rPr>
  </w:style>
  <w:style w:type="character" w:customStyle="1" w:styleId="19">
    <w:name w:val="Заголовок №1_"/>
    <w:link w:val="1a"/>
    <w:rsid w:val="00E4562F"/>
    <w:rPr>
      <w:b/>
      <w:bCs/>
      <w:sz w:val="28"/>
      <w:szCs w:val="28"/>
      <w:shd w:val="clear" w:color="auto" w:fill="FFFFFF"/>
    </w:rPr>
  </w:style>
  <w:style w:type="character" w:customStyle="1" w:styleId="2a">
    <w:name w:val="Основной текст (2) + Полужирный"/>
    <w:rsid w:val="00E4562F"/>
    <w:rPr>
      <w:rFonts w:ascii="Times New Roman" w:eastAsia="Times New Roman" w:hAnsi="Times New Roman" w:cs="Times New Roman"/>
      <w:b/>
      <w:bCs/>
      <w:i w:val="0"/>
      <w:iCs w:val="0"/>
      <w:smallCaps w:val="0"/>
      <w:strike w:val="0"/>
      <w:color w:val="000000"/>
      <w:spacing w:val="0"/>
      <w:w w:val="100"/>
      <w:position w:val="0"/>
      <w:sz w:val="28"/>
      <w:szCs w:val="28"/>
      <w:u w:val="none"/>
      <w:lang w:val="ru-RU" w:eastAsia="ru-RU" w:bidi="ru-RU"/>
    </w:rPr>
  </w:style>
  <w:style w:type="character" w:customStyle="1" w:styleId="35">
    <w:name w:val="Основной текст (3) + Не полужирный"/>
    <w:rsid w:val="00E4562F"/>
    <w:rPr>
      <w:rFonts w:ascii="Times New Roman" w:eastAsia="Times New Roman" w:hAnsi="Times New Roman" w:cs="Times New Roman"/>
      <w:b/>
      <w:bCs/>
      <w:i w:val="0"/>
      <w:iCs w:val="0"/>
      <w:smallCaps w:val="0"/>
      <w:strike w:val="0"/>
      <w:color w:val="000000"/>
      <w:spacing w:val="0"/>
      <w:w w:val="100"/>
      <w:position w:val="0"/>
      <w:sz w:val="28"/>
      <w:szCs w:val="28"/>
      <w:u w:val="none"/>
      <w:lang w:val="ru-RU" w:eastAsia="ru-RU" w:bidi="ru-RU"/>
    </w:rPr>
  </w:style>
  <w:style w:type="paragraph" w:customStyle="1" w:styleId="34">
    <w:name w:val="Основной текст (3)"/>
    <w:basedOn w:val="a1"/>
    <w:link w:val="33"/>
    <w:rsid w:val="00E4562F"/>
    <w:pPr>
      <w:widowControl w:val="0"/>
      <w:shd w:val="clear" w:color="auto" w:fill="FFFFFF"/>
      <w:suppressAutoHyphens w:val="0"/>
      <w:spacing w:line="322" w:lineRule="exact"/>
      <w:ind w:hanging="720"/>
      <w:jc w:val="center"/>
    </w:pPr>
    <w:rPr>
      <w:b/>
      <w:bCs/>
      <w:sz w:val="28"/>
      <w:szCs w:val="28"/>
    </w:rPr>
  </w:style>
  <w:style w:type="paragraph" w:customStyle="1" w:styleId="42">
    <w:name w:val="Основной текст (4)"/>
    <w:basedOn w:val="a1"/>
    <w:link w:val="41"/>
    <w:rsid w:val="00E4562F"/>
    <w:pPr>
      <w:widowControl w:val="0"/>
      <w:shd w:val="clear" w:color="auto" w:fill="FFFFFF"/>
      <w:suppressAutoHyphens w:val="0"/>
      <w:spacing w:after="120" w:line="0" w:lineRule="atLeast"/>
      <w:ind w:hanging="720"/>
      <w:jc w:val="both"/>
    </w:pPr>
    <w:rPr>
      <w:i/>
      <w:iCs/>
      <w:sz w:val="28"/>
      <w:szCs w:val="28"/>
    </w:rPr>
  </w:style>
  <w:style w:type="paragraph" w:customStyle="1" w:styleId="29">
    <w:name w:val="Основной текст (2)"/>
    <w:basedOn w:val="a1"/>
    <w:link w:val="28"/>
    <w:rsid w:val="00E4562F"/>
    <w:pPr>
      <w:widowControl w:val="0"/>
      <w:shd w:val="clear" w:color="auto" w:fill="FFFFFF"/>
      <w:suppressAutoHyphens w:val="0"/>
      <w:spacing w:line="322" w:lineRule="exact"/>
      <w:ind w:hanging="720"/>
      <w:jc w:val="both"/>
    </w:pPr>
    <w:rPr>
      <w:sz w:val="28"/>
      <w:szCs w:val="28"/>
    </w:rPr>
  </w:style>
  <w:style w:type="paragraph" w:customStyle="1" w:styleId="1a">
    <w:name w:val="Заголовок №1"/>
    <w:basedOn w:val="a1"/>
    <w:link w:val="19"/>
    <w:rsid w:val="00E4562F"/>
    <w:pPr>
      <w:widowControl w:val="0"/>
      <w:shd w:val="clear" w:color="auto" w:fill="FFFFFF"/>
      <w:suppressAutoHyphens w:val="0"/>
      <w:spacing w:before="300" w:line="322" w:lineRule="exact"/>
      <w:ind w:hanging="720"/>
      <w:jc w:val="both"/>
      <w:outlineLvl w:val="0"/>
    </w:pPr>
    <w:rPr>
      <w:b/>
      <w:bCs/>
      <w:sz w:val="28"/>
      <w:szCs w:val="28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divs>
    <w:div w:id="10324192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1.png"/><Relationship Id="rId13" Type="http://schemas.openxmlformats.org/officeDocument/2006/relationships/customXml" Target="../customXml/item2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12" Type="http://schemas.openxmlformats.org/officeDocument/2006/relationships/theme" Target="theme/theme1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11" Type="http://schemas.openxmlformats.org/officeDocument/2006/relationships/fontTable" Target="fontTable.xml"/><Relationship Id="rId5" Type="http://schemas.openxmlformats.org/officeDocument/2006/relationships/webSettings" Target="webSettings.xml"/><Relationship Id="rId15" Type="http://schemas.openxmlformats.org/officeDocument/2006/relationships/customXml" Target="../customXml/item4.xml"/><Relationship Id="rId10" Type="http://schemas.openxmlformats.org/officeDocument/2006/relationships/footer" Target="footer1.xml"/><Relationship Id="rId4" Type="http://schemas.openxmlformats.org/officeDocument/2006/relationships/settings" Target="settings.xml"/><Relationship Id="rId9" Type="http://schemas.openxmlformats.org/officeDocument/2006/relationships/header" Target="header1.xml"/><Relationship Id="rId14" Type="http://schemas.openxmlformats.org/officeDocument/2006/relationships/customXml" Target="../customXml/item3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=""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

<file path=customXml/_rels/item3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3.xml"/></Relationships>
</file>

<file path=customXml/_rels/item4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4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2.xml><?xml version="1.0" encoding="utf-8"?>
<ct:contentTypeSchema xmlns:ct="http://schemas.microsoft.com/office/2006/metadata/contentType" xmlns:ma="http://schemas.microsoft.com/office/2006/metadata/properties/metaAttributes" ct:_="" ma:_="" ma:contentTypeName="Документ" ma:contentTypeID="0x010100C79EE694BFD3AB4099269F9CBB8986B2" ma:contentTypeVersion="0" ma:contentTypeDescription="Создание документа." ma:contentTypeScope="" ma:versionID="8ce4ba45bb2503bdc4d4c03ab7d1b1ad">
  <xsd:schema xmlns:xsd="http://www.w3.org/2001/XMLSchema" xmlns:p="http://schemas.microsoft.com/office/2006/metadata/properties" targetNamespace="http://schemas.microsoft.com/office/2006/metadata/properties" ma:root="true" ma:fieldsID="53974d1da0c14f073d2cc649cae9f3e6">
    <xsd:element name="properties">
      <xsd:complexType>
        <xsd:sequence>
          <xsd:element name="documentManagement">
            <xsd:complexType>
              <xsd:all/>
            </xsd:complexType>
          </xsd:element>
        </xsd:sequence>
      </xsd:complexType>
    </xsd:element>
  </xsd:schema>
  <xsd:schema xmlns="http://schemas.openxmlformats.org/package/2006/metadata/core-properties" xmlns:xsd="http://www.w3.org/2001/XMLSchema" xmlns:xsi="http://www.w3.org/2001/XMLSchema-instance" xmlns:dc="http://purl.org/dc/elements/1.1/" xmlns:dcterms="http://purl.org/dc/terms/" xmlns:odoc="http://schemas.microsoft.com/office/internal/2005/internalDocumentation" targetNamespace="http://schemas.openxmlformats.org/package/2006/metadata/core-properties" elementFormDefault="qualified" attributeFormDefault="unqualified" blockDefault="#all">
    <xsd:import namespace="http://purl.org/dc/elements/1.1/" schemaLocation="http://dublincore.org/schemas/xmls/qdc/2003/04/02/dc.xsd"/>
    <xsd:import namespace="http://purl.org/dc/terms/" schemaLocation="http://dublincore.org/schemas/xmls/qdc/2003/04/02/dcterms.xsd"/>
    <xsd:element name="coreProperties" type="CT_coreProperties"/>
    <xsd:complexType name="CT_coreProperties">
      <xsd:all>
        <xsd:element ref="dc:creator" minOccurs="0" maxOccurs="1"/>
        <xsd:element ref="dcterms:created" minOccurs="0" maxOccurs="1"/>
        <xsd:element ref="dc:identifier" minOccurs="0" maxOccurs="1"/>
        <xsd:element name="contentType" minOccurs="0" maxOccurs="1" type="xsd:string" ma:index="0" ma:displayName="Тип содержимого" ma:readOnly="true"/>
        <xsd:element ref="dc:title" minOccurs="0" maxOccurs="1" ma:index="4" ma:displayName="Название"/>
        <xsd:element ref="dc:subject" minOccurs="0" maxOccurs="1"/>
        <xsd:element ref="dc:description" minOccurs="0" maxOccurs="1"/>
        <xsd:element name="keywords" minOccurs="0" maxOccurs="1" type="xsd:string"/>
        <xsd:element ref="dc:language" minOccurs="0" maxOccurs="1"/>
        <xsd:element name="category" minOccurs="0" maxOccurs="1" type="xsd:string"/>
        <xsd:element name="version" minOccurs="0" maxOccurs="1" type="xsd:string"/>
        <xsd:element name="revision" minOccurs="0" maxOccurs="1" type="xsd:string">
          <xsd:annotation>
            <xsd:documentation>
                        This value indicates the number of saves or revisions. The application is responsible for updating this value after each revision.
                    </xsd:documentation>
          </xsd:annotation>
        </xsd:element>
        <xsd:element name="lastModifiedBy" minOccurs="0" maxOccurs="1" type="xsd:string"/>
        <xsd:element ref="dcterms:modified" minOccurs="0" maxOccurs="1"/>
        <xsd:element name="lastPrinted" minOccurs="0" maxOccurs="1" type="xsd:dateTime"/>
        <xsd:element name="contentStatus" minOccurs="0" maxOccurs="1" type="xsd:string"/>
      </xsd:all>
    </xsd:complexType>
  </xsd:schema>
</ct:contentTypeSchema>
</file>

<file path=customXml/item3.xml><?xml version="1.0" encoding="utf-8"?>
<?mso-contentType ?>
<FormTemplates xmlns="http://schemas.microsoft.com/sharepoint/v3/contenttype/forms">
  <Display>DocumentLibraryForm</Display>
  <Edit>DocumentLibraryForm</Edit>
  <New>DocumentLibraryForm</New>
</FormTemplates>
</file>

<file path=customXml/item4.xml><?xml version="1.0" encoding="utf-8"?>
<p:properties xmlns:p="http://schemas.microsoft.com/office/2006/metadata/properties" xmlns:xsi="http://www.w3.org/2001/XMLSchema-instance">
  <documentManagement/>
</p:properties>
</file>

<file path=customXml/itemProps1.xml><?xml version="1.0" encoding="utf-8"?>
<ds:datastoreItem xmlns:ds="http://schemas.openxmlformats.org/officeDocument/2006/customXml" ds:itemID="{B02BA9E7-58E9-444F-85C7-8B1537CA5D8E}"/>
</file>

<file path=customXml/itemProps2.xml><?xml version="1.0" encoding="utf-8"?>
<ds:datastoreItem xmlns:ds="http://schemas.openxmlformats.org/officeDocument/2006/customXml" ds:itemID="{9C90EC00-8F02-490F-B671-4D56E6BE5F7B}"/>
</file>

<file path=customXml/itemProps3.xml><?xml version="1.0" encoding="utf-8"?>
<ds:datastoreItem xmlns:ds="http://schemas.openxmlformats.org/officeDocument/2006/customXml" ds:itemID="{B038E97D-8507-4D93-A22A-C0A93FE5521A}"/>
</file>

<file path=customXml/itemProps4.xml><?xml version="1.0" encoding="utf-8"?>
<ds:datastoreItem xmlns:ds="http://schemas.openxmlformats.org/officeDocument/2006/customXml" ds:itemID="{9AFE5D59-19A2-4E9E-ADFF-AFB0E1016289}"/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3350</TotalTime>
  <Pages>20</Pages>
  <Words>4148</Words>
  <Characters>23645</Characters>
  <Application>Microsoft Office Word</Application>
  <DocSecurity>0</DocSecurity>
  <Lines>197</Lines>
  <Paragraphs>55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>SPecialiST RePack</Company>
  <LinksUpToDate>false</LinksUpToDate>
  <CharactersWithSpaces>27738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Copyright ©«Ворлдскиллс Россия» (Экспедирование грузов)</dc:creator>
  <dc:description/>
  <cp:lastModifiedBy>Денчик</cp:lastModifiedBy>
  <cp:revision>51</cp:revision>
  <cp:lastPrinted>2024-03-20T12:36:00Z</cp:lastPrinted>
  <dcterms:created xsi:type="dcterms:W3CDTF">2023-11-23T10:32:00Z</dcterms:created>
  <dcterms:modified xsi:type="dcterms:W3CDTF">2010-12-22T02:13:00Z</dcterms:modified>
  <dc:language>ru-RU</dc:language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ontentTypeId">
    <vt:lpwstr>0x010100C79EE694BFD3AB4099269F9CBB8986B2</vt:lpwstr>
  </property>
</Properties>
</file>