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8E8" w:rsidRPr="00A62DFB" w:rsidRDefault="00A62DFB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У</w:t>
      </w: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тверждено</w:t>
      </w:r>
    </w:p>
    <w:p w:rsidR="008558E8" w:rsidRPr="00A62DFB" w:rsidRDefault="00A62DFB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На заседании профкома от 10.04.2026г.</w:t>
      </w:r>
    </w:p>
    <w:p w:rsidR="008558E8" w:rsidRPr="00A62DFB" w:rsidRDefault="00A62DFB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Протокол №6</w:t>
      </w:r>
    </w:p>
    <w:p w:rsidR="008558E8" w:rsidRPr="00A62DFB" w:rsidRDefault="008558E8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</w:p>
    <w:p w:rsidR="008558E8" w:rsidRPr="00A62DFB" w:rsidRDefault="008558E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</w:p>
    <w:p w:rsidR="008558E8" w:rsidRPr="00A62DFB" w:rsidRDefault="00A62DFB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План мероприятий Декады  охраны труда</w:t>
      </w:r>
    </w:p>
    <w:p w:rsidR="008558E8" w:rsidRPr="00A62DFB" w:rsidRDefault="00A62DFB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В МОУ «</w:t>
      </w:r>
      <w:proofErr w:type="spellStart"/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Нижнекугенерская</w:t>
      </w:r>
      <w:proofErr w:type="spellEnd"/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 xml:space="preserve"> ООШ» </w:t>
      </w:r>
    </w:p>
    <w:p w:rsidR="008558E8" w:rsidRPr="00A62DFB" w:rsidRDefault="00A62DFB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</w:pP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 xml:space="preserve">Благоприятная психосоциальная рабочая среда: путь к </w:t>
      </w:r>
      <w:r w:rsidR="00011A32"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>процветанию</w:t>
      </w:r>
      <w:r w:rsidRPr="00A62DFB">
        <w:rPr>
          <w:rFonts w:ascii="Times New Roman" w:eastAsia="Times New Roman" w:hAnsi="Times New Roman" w:cs="Times New Roman"/>
          <w:b/>
          <w:color w:val="333333"/>
          <w:kern w:val="2"/>
          <w:sz w:val="20"/>
          <w:szCs w:val="20"/>
        </w:rPr>
        <w:t xml:space="preserve"> работников и сильной организации.</w:t>
      </w:r>
    </w:p>
    <w:p w:rsidR="008558E8" w:rsidRPr="00A62DFB" w:rsidRDefault="008558E8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0"/>
          <w:szCs w:val="20"/>
        </w:rPr>
      </w:pPr>
    </w:p>
    <w:p w:rsidR="008558E8" w:rsidRPr="00A62DFB" w:rsidRDefault="008558E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2"/>
          <w:sz w:val="20"/>
          <w:szCs w:val="20"/>
        </w:rPr>
      </w:pPr>
    </w:p>
    <w:tbl>
      <w:tblPr>
        <w:tblW w:w="10349" w:type="dxa"/>
        <w:tblInd w:w="-985" w:type="dxa"/>
        <w:tblLayout w:type="fixed"/>
        <w:tblCellMar>
          <w:left w:w="22" w:type="dxa"/>
          <w:right w:w="22" w:type="dxa"/>
        </w:tblCellMar>
        <w:tblLook w:val="04A0"/>
      </w:tblPr>
      <w:tblGrid>
        <w:gridCol w:w="798"/>
        <w:gridCol w:w="6163"/>
        <w:gridCol w:w="1417"/>
        <w:gridCol w:w="1971"/>
      </w:tblGrid>
      <w:tr w:rsidR="008558E8" w:rsidRPr="00A62DFB" w:rsidTr="00A62DFB"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8558E8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8558E8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  <w:proofErr w:type="gramEnd"/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8558E8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Наименование </w:t>
            </w: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мероприятия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8558E8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Дата (период)</w:t>
            </w: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8558E8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Ответственный исполнитель</w:t>
            </w:r>
          </w:p>
        </w:tc>
      </w:tr>
      <w:tr w:rsidR="00011A32" w:rsidRPr="00A62DFB" w:rsidTr="00A62DFB"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11A32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11A32" w:rsidRPr="00A62DFB" w:rsidRDefault="00011A32" w:rsidP="0099002F">
            <w:pPr>
              <w:widowControl w:val="0"/>
              <w:spacing w:after="150" w:line="240" w:lineRule="auto"/>
              <w:ind w:left="19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Анкетирование по условиям труда на рабочих местах.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11A32" w:rsidRPr="00A62DFB" w:rsidRDefault="00011A32" w:rsidP="0099002F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20.04.2025</w:t>
            </w: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11A32" w:rsidRPr="00A62DFB" w:rsidRDefault="00011A32" w:rsidP="0099002F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Председатели ППО</w:t>
            </w:r>
          </w:p>
        </w:tc>
      </w:tr>
      <w:tr w:rsidR="00B13682" w:rsidRPr="00A62DFB" w:rsidTr="00A62DFB"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B13682" w:rsidP="00297C75">
            <w:pPr>
              <w:widowControl w:val="0"/>
              <w:shd w:val="clear" w:color="auto" w:fill="FFFFFF"/>
              <w:spacing w:before="300" w:after="150" w:line="240" w:lineRule="auto"/>
              <w:ind w:left="194"/>
              <w:outlineLv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Конкурс рисунков «Охрана труда глазами детей»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B13682" w:rsidP="00297C75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22.04.2026</w:t>
            </w: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B13682" w:rsidP="00297C75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Председатель ППО</w:t>
            </w:r>
          </w:p>
        </w:tc>
      </w:tr>
      <w:tr w:rsidR="00B13682" w:rsidRPr="00A62DFB" w:rsidTr="00A62DFB"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B13682" w:rsidP="00A62DFB">
            <w:pPr>
              <w:widowControl w:val="0"/>
              <w:shd w:val="clear" w:color="auto" w:fill="FFFFFF"/>
              <w:spacing w:before="300" w:after="150" w:line="240" w:lineRule="auto"/>
              <w:outlineLvl w:val="0"/>
              <w:rPr>
                <w:rFonts w:ascii="Times New Roman" w:eastAsia="Times New Roman" w:hAnsi="Times New Roman" w:cs="Times New Roman"/>
                <w:color w:val="333333"/>
                <w:kern w:val="2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Проведение внеплановых   учебно-тренировочных эвакуаций.</w:t>
            </w:r>
          </w:p>
          <w:p w:rsidR="00B13682" w:rsidRPr="00A62DFB" w:rsidRDefault="00B13682" w:rsidP="00690D25">
            <w:pPr>
              <w:widowControl w:val="0"/>
              <w:spacing w:after="150" w:line="240" w:lineRule="auto"/>
              <w:ind w:left="194" w:firstLine="19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B13682" w:rsidP="00690D25">
            <w:pPr>
              <w:widowControl w:val="0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25.04.2026</w:t>
            </w: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B13682" w:rsidRPr="00A62DFB" w:rsidRDefault="00B13682" w:rsidP="00690D25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Руководитель учреждения</w:t>
            </w:r>
          </w:p>
          <w:p w:rsidR="00B13682" w:rsidRPr="00A62DFB" w:rsidRDefault="00B13682" w:rsidP="00690D25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DFB" w:rsidRPr="00A62DFB" w:rsidTr="00A62DFB"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7B5993">
            <w:pPr>
              <w:pStyle w:val="a7"/>
              <w:widowControl w:val="0"/>
              <w:spacing w:beforeAutospacing="0" w:after="0" w:afterAutospacing="0"/>
              <w:ind w:left="194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A62DFB">
              <w:rPr>
                <w:b/>
                <w:color w:val="000000"/>
                <w:sz w:val="20"/>
                <w:szCs w:val="20"/>
                <w:shd w:val="clear" w:color="auto" w:fill="FFFFFF"/>
              </w:rPr>
              <w:t>Проведение собрания с единой повесткой дня:</w:t>
            </w:r>
          </w:p>
          <w:p w:rsidR="00A62DFB" w:rsidRPr="00A62DFB" w:rsidRDefault="00A62DFB" w:rsidP="007B5993">
            <w:pPr>
              <w:pStyle w:val="a7"/>
              <w:widowControl w:val="0"/>
              <w:spacing w:beforeAutospacing="0" w:after="0" w:afterAutospacing="0"/>
              <w:ind w:left="194"/>
              <w:rPr>
                <w:color w:val="000000"/>
                <w:sz w:val="20"/>
                <w:szCs w:val="20"/>
              </w:rPr>
            </w:pPr>
            <w:r w:rsidRPr="00A62DFB">
              <w:rPr>
                <w:color w:val="000000"/>
                <w:sz w:val="20"/>
                <w:szCs w:val="20"/>
                <w:shd w:val="clear" w:color="auto" w:fill="FFFFFF"/>
              </w:rPr>
              <w:t>1. И</w:t>
            </w:r>
            <w:r w:rsidRPr="00A62DFB">
              <w:rPr>
                <w:color w:val="000000"/>
                <w:sz w:val="20"/>
                <w:szCs w:val="20"/>
              </w:rPr>
              <w:t xml:space="preserve">тоги работы и выработки основных направлений по обеспечению здоровья работников образования и обучающихся, в том числе, в   условиях </w:t>
            </w:r>
            <w:proofErr w:type="spellStart"/>
            <w:r w:rsidRPr="00A62DFB">
              <w:rPr>
                <w:color w:val="000000"/>
                <w:sz w:val="20"/>
                <w:szCs w:val="20"/>
              </w:rPr>
              <w:t>цифровизации</w:t>
            </w:r>
            <w:proofErr w:type="spellEnd"/>
            <w:r w:rsidRPr="00A62DFB">
              <w:rPr>
                <w:color w:val="000000"/>
                <w:sz w:val="20"/>
                <w:szCs w:val="20"/>
              </w:rPr>
              <w:t>, на рабочих местах.</w:t>
            </w:r>
          </w:p>
          <w:p w:rsidR="00A62DFB" w:rsidRPr="00A62DFB" w:rsidRDefault="00A62DFB" w:rsidP="007B5993">
            <w:pPr>
              <w:widowControl w:val="0"/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2.  Соблюдение правил и требований </w:t>
            </w:r>
            <w:proofErr w:type="gramStart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</w:t>
            </w:r>
            <w:proofErr w:type="gramEnd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ОТ на рабочих местах, направленных на профилактику производственного травматизма.</w:t>
            </w: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3. Соблюдение правил пожарной безопасности в учреждении, в зданиях общественного назначения.</w:t>
            </w: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4.  </w:t>
            </w:r>
            <w:proofErr w:type="gramStart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Контроль за</w:t>
            </w:r>
            <w:proofErr w:type="gramEnd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соблюдением графиков отпусков, периодических медицинских осмотров.</w:t>
            </w:r>
          </w:p>
          <w:p w:rsidR="00A62DFB" w:rsidRPr="00A62DFB" w:rsidRDefault="00A62DFB" w:rsidP="007B5993">
            <w:pPr>
              <w:widowControl w:val="0"/>
              <w:spacing w:after="0" w:line="240" w:lineRule="auto"/>
              <w:ind w:left="19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5. А</w:t>
            </w:r>
            <w:r w:rsidRPr="00A62DF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нализ выполнения плана мероприятий по охране труда и раздела КД по охране труда.</w:t>
            </w:r>
          </w:p>
          <w:p w:rsidR="00A62DFB" w:rsidRPr="00A62DFB" w:rsidRDefault="00A62DFB" w:rsidP="007B5993">
            <w:pPr>
              <w:pStyle w:val="a7"/>
              <w:widowControl w:val="0"/>
              <w:spacing w:beforeAutospacing="0" w:after="0" w:afterAutospacing="0"/>
              <w:ind w:left="193"/>
              <w:rPr>
                <w:color w:val="000000"/>
                <w:sz w:val="20"/>
                <w:szCs w:val="20"/>
              </w:rPr>
            </w:pPr>
            <w:r w:rsidRPr="00A62DFB">
              <w:rPr>
                <w:color w:val="000000"/>
                <w:sz w:val="20"/>
                <w:szCs w:val="20"/>
              </w:rPr>
              <w:t>6. Профилактика работы по снижению производственного травматизма и обеспечению здоровья работников образования и обучающихся при использовании цифровых инструментов.</w:t>
            </w:r>
          </w:p>
          <w:p w:rsidR="00A62DFB" w:rsidRPr="00A62DFB" w:rsidRDefault="00A62DFB" w:rsidP="007B5993">
            <w:pPr>
              <w:pStyle w:val="a7"/>
              <w:widowControl w:val="0"/>
              <w:spacing w:beforeAutospacing="0" w:after="0" w:afterAutospacing="0"/>
              <w:ind w:left="193"/>
              <w:rPr>
                <w:sz w:val="20"/>
                <w:szCs w:val="20"/>
              </w:rPr>
            </w:pPr>
            <w:r w:rsidRPr="00A62DFB">
              <w:rPr>
                <w:color w:val="000000"/>
                <w:sz w:val="20"/>
                <w:szCs w:val="20"/>
              </w:rPr>
              <w:t>7. Об изменениях в трудовом законодательстве в области охраны труда.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7B5993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28.04.2026</w:t>
            </w:r>
          </w:p>
          <w:p w:rsidR="00A62DFB" w:rsidRPr="00A62DFB" w:rsidRDefault="00A62DFB" w:rsidP="007B5993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7B5993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Председатель ППО, уполномоченный ППО,</w:t>
            </w:r>
          </w:p>
          <w:p w:rsidR="00A62DFB" w:rsidRPr="00A62DFB" w:rsidRDefault="00A62DFB" w:rsidP="007B5993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62DFB" w:rsidRPr="00A62DFB" w:rsidRDefault="00A62DFB" w:rsidP="007B5993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DFB" w:rsidRPr="00A62DFB" w:rsidTr="00A62DFB">
        <w:trPr>
          <w:trHeight w:val="1471"/>
        </w:trPr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C90794">
            <w:pPr>
              <w:widowControl w:val="0"/>
              <w:spacing w:after="150" w:line="240" w:lineRule="auto"/>
              <w:ind w:left="19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Обновление  уголков и стендов </w:t>
            </w:r>
            <w:proofErr w:type="gramStart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</w:t>
            </w:r>
            <w:proofErr w:type="gramEnd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ОТ</w:t>
            </w:r>
            <w:proofErr w:type="gramEnd"/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размещение информации по Декаде охраны труда, размещение информации в сети интернет.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C90794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До 30.04.25</w:t>
            </w: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C90794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Ответственный</w:t>
            </w:r>
            <w:proofErr w:type="gramEnd"/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 информационную работу</w:t>
            </w:r>
          </w:p>
        </w:tc>
      </w:tr>
      <w:tr w:rsidR="00A62DFB" w:rsidRPr="00A62DFB" w:rsidTr="00A62DFB"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:rsidR="00A62DFB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CA2408">
            <w:pPr>
              <w:widowControl w:val="0"/>
              <w:spacing w:after="150" w:line="240" w:lineRule="auto"/>
              <w:ind w:left="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Обследование состояния внешнего и внутреннего состояния зданий.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CA2408">
            <w:pPr>
              <w:widowControl w:val="0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декады</w:t>
            </w: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CA2408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Уполномоченный по охране труда</w:t>
            </w:r>
          </w:p>
          <w:p w:rsidR="00A62DFB" w:rsidRPr="00A62DFB" w:rsidRDefault="00A62DFB" w:rsidP="00CA2408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Комиссия по охране труда</w:t>
            </w:r>
          </w:p>
        </w:tc>
      </w:tr>
      <w:tr w:rsidR="00A62DFB" w:rsidRPr="00A62DFB" w:rsidTr="00A62DFB">
        <w:tc>
          <w:tcPr>
            <w:tcW w:w="7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616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892A62">
            <w:pPr>
              <w:widowControl w:val="0"/>
              <w:shd w:val="clear" w:color="auto" w:fill="FFFFFF"/>
              <w:spacing w:before="300" w:after="150" w:line="240" w:lineRule="auto"/>
              <w:ind w:left="194"/>
              <w:outlineLvl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62D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Профсоюзные уроки, субботники, круглые столы и т.д.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892A62">
            <w:pPr>
              <w:widowControl w:val="0"/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Декады</w:t>
            </w:r>
          </w:p>
        </w:tc>
        <w:tc>
          <w:tcPr>
            <w:tcW w:w="1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A62DFB" w:rsidRPr="00A62DFB" w:rsidRDefault="00A62DFB" w:rsidP="00892A62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Председатели ППО, уполномоченные ППО</w:t>
            </w:r>
          </w:p>
          <w:p w:rsidR="00A62DFB" w:rsidRPr="00A62DFB" w:rsidRDefault="00A62DFB" w:rsidP="00892A62">
            <w:pPr>
              <w:widowControl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2DFB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</w:tbl>
    <w:p w:rsidR="008558E8" w:rsidRPr="00A62DFB" w:rsidRDefault="008558E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558E8" w:rsidRPr="00A62DFB" w:rsidRDefault="00A62DFB">
      <w:pPr>
        <w:rPr>
          <w:rFonts w:ascii="Times New Roman" w:hAnsi="Times New Roman" w:cs="Times New Roman"/>
          <w:sz w:val="20"/>
          <w:szCs w:val="20"/>
        </w:rPr>
      </w:pPr>
      <w:r w:rsidRPr="00A62DFB">
        <w:rPr>
          <w:rFonts w:ascii="Times New Roman" w:hAnsi="Times New Roman" w:cs="Times New Roman"/>
          <w:sz w:val="20"/>
          <w:szCs w:val="20"/>
        </w:rPr>
        <w:t>Председатель ППО</w:t>
      </w:r>
      <w:r w:rsidR="00011A32" w:rsidRPr="00A62DFB">
        <w:rPr>
          <w:rFonts w:ascii="Times New Roman" w:hAnsi="Times New Roman" w:cs="Times New Roman"/>
          <w:sz w:val="20"/>
          <w:szCs w:val="20"/>
        </w:rPr>
        <w:t xml:space="preserve"> </w:t>
      </w:r>
      <w:r w:rsidRPr="00A62DFB">
        <w:rPr>
          <w:rFonts w:ascii="Times New Roman" w:hAnsi="Times New Roman" w:cs="Times New Roman"/>
          <w:sz w:val="20"/>
          <w:szCs w:val="20"/>
        </w:rPr>
        <w:t>______________</w:t>
      </w:r>
      <w:r w:rsidR="00011A32" w:rsidRPr="00A62DFB">
        <w:rPr>
          <w:rFonts w:ascii="Times New Roman" w:hAnsi="Times New Roman" w:cs="Times New Roman"/>
          <w:sz w:val="20"/>
          <w:szCs w:val="20"/>
        </w:rPr>
        <w:t xml:space="preserve"> </w:t>
      </w:r>
      <w:r w:rsidRPr="00A62DFB">
        <w:rPr>
          <w:rFonts w:ascii="Times New Roman" w:hAnsi="Times New Roman" w:cs="Times New Roman"/>
          <w:sz w:val="20"/>
          <w:szCs w:val="20"/>
        </w:rPr>
        <w:t>В.В.Бердников</w:t>
      </w:r>
    </w:p>
    <w:sectPr w:rsidR="008558E8" w:rsidRPr="00A62DFB" w:rsidSect="008558E8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characterSpacingControl w:val="doNotCompress"/>
  <w:compat/>
  <w:rsids>
    <w:rsidRoot w:val="008558E8"/>
    <w:rsid w:val="00011A32"/>
    <w:rsid w:val="008558E8"/>
    <w:rsid w:val="00A62DFB"/>
    <w:rsid w:val="00B13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8E8"/>
    <w:pPr>
      <w:spacing w:after="200" w:line="276" w:lineRule="auto"/>
    </w:pPr>
    <w:rPr>
      <w:rFonts w:eastAsiaTheme="minorEastAsia"/>
      <w:sz w:val="22"/>
      <w:szCs w:val="22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8558E8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rsid w:val="008558E8"/>
    <w:pPr>
      <w:spacing w:after="140"/>
    </w:pPr>
  </w:style>
  <w:style w:type="paragraph" w:styleId="a5">
    <w:name w:val="List"/>
    <w:basedOn w:val="a4"/>
    <w:rsid w:val="008558E8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8558E8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6">
    <w:name w:val="index heading"/>
    <w:basedOn w:val="a"/>
    <w:qFormat/>
    <w:rsid w:val="008558E8"/>
    <w:pPr>
      <w:suppressLineNumbers/>
    </w:pPr>
    <w:rPr>
      <w:rFonts w:ascii="PT Astra Serif" w:hAnsi="PT Astra Serif" w:cs="Noto Sans Devanagari"/>
    </w:rPr>
  </w:style>
  <w:style w:type="paragraph" w:styleId="a7">
    <w:name w:val="Normal (Web)"/>
    <w:basedOn w:val="a"/>
    <w:uiPriority w:val="99"/>
    <w:unhideWhenUsed/>
    <w:qFormat/>
    <w:rsid w:val="008558E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D51AAD4EB0FF43B17445BF7727DF78" ma:contentTypeVersion="0" ma:contentTypeDescription="Создание документа." ma:contentTypeScope="" ma:versionID="591c910eac951d101c3149668f8f90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52DC93-0CF4-4DFE-97F4-76A79C9EFA0F}"/>
</file>

<file path=customXml/itemProps2.xml><?xml version="1.0" encoding="utf-8"?>
<ds:datastoreItem xmlns:ds="http://schemas.openxmlformats.org/officeDocument/2006/customXml" ds:itemID="{7362BAAE-40AC-4D3A-90DB-06E5DE62FC3B}"/>
</file>

<file path=customXml/itemProps3.xml><?xml version="1.0" encoding="utf-8"?>
<ds:datastoreItem xmlns:ds="http://schemas.openxmlformats.org/officeDocument/2006/customXml" ds:itemID="{F3AB050E-3C7D-416A-AD4D-E380F977CF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2026-04-09T03:14:00Z</cp:lastPrinted>
  <dcterms:created xsi:type="dcterms:W3CDTF">2026-04-13T05:34:00Z</dcterms:created>
  <dcterms:modified xsi:type="dcterms:W3CDTF">2026-04-13T05:34:00Z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205A00E9F19A4C84B90763704D59ECA8_12</vt:lpwstr>
  </property>
  <property fmtid="{D5CDD505-2E9C-101B-9397-08002B2CF9AE}" pid="3" name="KSOProductBuildVer">
    <vt:lpwstr>1049-12.2.0.23196</vt:lpwstr>
  </property>
  <property fmtid="{D5CDD505-2E9C-101B-9397-08002B2CF9AE}" pid="4" name="ContentTypeId">
    <vt:lpwstr>0x0101009DD51AAD4EB0FF43B17445BF7727DF78</vt:lpwstr>
  </property>
</Properties>
</file>