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Default="003B5A9D" w:rsidP="003B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B5A9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B4719" w:rsidRPr="008613B2" w:rsidRDefault="000B4719" w:rsidP="00B055E0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B2">
        <w:rPr>
          <w:rFonts w:ascii="Times New Roman" w:hAnsi="Times New Roman" w:cs="Times New Roman"/>
          <w:b/>
          <w:sz w:val="28"/>
          <w:szCs w:val="28"/>
        </w:rPr>
        <w:t>Воспитательная среда и ее развитие в системе</w:t>
      </w:r>
    </w:p>
    <w:p w:rsidR="000B4719" w:rsidRPr="008613B2" w:rsidRDefault="000B4719" w:rsidP="00B055E0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B2">
        <w:rPr>
          <w:rFonts w:ascii="Times New Roman" w:hAnsi="Times New Roman" w:cs="Times New Roman"/>
          <w:b/>
          <w:sz w:val="28"/>
          <w:szCs w:val="28"/>
        </w:rPr>
        <w:t>дополнительного образования. Воспитание</w:t>
      </w:r>
    </w:p>
    <w:p w:rsidR="000B4719" w:rsidRDefault="000B4719" w:rsidP="00B055E0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B2">
        <w:rPr>
          <w:rFonts w:ascii="Times New Roman" w:hAnsi="Times New Roman" w:cs="Times New Roman"/>
          <w:b/>
          <w:sz w:val="28"/>
          <w:szCs w:val="28"/>
        </w:rPr>
        <w:t xml:space="preserve">коллектива посредством </w:t>
      </w:r>
      <w:r w:rsidR="00B055E0">
        <w:rPr>
          <w:rFonts w:ascii="Times New Roman" w:hAnsi="Times New Roman" w:cs="Times New Roman"/>
          <w:b/>
          <w:sz w:val="28"/>
          <w:szCs w:val="28"/>
        </w:rPr>
        <w:t xml:space="preserve">прикладного  </w:t>
      </w:r>
      <w:proofErr w:type="spellStart"/>
      <w:r w:rsidR="00B055E0">
        <w:rPr>
          <w:rFonts w:ascii="Times New Roman" w:hAnsi="Times New Roman" w:cs="Times New Roman"/>
          <w:b/>
          <w:sz w:val="28"/>
          <w:szCs w:val="28"/>
        </w:rPr>
        <w:t>творчества-</w:t>
      </w:r>
      <w:r w:rsidRPr="008613B2">
        <w:rPr>
          <w:rFonts w:ascii="Times New Roman" w:hAnsi="Times New Roman" w:cs="Times New Roman"/>
          <w:b/>
          <w:sz w:val="28"/>
          <w:szCs w:val="28"/>
        </w:rPr>
        <w:t>тестопластики</w:t>
      </w:r>
      <w:proofErr w:type="spellEnd"/>
      <w:r w:rsidRPr="008613B2">
        <w:rPr>
          <w:rFonts w:ascii="Times New Roman" w:hAnsi="Times New Roman" w:cs="Times New Roman"/>
          <w:b/>
          <w:sz w:val="28"/>
          <w:szCs w:val="28"/>
        </w:rPr>
        <w:t>.</w:t>
      </w:r>
    </w:p>
    <w:p w:rsidR="000B4719" w:rsidRDefault="000B4719" w:rsidP="003B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5A9D" w:rsidRPr="003B5A9D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3B5A9D">
        <w:rPr>
          <w:rFonts w:ascii="Times New Roman" w:eastAsia="Times New Roman" w:hAnsi="Times New Roman" w:cs="Times New Roman"/>
          <w:color w:val="000000"/>
          <w:sz w:val="28"/>
        </w:rPr>
        <w:t>Восточная мудрость гласит: “</w:t>
      </w:r>
      <w:r w:rsidRPr="003B5A9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Если ты думаешь на год вперед, посади семя, если ты думаешь на десятилетие, посади дерево, если ты думаешь </w:t>
      </w:r>
      <w:proofErr w:type="gramStart"/>
      <w:r w:rsidRPr="003B5A9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век</w:t>
      </w:r>
      <w:proofErr w:type="gramEnd"/>
      <w:r w:rsidRPr="003B5A9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вперед, воспитай человека</w:t>
      </w:r>
      <w:r w:rsidRPr="003B5A9D">
        <w:rPr>
          <w:rFonts w:ascii="Times New Roman" w:eastAsia="Times New Roman" w:hAnsi="Times New Roman" w:cs="Times New Roman"/>
          <w:color w:val="000000"/>
          <w:sz w:val="28"/>
        </w:rPr>
        <w:t>”.</w:t>
      </w:r>
    </w:p>
    <w:p w:rsidR="003B5A9D" w:rsidRPr="003B5A9D" w:rsidRDefault="0049292D" w:rsidP="004929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r w:rsidR="003B5A9D" w:rsidRPr="003B5A9D">
        <w:rPr>
          <w:rFonts w:ascii="Times New Roman" w:eastAsia="Times New Roman" w:hAnsi="Times New Roman" w:cs="Times New Roman"/>
          <w:color w:val="000000"/>
          <w:sz w:val="28"/>
        </w:rPr>
        <w:t>аждый ребенок является неповторимой индивидуальностью, источником творческ</w:t>
      </w:r>
      <w:r w:rsidR="00E075B9">
        <w:rPr>
          <w:rFonts w:ascii="Times New Roman" w:eastAsia="Times New Roman" w:hAnsi="Times New Roman" w:cs="Times New Roman"/>
          <w:color w:val="000000"/>
          <w:sz w:val="28"/>
        </w:rPr>
        <w:t>ого начала. Я, как педагог дополнительного образования,</w:t>
      </w:r>
      <w:r w:rsidR="003B5A9D"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работаю над созданием условий для благоприятного взаимодействия всех уч</w:t>
      </w:r>
      <w:r w:rsidR="00E075B9">
        <w:rPr>
          <w:rFonts w:ascii="Times New Roman" w:eastAsia="Times New Roman" w:hAnsi="Times New Roman" w:cs="Times New Roman"/>
          <w:color w:val="000000"/>
          <w:sz w:val="28"/>
        </w:rPr>
        <w:t xml:space="preserve">астников образовательного </w:t>
      </w:r>
      <w:r w:rsidR="003B5A9D"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процесса.</w:t>
      </w:r>
    </w:p>
    <w:p w:rsidR="003B5A9D" w:rsidRPr="003B5A9D" w:rsidRDefault="00E075B9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Воспитательная среда в объединении дополнительного образования - это педагогический механизм воздействия на детей посредством творческой деятельности</w:t>
      </w:r>
      <w:r w:rsidR="009636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прикладного творчества.</w:t>
      </w:r>
      <w:r w:rsidR="003B5A9D"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55C50" w:rsidRPr="00E075B9" w:rsidRDefault="00055C50" w:rsidP="00E075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творчество – удивительный вид творчества, дающий возможность раскрыть с</w:t>
      </w:r>
      <w:r w:rsidR="00E075B9" w:rsidRP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 способности любому человеку, дающий </w:t>
      </w:r>
      <w:r w:rsidRP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 </w:t>
      </w:r>
      <w:r w:rsidR="00E075B9" w:rsidRP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C50" w:rsidRPr="00E075B9" w:rsidRDefault="00055C50" w:rsidP="00055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многообразия видов декоративно-прикладной творческой деятельности </w:t>
      </w:r>
      <w:r w:rsid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лепка  занимает особое место. </w:t>
      </w:r>
      <w:r w:rsidRPr="00E075B9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деятельности связан с эмоциональной стороной жизни человека, в ней находят своё отражение особенности восприятия окружающего мира: природы, общественной жизни, а также особенности развития воображения. В лепке проявляются многие психические процессы, но, пожалуй, наиболее ярко- творческое воображение и мышление.</w:t>
      </w:r>
    </w:p>
    <w:p w:rsidR="00055C50" w:rsidRPr="00636119" w:rsidRDefault="00055C50" w:rsidP="0062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80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- одно из полезнейших занятий для ребенка, одно из средств эстетического воспитания -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речи, развивают наблюдательность, детскую фантазию</w:t>
      </w:r>
      <w:r w:rsidR="00A772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стало очень популярным материалом для лепки, особенно среди детей соленое тесто. Этому виду творчества придумали современное название - "</w:t>
      </w:r>
      <w:proofErr w:type="spellStart"/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>". Техника лепки проста, ее нетрудно освоить, если под рукой есть соль, мука, вода. Тесто - 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</w:t>
      </w:r>
    </w:p>
    <w:p w:rsidR="003B5A9D" w:rsidRPr="00636119" w:rsidRDefault="00055C50" w:rsidP="006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такого приема, как отчет о проделанной работе, предварительное устное планирование, работа по</w:t>
      </w:r>
      <w:r w:rsidR="00A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технологической</w:t>
      </w: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карте способствует развитию речи, навыков планирования своей работы, умения последовательно выполнять работу. Занятия лепкой с точки зрения психологии получаются эмоционально- разгрузочными, они служат стимулом для интеллектуального и эстетического развития учащихся. Кроме того, занятия лепкой развивают коммуникативные навыки.</w:t>
      </w:r>
    </w:p>
    <w:p w:rsidR="003B5A9D" w:rsidRPr="003B5A9D" w:rsidRDefault="003B5A9D" w:rsidP="0062203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3B5A9D">
        <w:rPr>
          <w:rFonts w:ascii="Times New Roman" w:eastAsia="Times New Roman" w:hAnsi="Times New Roman" w:cs="Times New Roman"/>
          <w:color w:val="000000"/>
          <w:sz w:val="28"/>
        </w:rPr>
        <w:t>Основными идеями, которые легли в основу моей воспитательной системы, являются идеи педагогики гуманизма, сотрудничества, формирования единого воспитательного развивающего пространства.</w:t>
      </w:r>
    </w:p>
    <w:p w:rsidR="003B5A9D" w:rsidRPr="003B5A9D" w:rsidRDefault="003B5A9D" w:rsidP="0062203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A7723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Воспитательная система  – это способ организации жизнедеятельности и воспитания членов детского сообщества, представляющий собой целостную и упорядоченную совокупность взаим</w:t>
      </w:r>
      <w:r w:rsidRPr="003B5A9D">
        <w:rPr>
          <w:rFonts w:ascii="Times New Roman" w:eastAsia="Times New Roman" w:hAnsi="Times New Roman" w:cs="Times New Roman"/>
          <w:color w:val="000000"/>
          <w:sz w:val="28"/>
        </w:rPr>
        <w:t>одействующих компонентов и способствующий развитию личности и коллектива.</w:t>
      </w:r>
    </w:p>
    <w:p w:rsidR="003B5A9D" w:rsidRPr="003B5A9D" w:rsidRDefault="003B5A9D" w:rsidP="0062203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3B5A9D">
        <w:rPr>
          <w:rFonts w:ascii="Times New Roman" w:eastAsia="Times New Roman" w:hAnsi="Times New Roman" w:cs="Times New Roman"/>
          <w:color w:val="000000"/>
          <w:sz w:val="28"/>
        </w:rPr>
        <w:t>Выбранная мной  воспитательная система призвана стать своеобразным посредником между ребенком и миром, помощником в организации жизнедеятельности, в осмыслении своего я, создателем благоприятной развивающей среды в объединении, координатором усилий педагога, семьи, социума – всех воспитывающих сил, влияющих на становление и развитие личности воспитанника.</w:t>
      </w:r>
    </w:p>
    <w:p w:rsidR="005760BD" w:rsidRPr="00636119" w:rsidRDefault="00636119" w:rsidP="006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создаётся такая воспитательная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 способна </w:t>
      </w:r>
    </w:p>
    <w:p w:rsidR="005760BD" w:rsidRPr="00636119" w:rsidRDefault="005760BD" w:rsidP="006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природные задатки, творческий потенциал каждого ребенка: фантазию, наблюдательность;</w:t>
      </w:r>
    </w:p>
    <w:p w:rsidR="005760BD" w:rsidRPr="00636119" w:rsidRDefault="005760BD" w:rsidP="006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аналитические способности, образное и пространственное мышление; память, воображение, внимание;</w:t>
      </w:r>
    </w:p>
    <w:p w:rsidR="005760BD" w:rsidRPr="00636119" w:rsidRDefault="005760BD" w:rsidP="006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положительные эмоции и волевые качества; развивать общую умелость, моторику рук, глазомер;</w:t>
      </w:r>
    </w:p>
    <w:p w:rsidR="005760BD" w:rsidRPr="00F93206" w:rsidRDefault="00636119" w:rsidP="006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уделяется расширению  словарного </w:t>
      </w:r>
      <w:r w:rsidR="005760BD"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60BD"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кругозор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60BD" w:rsidRPr="0063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тематических бесед.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 w:rsidR="00B34FC4" w:rsidRPr="00A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 теме</w:t>
      </w:r>
      <w:r w:rsidR="00B34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34FC4" w:rsidRPr="00A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проводится  ролевая игра</w:t>
      </w:r>
      <w:r w:rsidR="00963635" w:rsidRPr="00A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B34FC4" w:rsidRPr="00B05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формирует</w:t>
      </w:r>
      <w:r w:rsidR="005760BD"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планировать работу по реализации замысла, предвидеть результат и достигать его, при необходимости внося коррективы в первоначальный замысел;</w:t>
      </w:r>
    </w:p>
    <w:p w:rsidR="005760BD" w:rsidRPr="0062203C" w:rsidRDefault="005760BD" w:rsidP="006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поставленных целей</w:t>
      </w:r>
      <w:proofErr w:type="gramStart"/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 организовывать свое рабочее место в соответствии с целью выполнения заданий.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определять важность или необходимость выполнения различных задания в учебном процессе </w:t>
      </w:r>
      <w:r w:rsidRPr="00F932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B055E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жизненных ситуациях.</w:t>
      </w:r>
    </w:p>
    <w:p w:rsidR="005760BD" w:rsidRPr="00F93206" w:rsidRDefault="0062203C" w:rsidP="00F93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34FC4"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деятельности происходит формирование таких качеств,</w:t>
      </w:r>
      <w:r w:rsidR="0096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0BD"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</w:t>
      </w:r>
      <w:r w:rsidR="00B34FC4"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там труда.</w:t>
      </w:r>
    </w:p>
    <w:p w:rsidR="005760BD" w:rsidRPr="00F93206" w:rsidRDefault="005760BD" w:rsidP="00F93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  <w:r w:rsidR="00B34FC4"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проделанной работе позволяет научить ребенка последовательности в работе, развить навыки самоконтроля.</w:t>
      </w:r>
    </w:p>
    <w:p w:rsidR="00F93206" w:rsidRPr="00EC33E3" w:rsidRDefault="005760BD" w:rsidP="00EC3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«</w:t>
      </w:r>
      <w:r w:rsidR="00F93206"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Волшебное тесто</w:t>
      </w: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» рассчитана на учащ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начальной школы</w:t>
      </w: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Обучающиеся вовлекаются в творческую внеурочную деятельность с интересом, им интересен как сам процесс работы, так и её результат, ведь изготавливают вещи, игрушки, подел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украшения для интерьера, </w:t>
      </w:r>
      <w:r w:rsidRPr="00F9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себя и своих близких.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3B5A9D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bookmarkStart w:id="0" w:name="h.gjdgxs"/>
      <w:bookmarkEnd w:id="0"/>
      <w:r w:rsidRPr="00B055E0">
        <w:rPr>
          <w:rFonts w:ascii="Times New Roman" w:eastAsia="Times New Roman" w:hAnsi="Times New Roman" w:cs="Times New Roman"/>
          <w:color w:val="000000"/>
          <w:sz w:val="28"/>
        </w:rPr>
        <w:t>Как педагог я стараюсь сделать так, чтобы каждый ребенок почувствовал свою значимость в коллективе, чтобы жизнь ребят б</w:t>
      </w:r>
      <w:r w:rsidR="00F93206" w:rsidRPr="00B055E0">
        <w:rPr>
          <w:rFonts w:ascii="Times New Roman" w:eastAsia="Times New Roman" w:hAnsi="Times New Roman" w:cs="Times New Roman"/>
          <w:color w:val="000000"/>
          <w:sz w:val="28"/>
        </w:rPr>
        <w:t>ыла наполнена интересным творчеством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, чтобы каждая минутка пребывания в объединении приносила р</w:t>
      </w:r>
      <w:r w:rsidR="00F93206" w:rsidRPr="00B055E0">
        <w:rPr>
          <w:rFonts w:ascii="Times New Roman" w:eastAsia="Times New Roman" w:hAnsi="Times New Roman" w:cs="Times New Roman"/>
          <w:color w:val="000000"/>
          <w:sz w:val="28"/>
        </w:rPr>
        <w:t>адость от совместного общения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.  У многих детей возникают вопросы по предложенной теме</w:t>
      </w:r>
      <w:r w:rsidR="0062203C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62203C" w:rsidRPr="00B055E0">
        <w:rPr>
          <w:rFonts w:ascii="Times New Roman" w:eastAsia="Times New Roman" w:hAnsi="Times New Roman" w:cs="Times New Roman"/>
          <w:color w:val="000000"/>
          <w:sz w:val="28"/>
        </w:rPr>
        <w:t>–и</w:t>
      </w:r>
      <w:proofErr w:type="gramEnd"/>
      <w:r w:rsidR="0062203C" w:rsidRPr="00B055E0">
        <w:rPr>
          <w:rFonts w:ascii="Times New Roman" w:eastAsia="Times New Roman" w:hAnsi="Times New Roman" w:cs="Times New Roman"/>
          <w:color w:val="000000"/>
          <w:sz w:val="28"/>
        </w:rPr>
        <w:t>зготовление какой-либо поделки. Ребята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сами начинают искать литературу,</w:t>
      </w:r>
      <w:r w:rsidR="0048068D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2203C" w:rsidRPr="00B055E0">
        <w:rPr>
          <w:rFonts w:ascii="Times New Roman" w:eastAsia="Times New Roman" w:hAnsi="Times New Roman" w:cs="Times New Roman"/>
          <w:color w:val="000000"/>
          <w:sz w:val="28"/>
        </w:rPr>
        <w:t>эскизы, приносят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детские книжки, журналы,  используют об</w:t>
      </w:r>
      <w:r w:rsidR="0048068D" w:rsidRPr="00B055E0">
        <w:rPr>
          <w:rFonts w:ascii="Times New Roman" w:eastAsia="Times New Roman" w:hAnsi="Times New Roman" w:cs="Times New Roman"/>
          <w:color w:val="000000"/>
          <w:sz w:val="28"/>
        </w:rPr>
        <w:t>разовательные ресурсы Интернета для создания</w:t>
      </w:r>
      <w:r w:rsidR="0062203C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своей работы.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2203C" w:rsidRPr="00B055E0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педагога дополнительного образования особая миссия, не пройти мимо воспитанника, заметить даже маленькую искорку творчества, таланта и не дать ей потухнуть. В течение нескольких лет веду диагностику творческих способностей учащихся, которая позволяет определить склонности, интересы каждого ребенка. Моя задача как педагога заметить эти искорки в душе ребенка, увидеть и будущего художника, мастера и артиста,   и помочь проявить им  свой талант.   По результатам диагностики  даю рекомендации детям и родителям.</w:t>
      </w:r>
    </w:p>
    <w:p w:rsidR="000B4719" w:rsidRPr="00EC33E3" w:rsidRDefault="003B5A9D" w:rsidP="00EC33E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color w:val="000000"/>
          <w:sz w:val="28"/>
        </w:rPr>
        <w:t>Дети приходят к нам добровольно и это важно, т.к. род</w:t>
      </w:r>
      <w:r w:rsidRPr="003B5A9D">
        <w:rPr>
          <w:rFonts w:ascii="Times New Roman" w:eastAsia="Times New Roman" w:hAnsi="Times New Roman" w:cs="Times New Roman"/>
          <w:color w:val="000000"/>
          <w:sz w:val="28"/>
        </w:rPr>
        <w:t>ители доверили мне самое дорогое, что у них есть, – своих детей. Наверное, нет на свете ни одного родителя, которого бы не волновало, чем занимается в свободное от школы время его ребенок</w:t>
      </w:r>
      <w:proofErr w:type="gramStart"/>
      <w:r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с кем общается вне школы, какие отношения  со сверстниками. Поэтому встречи</w:t>
      </w:r>
      <w:r w:rsidR="00F9320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8068D">
        <w:rPr>
          <w:rFonts w:ascii="Times New Roman" w:eastAsia="Times New Roman" w:hAnsi="Times New Roman" w:cs="Times New Roman"/>
          <w:color w:val="000000"/>
          <w:sz w:val="28"/>
        </w:rPr>
        <w:t xml:space="preserve"> консультации</w:t>
      </w:r>
      <w:r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с родителями</w:t>
      </w:r>
      <w:r w:rsidR="00F93206">
        <w:rPr>
          <w:rFonts w:ascii="Times New Roman" w:eastAsia="Times New Roman" w:hAnsi="Times New Roman" w:cs="Times New Roman"/>
          <w:color w:val="000000"/>
          <w:sz w:val="28"/>
        </w:rPr>
        <w:t xml:space="preserve"> по развитию у детей  умений и навыков работы с тестом  очень важная эффективная форма создания эмоционально-психологического климата в объединении. </w:t>
      </w:r>
      <w:r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Каждая встреча обязательно включает беседу, психолого-педагогические рекомендации</w:t>
      </w:r>
      <w:r w:rsidR="00F93206">
        <w:rPr>
          <w:rFonts w:ascii="Times New Roman" w:eastAsia="Times New Roman" w:hAnsi="Times New Roman" w:cs="Times New Roman"/>
          <w:color w:val="000000"/>
          <w:sz w:val="28"/>
        </w:rPr>
        <w:t>, так же дети сами представляют поделки детей в интересной и</w:t>
      </w:r>
      <w:r w:rsidR="00EC33E3">
        <w:rPr>
          <w:rFonts w:ascii="Times New Roman" w:eastAsia="Times New Roman" w:hAnsi="Times New Roman" w:cs="Times New Roman"/>
          <w:color w:val="000000"/>
          <w:sz w:val="28"/>
        </w:rPr>
        <w:t>гровой форме.</w:t>
      </w:r>
      <w:r w:rsidR="00F932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B5A9D">
        <w:rPr>
          <w:rFonts w:ascii="Times New Roman" w:eastAsia="Times New Roman" w:hAnsi="Times New Roman" w:cs="Times New Roman"/>
          <w:color w:val="000000"/>
          <w:sz w:val="28"/>
        </w:rPr>
        <w:t xml:space="preserve"> Вместе мы не только воспитываем наших детей, но и стараемся создать уют в нашем  кабинете.</w:t>
      </w:r>
      <w:r w:rsidRPr="00F6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4719"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каждой темы планируется итоговое</w:t>
      </w:r>
      <w:r w:rsidR="000B4719" w:rsidRPr="00F6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B4719"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B4719" w:rsidRPr="00F6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B4719"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занятие,</w:t>
      </w:r>
      <w:r w:rsidR="000B4719" w:rsidRPr="00F6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B4719"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котором</w:t>
      </w:r>
      <w:r w:rsidR="000B4719" w:rsidRPr="00F6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B4719"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показывают полученные знания, умения по заданной теме. Дети оценивают свои работы, работы товарищей, объясняют, чем понравилась та или иная работа. Результаты работы видят родители, получая сувениры и подарки от детей. В конце темы, четверти, полугодия и года устраиваются мини-выставки в объединении. </w:t>
      </w:r>
      <w:r w:rsidR="000B4719"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Главное – дети получают моральное удовлетворение оттого, что </w:t>
      </w:r>
      <w:r w:rsidR="00A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творчество и </w:t>
      </w:r>
      <w:r w:rsidR="000B4719"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ценятся другими, повышается их самооценка, осознание своей значимости.</w:t>
      </w:r>
    </w:p>
    <w:p w:rsidR="000B4719" w:rsidRPr="00F65EE3" w:rsidRDefault="000B4719" w:rsidP="00B05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качества воспитательной работы в объединении являются следующие критерии:</w:t>
      </w:r>
    </w:p>
    <w:p w:rsidR="000B4719" w:rsidRPr="00F65EE3" w:rsidRDefault="000B4719" w:rsidP="00B05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воспитанности </w:t>
      </w:r>
      <w:proofErr w:type="gramStart"/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4719" w:rsidRPr="00F65EE3" w:rsidRDefault="000B4719" w:rsidP="00B05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микроклимат в детском объединении;</w:t>
      </w:r>
    </w:p>
    <w:p w:rsidR="000B4719" w:rsidRPr="00F65EE3" w:rsidRDefault="000B4719" w:rsidP="00B05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родителями.</w:t>
      </w:r>
    </w:p>
    <w:p w:rsidR="000B4719" w:rsidRPr="00F65EE3" w:rsidRDefault="000B4719" w:rsidP="00B05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объективными показателями влияния организованного педагогического процес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на личность </w:t>
      </w:r>
      <w:proofErr w:type="gramStart"/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</w:t>
      </w: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качественные личностные изменения. Эти критерии исследуются методами анкетирования, опроса, педагогического наблюдения, беседы с родителями. А также самооценка себя ребенком, педагогические и психологические тесты.</w:t>
      </w:r>
    </w:p>
    <w:p w:rsidR="000B4719" w:rsidRPr="00F65EE3" w:rsidRDefault="000B4719" w:rsidP="00B05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развития творческих способностей можно также проследить через педагогическую диагностику изучающую уровень воспитанности обучающихся. В рамках этой методики можно проанализировать следующие показатели:</w:t>
      </w:r>
    </w:p>
    <w:p w:rsidR="000B4719" w:rsidRPr="00F65EE3" w:rsidRDefault="000B4719" w:rsidP="00B05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Мотивацию к образовательной деятельности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4719" w:rsidRPr="00F65EE3" w:rsidRDefault="000B4719" w:rsidP="00B055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в коллективе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4719" w:rsidRPr="00F65EE3" w:rsidRDefault="000B4719" w:rsidP="00B055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творческой активности</w:t>
      </w:r>
      <w:r w:rsidR="006220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4719" w:rsidRPr="00EC33E3" w:rsidRDefault="000B4719" w:rsidP="00B055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Организаторские способности </w:t>
      </w:r>
      <w:proofErr w:type="gramStart"/>
      <w:r w:rsidRPr="00F65EE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3B5A9D" w:rsidRPr="00A736C8" w:rsidRDefault="003B5A9D" w:rsidP="00B055E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</w:rPr>
      </w:pPr>
    </w:p>
    <w:p w:rsidR="003B5A9D" w:rsidRPr="00A736C8" w:rsidRDefault="003B5A9D" w:rsidP="003B5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055E0">
        <w:rPr>
          <w:rFonts w:ascii="Times New Roman" w:eastAsia="Times New Roman" w:hAnsi="Times New Roman" w:cs="Times New Roman"/>
          <w:color w:val="000000"/>
          <w:sz w:val="28"/>
        </w:rPr>
        <w:t>Я думаю, что у каждого ребёнка в глуб</w:t>
      </w:r>
      <w:r w:rsidR="00A736C8" w:rsidRPr="00B055E0">
        <w:rPr>
          <w:rFonts w:ascii="Times New Roman" w:eastAsia="Times New Roman" w:hAnsi="Times New Roman" w:cs="Times New Roman"/>
          <w:color w:val="000000"/>
          <w:sz w:val="28"/>
        </w:rPr>
        <w:t>ине спрятаны серебряные колокольчики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. Надо их отыска</w:t>
      </w:r>
      <w:r w:rsidR="00A736C8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ть, затронуть, чтобы они зазвенел и 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весёлым добрым светом, чтобы мир ребят стал ярким и рад</w:t>
      </w:r>
      <w:r w:rsidRPr="00A736C8">
        <w:rPr>
          <w:rFonts w:ascii="Times New Roman" w:eastAsia="Times New Roman" w:hAnsi="Times New Roman" w:cs="Times New Roman"/>
          <w:b/>
          <w:color w:val="000000"/>
          <w:sz w:val="28"/>
        </w:rPr>
        <w:t>остным.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color w:val="000000"/>
          <w:sz w:val="28"/>
        </w:rPr>
        <w:t>Только поддерживая друг друга, педагогические приёмы дают радужный эффект, а технология – свой результат.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color w:val="000000"/>
          <w:sz w:val="28"/>
        </w:rPr>
        <w:t>Если детский  коллектив един, то каждая встреча с ним сияет всеми цветами </w:t>
      </w:r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радуги.</w:t>
      </w:r>
      <w:r w:rsidR="00B055E0" w:rsidRPr="00B055E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gramStart"/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proofErr w:type="gramEnd"/>
      <w:r w:rsidRPr="00B055E0">
        <w:rPr>
          <w:rFonts w:ascii="Times New Roman" w:eastAsia="Times New Roman" w:hAnsi="Times New Roman" w:cs="Times New Roman"/>
          <w:color w:val="000000"/>
          <w:sz w:val="28"/>
        </w:rPr>
        <w:t>  -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радостью общения и взаимопонимания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gramStart"/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А-</w:t>
      </w:r>
      <w:proofErr w:type="gramEnd"/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 активным участием каждого ребёнка и родителя в жизни объединения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- добротой, исходящей из детских сердец по отношению ко всем                   окружающим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gramStart"/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У-</w:t>
      </w:r>
      <w:proofErr w:type="gramEnd"/>
      <w:r w:rsidR="00B055E0" w:rsidRPr="00B055E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успехом,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достигнутым в совместном творчестве и обучении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Г - 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гордостью за свой колл</w:t>
      </w:r>
      <w:r w:rsidR="00915638">
        <w:rPr>
          <w:rFonts w:ascii="Times New Roman" w:eastAsia="Times New Roman" w:hAnsi="Times New Roman" w:cs="Times New Roman"/>
          <w:color w:val="000000"/>
          <w:sz w:val="28"/>
        </w:rPr>
        <w:t>ектив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bCs/>
          <w:color w:val="000000"/>
          <w:sz w:val="28"/>
        </w:rPr>
        <w:t>А-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>  а та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кже милосердием, 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 любовью, сотрудничеством.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такая воспитательная среда, где 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сотрудничая, можно создать все те условия, в которых ребёнок чувствует себя нужным и значимым, раскрывает свои способности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>, поможет поддержать и р</w:t>
      </w:r>
      <w:r w:rsidR="00915638">
        <w:rPr>
          <w:rFonts w:ascii="Times New Roman" w:eastAsia="Times New Roman" w:hAnsi="Times New Roman" w:cs="Times New Roman"/>
          <w:color w:val="000000"/>
          <w:sz w:val="28"/>
        </w:rPr>
        <w:t xml:space="preserve">азвить все таланты и умения 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учащихся.</w:t>
      </w:r>
    </w:p>
    <w:p w:rsidR="003B5A9D" w:rsidRPr="00B055E0" w:rsidRDefault="003B5A9D" w:rsidP="003B5A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055E0">
        <w:rPr>
          <w:rFonts w:ascii="Times New Roman" w:eastAsia="Times New Roman" w:hAnsi="Times New Roman" w:cs="Times New Roman"/>
          <w:color w:val="000000"/>
          <w:sz w:val="28"/>
        </w:rPr>
        <w:t>И главное, что</w:t>
      </w:r>
      <w:r w:rsidR="00B055E0"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я уже могу  сказать, что  я </w:t>
      </w:r>
      <w:r w:rsidRPr="00B055E0">
        <w:rPr>
          <w:rFonts w:ascii="Times New Roman" w:eastAsia="Times New Roman" w:hAnsi="Times New Roman" w:cs="Times New Roman"/>
          <w:color w:val="000000"/>
          <w:sz w:val="28"/>
        </w:rPr>
        <w:t xml:space="preserve"> вижу  сияние учащихся моего объединения всеми цветами радуги.</w:t>
      </w:r>
    </w:p>
    <w:sectPr w:rsidR="003B5A9D" w:rsidRPr="00B055E0" w:rsidSect="0053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3EC"/>
    <w:multiLevelType w:val="multilevel"/>
    <w:tmpl w:val="598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E3A36"/>
    <w:multiLevelType w:val="multilevel"/>
    <w:tmpl w:val="BF5C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B6F92"/>
    <w:multiLevelType w:val="multilevel"/>
    <w:tmpl w:val="E496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D7C4F"/>
    <w:multiLevelType w:val="multilevel"/>
    <w:tmpl w:val="F8AE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41DB2"/>
    <w:multiLevelType w:val="multilevel"/>
    <w:tmpl w:val="D10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46899"/>
    <w:multiLevelType w:val="multilevel"/>
    <w:tmpl w:val="ED4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A9D"/>
    <w:rsid w:val="00027440"/>
    <w:rsid w:val="00055C50"/>
    <w:rsid w:val="000B4719"/>
    <w:rsid w:val="003B5A9D"/>
    <w:rsid w:val="004150FF"/>
    <w:rsid w:val="0048068D"/>
    <w:rsid w:val="00486635"/>
    <w:rsid w:val="0049292D"/>
    <w:rsid w:val="005016CA"/>
    <w:rsid w:val="005019F4"/>
    <w:rsid w:val="00536F8E"/>
    <w:rsid w:val="005760BD"/>
    <w:rsid w:val="0062203C"/>
    <w:rsid w:val="00636119"/>
    <w:rsid w:val="00915638"/>
    <w:rsid w:val="00963635"/>
    <w:rsid w:val="00A736C8"/>
    <w:rsid w:val="00A77237"/>
    <w:rsid w:val="00B055E0"/>
    <w:rsid w:val="00B34FC4"/>
    <w:rsid w:val="00BC099C"/>
    <w:rsid w:val="00CA4F2C"/>
    <w:rsid w:val="00E075B9"/>
    <w:rsid w:val="00EB3D81"/>
    <w:rsid w:val="00EC33E3"/>
    <w:rsid w:val="00EE4D0A"/>
    <w:rsid w:val="00F65EE3"/>
    <w:rsid w:val="00F76D55"/>
    <w:rsid w:val="00F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5A9D"/>
  </w:style>
  <w:style w:type="paragraph" w:customStyle="1" w:styleId="c4">
    <w:name w:val="c4"/>
    <w:basedOn w:val="a"/>
    <w:rsid w:val="003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5A9D"/>
  </w:style>
  <w:style w:type="character" w:customStyle="1" w:styleId="c3">
    <w:name w:val="c3"/>
    <w:basedOn w:val="a0"/>
    <w:rsid w:val="003B5A9D"/>
  </w:style>
  <w:style w:type="paragraph" w:customStyle="1" w:styleId="c1">
    <w:name w:val="c1"/>
    <w:basedOn w:val="a"/>
    <w:rsid w:val="003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5A9D"/>
  </w:style>
  <w:style w:type="paragraph" w:customStyle="1" w:styleId="c4">
    <w:name w:val="c4"/>
    <w:basedOn w:val="a"/>
    <w:rsid w:val="003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5A9D"/>
  </w:style>
  <w:style w:type="character" w:customStyle="1" w:styleId="c3">
    <w:name w:val="c3"/>
    <w:basedOn w:val="a0"/>
    <w:rsid w:val="003B5A9D"/>
  </w:style>
  <w:style w:type="paragraph" w:customStyle="1" w:styleId="c1">
    <w:name w:val="c1"/>
    <w:basedOn w:val="a"/>
    <w:rsid w:val="003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AE1BF4F48F0A48ACF6D236B45BFBBB" ma:contentTypeVersion="0" ma:contentTypeDescription="Создание документа." ma:contentTypeScope="" ma:versionID="7d0846b355eb5e2173b4d60bcd6c4db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4C17C9-01E5-47D0-931F-DF49E143C062}"/>
</file>

<file path=customXml/itemProps2.xml><?xml version="1.0" encoding="utf-8"?>
<ds:datastoreItem xmlns:ds="http://schemas.openxmlformats.org/officeDocument/2006/customXml" ds:itemID="{D26BDFD1-A571-429C-A86B-EFB17B2AC10E}"/>
</file>

<file path=customXml/itemProps3.xml><?xml version="1.0" encoding="utf-8"?>
<ds:datastoreItem xmlns:ds="http://schemas.openxmlformats.org/officeDocument/2006/customXml" ds:itemID="{8E83C56A-EB9C-47CD-B2E1-445D3501BB52}"/>
</file>

<file path=customXml/itemProps4.xml><?xml version="1.0" encoding="utf-8"?>
<ds:datastoreItem xmlns:ds="http://schemas.openxmlformats.org/officeDocument/2006/customXml" ds:itemID="{95C6C092-733D-4CBB-A333-B27986B49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dcterms:created xsi:type="dcterms:W3CDTF">2018-02-27T19:46:00Z</dcterms:created>
  <dcterms:modified xsi:type="dcterms:W3CDTF">2018-03-05T13:03:00Z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0x0101006EAE1BF4F48F0A48ACF6D236B45BFBBB</vt:lpwstr>
  </property>
</Properties>
</file>